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74" w:rsidRPr="0099238F" w:rsidRDefault="00BC7E74" w:rsidP="00BC7E74">
      <w:pPr>
        <w:autoSpaceDE w:val="0"/>
        <w:autoSpaceDN w:val="0"/>
        <w:adjustRightInd w:val="0"/>
        <w:spacing w:after="0" w:line="240" w:lineRule="auto"/>
        <w:contextualSpacing w:val="0"/>
        <w:rPr>
          <w:rFonts w:ascii="Arial" w:hAnsi="Arial" w:cs="Arial"/>
          <w:i/>
          <w:sz w:val="20"/>
          <w:szCs w:val="20"/>
          <w:u w:val="single"/>
        </w:rPr>
      </w:pPr>
    </w:p>
    <w:p w:rsidR="00E53E81" w:rsidRPr="0099238F" w:rsidRDefault="00D80C05" w:rsidP="00E6275B">
      <w:pPr>
        <w:autoSpaceDE w:val="0"/>
        <w:autoSpaceDN w:val="0"/>
        <w:adjustRightInd w:val="0"/>
        <w:spacing w:after="0" w:line="240" w:lineRule="auto"/>
        <w:contextualSpacing w:val="0"/>
        <w:jc w:val="center"/>
        <w:rPr>
          <w:rFonts w:ascii="Arial" w:hAnsi="Arial" w:cs="Arial"/>
          <w:b/>
          <w:sz w:val="20"/>
          <w:szCs w:val="20"/>
        </w:rPr>
      </w:pPr>
      <w:r>
        <w:rPr>
          <w:rFonts w:ascii="Arial" w:hAnsi="Arial" w:cs="Arial"/>
          <w:b/>
          <w:sz w:val="20"/>
          <w:szCs w:val="20"/>
        </w:rPr>
        <w:t>10-8</w:t>
      </w:r>
      <w:r w:rsidR="00CB3C11">
        <w:rPr>
          <w:rFonts w:ascii="Arial" w:hAnsi="Arial" w:cs="Arial"/>
          <w:b/>
          <w:sz w:val="20"/>
          <w:szCs w:val="20"/>
        </w:rPr>
        <w:t>-13</w:t>
      </w:r>
      <w:r w:rsidR="00E6275B" w:rsidRPr="0099238F">
        <w:rPr>
          <w:rFonts w:ascii="Arial" w:hAnsi="Arial" w:cs="Arial"/>
          <w:b/>
          <w:sz w:val="20"/>
          <w:szCs w:val="20"/>
        </w:rPr>
        <w:t xml:space="preserve"> SS</w:t>
      </w:r>
      <w:r w:rsidR="00B26762" w:rsidRPr="0099238F">
        <w:rPr>
          <w:rFonts w:ascii="Arial" w:hAnsi="Arial" w:cs="Arial"/>
          <w:b/>
          <w:sz w:val="20"/>
          <w:szCs w:val="20"/>
        </w:rPr>
        <w:t>-</w:t>
      </w:r>
      <w:r w:rsidR="00E6275B" w:rsidRPr="0099238F">
        <w:rPr>
          <w:rFonts w:ascii="Arial" w:hAnsi="Arial" w:cs="Arial"/>
          <w:b/>
          <w:sz w:val="20"/>
          <w:szCs w:val="20"/>
        </w:rPr>
        <w:t>SLOS AND AUOS</w:t>
      </w:r>
      <w:r w:rsidR="00B17178" w:rsidRPr="0099238F">
        <w:rPr>
          <w:rFonts w:ascii="Arial" w:hAnsi="Arial" w:cs="Arial"/>
          <w:b/>
          <w:sz w:val="20"/>
          <w:szCs w:val="20"/>
        </w:rPr>
        <w:t xml:space="preserve"> </w:t>
      </w:r>
      <w:r w:rsidR="00513F28" w:rsidRPr="0099238F">
        <w:rPr>
          <w:rFonts w:ascii="Arial" w:hAnsi="Arial" w:cs="Arial"/>
          <w:b/>
          <w:sz w:val="20"/>
          <w:szCs w:val="20"/>
        </w:rPr>
        <w:t>by Department</w:t>
      </w:r>
    </w:p>
    <w:p w:rsidR="00BC7E74" w:rsidRPr="0099238F" w:rsidRDefault="00DC52C1" w:rsidP="00E6275B">
      <w:pPr>
        <w:autoSpaceDE w:val="0"/>
        <w:autoSpaceDN w:val="0"/>
        <w:adjustRightInd w:val="0"/>
        <w:spacing w:after="0" w:line="240" w:lineRule="auto"/>
        <w:contextualSpacing w:val="0"/>
        <w:jc w:val="center"/>
        <w:rPr>
          <w:rFonts w:ascii="Arial" w:hAnsi="Arial" w:cs="Arial"/>
          <w:b/>
          <w:sz w:val="20"/>
          <w:szCs w:val="20"/>
        </w:rPr>
      </w:pPr>
      <w:r>
        <w:rPr>
          <w:rFonts w:ascii="Arial" w:hAnsi="Arial" w:cs="Arial"/>
          <w:b/>
          <w:sz w:val="20"/>
          <w:szCs w:val="20"/>
        </w:rPr>
        <w:t>L</w:t>
      </w:r>
      <w:r w:rsidR="00E53E81" w:rsidRPr="0099238F">
        <w:rPr>
          <w:rFonts w:ascii="Arial" w:hAnsi="Arial" w:cs="Arial"/>
          <w:b/>
          <w:sz w:val="20"/>
          <w:szCs w:val="20"/>
        </w:rPr>
        <w:t xml:space="preserve">inked to </w:t>
      </w:r>
      <w:r>
        <w:rPr>
          <w:rFonts w:ascii="Arial" w:hAnsi="Arial" w:cs="Arial"/>
          <w:b/>
          <w:sz w:val="20"/>
          <w:szCs w:val="20"/>
        </w:rPr>
        <w:t>M</w:t>
      </w:r>
      <w:r w:rsidR="00E53E81" w:rsidRPr="0099238F">
        <w:rPr>
          <w:rFonts w:ascii="Arial" w:hAnsi="Arial" w:cs="Arial"/>
          <w:b/>
          <w:sz w:val="20"/>
          <w:szCs w:val="20"/>
        </w:rPr>
        <w:t xml:space="preserve">ission </w:t>
      </w:r>
      <w:r>
        <w:rPr>
          <w:rFonts w:ascii="Arial" w:hAnsi="Arial" w:cs="Arial"/>
          <w:b/>
          <w:sz w:val="20"/>
          <w:szCs w:val="20"/>
        </w:rPr>
        <w:t>and/</w:t>
      </w:r>
      <w:r w:rsidR="00E53E81" w:rsidRPr="0099238F">
        <w:rPr>
          <w:rFonts w:ascii="Arial" w:hAnsi="Arial" w:cs="Arial"/>
          <w:b/>
          <w:sz w:val="20"/>
          <w:szCs w:val="20"/>
        </w:rPr>
        <w:t xml:space="preserve">or </w:t>
      </w:r>
      <w:r>
        <w:rPr>
          <w:rFonts w:ascii="Arial" w:hAnsi="Arial" w:cs="Arial"/>
          <w:b/>
          <w:sz w:val="20"/>
          <w:szCs w:val="20"/>
        </w:rPr>
        <w:t>S</w:t>
      </w:r>
      <w:r w:rsidR="00E53E81" w:rsidRPr="0099238F">
        <w:rPr>
          <w:rFonts w:ascii="Arial" w:hAnsi="Arial" w:cs="Arial"/>
          <w:b/>
          <w:sz w:val="20"/>
          <w:szCs w:val="20"/>
        </w:rPr>
        <w:t xml:space="preserve">trategic </w:t>
      </w:r>
      <w:r>
        <w:rPr>
          <w:rFonts w:ascii="Arial" w:hAnsi="Arial" w:cs="Arial"/>
          <w:b/>
          <w:sz w:val="20"/>
          <w:szCs w:val="20"/>
        </w:rPr>
        <w:t>I</w:t>
      </w:r>
      <w:r w:rsidR="00E53E81" w:rsidRPr="0099238F">
        <w:rPr>
          <w:rFonts w:ascii="Arial" w:hAnsi="Arial" w:cs="Arial"/>
          <w:b/>
          <w:sz w:val="20"/>
          <w:szCs w:val="20"/>
        </w:rPr>
        <w:t xml:space="preserve">nitiative </w:t>
      </w:r>
      <w:r>
        <w:rPr>
          <w:rFonts w:ascii="Arial" w:hAnsi="Arial" w:cs="Arial"/>
          <w:b/>
          <w:sz w:val="20"/>
          <w:szCs w:val="20"/>
        </w:rPr>
        <w:t>and S</w:t>
      </w:r>
      <w:r w:rsidR="00E53E81" w:rsidRPr="0099238F">
        <w:rPr>
          <w:rFonts w:ascii="Arial" w:hAnsi="Arial" w:cs="Arial"/>
          <w:b/>
          <w:sz w:val="20"/>
          <w:szCs w:val="20"/>
        </w:rPr>
        <w:t xml:space="preserve">urvey </w:t>
      </w:r>
      <w:r>
        <w:rPr>
          <w:rFonts w:ascii="Arial" w:hAnsi="Arial" w:cs="Arial"/>
          <w:b/>
          <w:sz w:val="20"/>
          <w:szCs w:val="20"/>
        </w:rPr>
        <w:t>I</w:t>
      </w:r>
      <w:r w:rsidR="00E53E81" w:rsidRPr="0099238F">
        <w:rPr>
          <w:rFonts w:ascii="Arial" w:hAnsi="Arial" w:cs="Arial"/>
          <w:b/>
          <w:sz w:val="20"/>
          <w:szCs w:val="20"/>
        </w:rPr>
        <w:t>tem</w:t>
      </w:r>
    </w:p>
    <w:p w:rsidR="007D1949" w:rsidRPr="0099238F" w:rsidRDefault="007D1949" w:rsidP="007D1949">
      <w:pPr>
        <w:autoSpaceDE w:val="0"/>
        <w:autoSpaceDN w:val="0"/>
        <w:adjustRightInd w:val="0"/>
        <w:spacing w:after="0" w:line="240" w:lineRule="auto"/>
        <w:contextualSpacing w:val="0"/>
        <w:jc w:val="center"/>
        <w:rPr>
          <w:rFonts w:ascii="Arial" w:hAnsi="Arial" w:cs="Arial"/>
          <w:sz w:val="20"/>
          <w:szCs w:val="20"/>
        </w:rPr>
      </w:pPr>
    </w:p>
    <w:p w:rsidR="00BC7E74" w:rsidRPr="0099238F" w:rsidRDefault="00BC7E74" w:rsidP="00BC7E74">
      <w:pPr>
        <w:autoSpaceDE w:val="0"/>
        <w:autoSpaceDN w:val="0"/>
        <w:adjustRightInd w:val="0"/>
        <w:spacing w:after="0" w:line="240" w:lineRule="auto"/>
        <w:contextualSpacing w:val="0"/>
        <w:rPr>
          <w:rFonts w:ascii="Arial" w:hAnsi="Arial" w:cs="Arial"/>
          <w:sz w:val="20"/>
          <w:szCs w:val="20"/>
        </w:rPr>
      </w:pPr>
    </w:p>
    <w:tbl>
      <w:tblPr>
        <w:tblStyle w:val="TableGrid"/>
        <w:tblW w:w="15678" w:type="dxa"/>
        <w:tblLook w:val="04A0"/>
      </w:tblPr>
      <w:tblGrid>
        <w:gridCol w:w="1839"/>
        <w:gridCol w:w="6917"/>
        <w:gridCol w:w="1440"/>
        <w:gridCol w:w="5482"/>
      </w:tblGrid>
      <w:tr w:rsidR="00B67797" w:rsidRPr="0099238F" w:rsidTr="00D07DEC">
        <w:trPr>
          <w:trHeight w:val="1691"/>
        </w:trPr>
        <w:tc>
          <w:tcPr>
            <w:tcW w:w="1818" w:type="dxa"/>
            <w:vAlign w:val="center"/>
          </w:tcPr>
          <w:p w:rsidR="00B67797" w:rsidRPr="0099238F" w:rsidRDefault="00B67797" w:rsidP="00B3202C">
            <w:pPr>
              <w:autoSpaceDE w:val="0"/>
              <w:autoSpaceDN w:val="0"/>
              <w:adjustRightInd w:val="0"/>
              <w:jc w:val="center"/>
              <w:rPr>
                <w:rFonts w:ascii="Arial" w:hAnsi="Arial" w:cs="Arial"/>
                <w:b/>
                <w:sz w:val="20"/>
                <w:szCs w:val="20"/>
              </w:rPr>
            </w:pPr>
            <w:r w:rsidRPr="0099238F">
              <w:rPr>
                <w:rFonts w:ascii="Arial" w:hAnsi="Arial" w:cs="Arial"/>
                <w:b/>
                <w:sz w:val="20"/>
                <w:szCs w:val="20"/>
              </w:rPr>
              <w:t>Unit Name / Person Responsible</w:t>
            </w:r>
          </w:p>
        </w:tc>
        <w:tc>
          <w:tcPr>
            <w:tcW w:w="6930" w:type="dxa"/>
            <w:vAlign w:val="center"/>
          </w:tcPr>
          <w:p w:rsidR="00B67797" w:rsidRPr="0099238F" w:rsidRDefault="00B67797" w:rsidP="00F15918">
            <w:pPr>
              <w:autoSpaceDE w:val="0"/>
              <w:autoSpaceDN w:val="0"/>
              <w:adjustRightInd w:val="0"/>
              <w:contextualSpacing w:val="0"/>
              <w:jc w:val="center"/>
              <w:rPr>
                <w:rFonts w:ascii="Arial" w:hAnsi="Arial" w:cs="Arial"/>
                <w:b/>
                <w:sz w:val="20"/>
                <w:szCs w:val="20"/>
              </w:rPr>
            </w:pPr>
            <w:r w:rsidRPr="0099238F">
              <w:rPr>
                <w:rFonts w:ascii="Arial" w:hAnsi="Arial" w:cs="Arial"/>
                <w:b/>
                <w:sz w:val="20"/>
                <w:szCs w:val="20"/>
              </w:rPr>
              <w:t xml:space="preserve">SS-SLOs / AUOs </w:t>
            </w:r>
          </w:p>
        </w:tc>
        <w:tc>
          <w:tcPr>
            <w:tcW w:w="1440" w:type="dxa"/>
            <w:vAlign w:val="center"/>
          </w:tcPr>
          <w:p w:rsidR="00B67797" w:rsidRPr="0099238F" w:rsidRDefault="00B67797" w:rsidP="006D0846">
            <w:pPr>
              <w:autoSpaceDE w:val="0"/>
              <w:autoSpaceDN w:val="0"/>
              <w:adjustRightInd w:val="0"/>
              <w:contextualSpacing w:val="0"/>
              <w:jc w:val="center"/>
              <w:rPr>
                <w:rFonts w:ascii="Arial" w:hAnsi="Arial" w:cs="Arial"/>
                <w:b/>
                <w:sz w:val="20"/>
                <w:szCs w:val="20"/>
              </w:rPr>
            </w:pPr>
            <w:r w:rsidRPr="0099238F">
              <w:rPr>
                <w:rFonts w:ascii="Arial" w:hAnsi="Arial" w:cs="Arial"/>
                <w:b/>
                <w:sz w:val="20"/>
                <w:szCs w:val="20"/>
              </w:rPr>
              <w:t>Mission or Strategic Initiative (See Appendix A Key in Handbook)</w:t>
            </w:r>
          </w:p>
        </w:tc>
        <w:tc>
          <w:tcPr>
            <w:tcW w:w="5490" w:type="dxa"/>
            <w:vAlign w:val="center"/>
          </w:tcPr>
          <w:p w:rsidR="00B67797" w:rsidRPr="0099238F" w:rsidRDefault="00B67797" w:rsidP="00E53E81">
            <w:pPr>
              <w:autoSpaceDE w:val="0"/>
              <w:autoSpaceDN w:val="0"/>
              <w:adjustRightInd w:val="0"/>
              <w:contextualSpacing w:val="0"/>
              <w:jc w:val="center"/>
              <w:rPr>
                <w:rFonts w:ascii="Arial" w:hAnsi="Arial" w:cs="Arial"/>
                <w:b/>
                <w:sz w:val="20"/>
                <w:szCs w:val="20"/>
              </w:rPr>
            </w:pPr>
            <w:r w:rsidRPr="0099238F">
              <w:rPr>
                <w:rFonts w:ascii="Arial" w:hAnsi="Arial" w:cs="Arial"/>
                <w:b/>
                <w:sz w:val="20"/>
                <w:szCs w:val="20"/>
              </w:rPr>
              <w:t>Survey Item for SS-SLO</w:t>
            </w:r>
            <w:r w:rsidR="00D80C05">
              <w:rPr>
                <w:rFonts w:ascii="Arial" w:hAnsi="Arial" w:cs="Arial"/>
                <w:b/>
                <w:sz w:val="20"/>
                <w:szCs w:val="20"/>
              </w:rPr>
              <w:t>/AUO</w:t>
            </w:r>
          </w:p>
        </w:tc>
      </w:tr>
      <w:tr w:rsidR="00636AD9" w:rsidRPr="0099238F" w:rsidTr="00D07DEC">
        <w:tc>
          <w:tcPr>
            <w:tcW w:w="1818" w:type="dxa"/>
          </w:tcPr>
          <w:p w:rsidR="00636AD9" w:rsidRPr="0099238F" w:rsidRDefault="00636AD9" w:rsidP="00636AD9">
            <w:pPr>
              <w:autoSpaceDE w:val="0"/>
              <w:autoSpaceDN w:val="0"/>
              <w:adjustRightInd w:val="0"/>
              <w:contextualSpacing w:val="0"/>
              <w:rPr>
                <w:rFonts w:ascii="Arial" w:hAnsi="Arial" w:cs="Arial"/>
                <w:b/>
                <w:sz w:val="20"/>
                <w:szCs w:val="20"/>
              </w:rPr>
            </w:pPr>
            <w:r w:rsidRPr="0099238F">
              <w:rPr>
                <w:rFonts w:ascii="Arial" w:hAnsi="Arial" w:cs="Arial"/>
                <w:b/>
                <w:sz w:val="20"/>
                <w:szCs w:val="20"/>
              </w:rPr>
              <w:t>Admissions</w:t>
            </w:r>
            <w:r w:rsidR="00DD6106" w:rsidRPr="0099238F">
              <w:rPr>
                <w:rFonts w:ascii="Arial" w:hAnsi="Arial" w:cs="Arial"/>
                <w:b/>
                <w:sz w:val="20"/>
                <w:szCs w:val="20"/>
              </w:rPr>
              <w:t>/</w:t>
            </w:r>
          </w:p>
          <w:p w:rsidR="00DD6106" w:rsidRPr="0099238F" w:rsidRDefault="00DD6106" w:rsidP="00636AD9">
            <w:pPr>
              <w:autoSpaceDE w:val="0"/>
              <w:autoSpaceDN w:val="0"/>
              <w:adjustRightInd w:val="0"/>
              <w:contextualSpacing w:val="0"/>
              <w:rPr>
                <w:rFonts w:ascii="Arial" w:hAnsi="Arial" w:cs="Arial"/>
                <w:b/>
                <w:sz w:val="20"/>
                <w:szCs w:val="20"/>
              </w:rPr>
            </w:pPr>
            <w:r w:rsidRPr="0099238F">
              <w:rPr>
                <w:rFonts w:ascii="Arial" w:hAnsi="Arial" w:cs="Arial"/>
                <w:b/>
                <w:sz w:val="20"/>
                <w:szCs w:val="20"/>
              </w:rPr>
              <w:t>Jennifer</w:t>
            </w:r>
          </w:p>
          <w:p w:rsidR="00636AD9" w:rsidRPr="0099238F" w:rsidRDefault="00636AD9" w:rsidP="00BC7E74">
            <w:pPr>
              <w:autoSpaceDE w:val="0"/>
              <w:autoSpaceDN w:val="0"/>
              <w:adjustRightInd w:val="0"/>
              <w:contextualSpacing w:val="0"/>
              <w:rPr>
                <w:rFonts w:ascii="Arial" w:hAnsi="Arial" w:cs="Arial"/>
                <w:b/>
                <w:sz w:val="20"/>
                <w:szCs w:val="20"/>
              </w:rPr>
            </w:pPr>
          </w:p>
        </w:tc>
        <w:tc>
          <w:tcPr>
            <w:tcW w:w="6930" w:type="dxa"/>
          </w:tcPr>
          <w:p w:rsidR="00636AD9" w:rsidRPr="0099238F" w:rsidRDefault="00636AD9" w:rsidP="00636AD9">
            <w:pPr>
              <w:autoSpaceDE w:val="0"/>
              <w:autoSpaceDN w:val="0"/>
              <w:adjustRightInd w:val="0"/>
              <w:ind w:left="40"/>
              <w:rPr>
                <w:rFonts w:ascii="Arial" w:hAnsi="Arial" w:cs="Arial"/>
                <w:sz w:val="20"/>
                <w:szCs w:val="20"/>
              </w:rPr>
            </w:pPr>
            <w:r w:rsidRPr="0099238F">
              <w:rPr>
                <w:rFonts w:ascii="Arial" w:hAnsi="Arial" w:cs="Arial"/>
                <w:sz w:val="20"/>
                <w:szCs w:val="20"/>
              </w:rPr>
              <w:t xml:space="preserve">Students </w:t>
            </w:r>
            <w:r w:rsidR="00FA320C">
              <w:rPr>
                <w:rFonts w:ascii="Arial" w:hAnsi="Arial" w:cs="Arial"/>
                <w:sz w:val="20"/>
                <w:szCs w:val="20"/>
              </w:rPr>
              <w:t xml:space="preserve">will </w:t>
            </w:r>
            <w:r w:rsidRPr="0099238F">
              <w:rPr>
                <w:rFonts w:ascii="Arial" w:hAnsi="Arial" w:cs="Arial"/>
                <w:sz w:val="20"/>
                <w:szCs w:val="20"/>
              </w:rPr>
              <w:t xml:space="preserve">state that it was easy to apply for admission to the college. </w:t>
            </w:r>
          </w:p>
          <w:p w:rsidR="00636AD9" w:rsidRPr="0099238F" w:rsidRDefault="00636AD9" w:rsidP="00636AD9">
            <w:pPr>
              <w:autoSpaceDE w:val="0"/>
              <w:autoSpaceDN w:val="0"/>
              <w:adjustRightInd w:val="0"/>
              <w:ind w:left="40"/>
              <w:rPr>
                <w:rFonts w:ascii="Arial" w:hAnsi="Arial" w:cs="Arial"/>
                <w:sz w:val="20"/>
                <w:szCs w:val="20"/>
              </w:rPr>
            </w:pPr>
          </w:p>
          <w:p w:rsidR="00636AD9" w:rsidRPr="0099238F" w:rsidRDefault="00636AD9" w:rsidP="0099238F">
            <w:pPr>
              <w:autoSpaceDE w:val="0"/>
              <w:autoSpaceDN w:val="0"/>
              <w:adjustRightInd w:val="0"/>
              <w:ind w:left="40"/>
              <w:rPr>
                <w:rFonts w:ascii="Arial" w:hAnsi="Arial" w:cs="Arial"/>
                <w:sz w:val="20"/>
                <w:szCs w:val="20"/>
              </w:rPr>
            </w:pPr>
          </w:p>
        </w:tc>
        <w:tc>
          <w:tcPr>
            <w:tcW w:w="1440" w:type="dxa"/>
          </w:tcPr>
          <w:p w:rsidR="00636AD9" w:rsidRPr="0099238F" w:rsidRDefault="00636AD9" w:rsidP="00636AD9">
            <w:pPr>
              <w:autoSpaceDE w:val="0"/>
              <w:autoSpaceDN w:val="0"/>
              <w:adjustRightInd w:val="0"/>
              <w:rPr>
                <w:rFonts w:ascii="Arial" w:hAnsi="Arial" w:cs="Arial"/>
                <w:sz w:val="20"/>
                <w:szCs w:val="20"/>
              </w:rPr>
            </w:pPr>
            <w:r w:rsidRPr="0099238F">
              <w:rPr>
                <w:rFonts w:ascii="Arial" w:hAnsi="Arial" w:cs="Arial"/>
                <w:sz w:val="20"/>
                <w:szCs w:val="20"/>
              </w:rPr>
              <w:t xml:space="preserve">Mc </w:t>
            </w:r>
          </w:p>
          <w:p w:rsidR="00636AD9" w:rsidRPr="0099238F" w:rsidRDefault="00636AD9" w:rsidP="0099238F">
            <w:pPr>
              <w:autoSpaceDE w:val="0"/>
              <w:autoSpaceDN w:val="0"/>
              <w:adjustRightInd w:val="0"/>
              <w:rPr>
                <w:rFonts w:ascii="Arial" w:hAnsi="Arial" w:cs="Arial"/>
                <w:sz w:val="20"/>
                <w:szCs w:val="20"/>
              </w:rPr>
            </w:pPr>
          </w:p>
        </w:tc>
        <w:tc>
          <w:tcPr>
            <w:tcW w:w="5490" w:type="dxa"/>
          </w:tcPr>
          <w:p w:rsidR="00636AD9" w:rsidRPr="00E039C7" w:rsidRDefault="00A7653A" w:rsidP="00251434">
            <w:pPr>
              <w:autoSpaceDE w:val="0"/>
              <w:autoSpaceDN w:val="0"/>
              <w:adjustRightInd w:val="0"/>
              <w:rPr>
                <w:rFonts w:ascii="Arial" w:hAnsi="Arial" w:cs="Arial"/>
                <w:sz w:val="20"/>
                <w:szCs w:val="20"/>
              </w:rPr>
            </w:pPr>
            <w:r w:rsidRPr="00E039C7">
              <w:rPr>
                <w:rFonts w:ascii="Arial" w:hAnsi="Arial" w:cs="Arial"/>
                <w:b/>
                <w:bCs/>
                <w:color w:val="000000"/>
                <w:sz w:val="20"/>
                <w:szCs w:val="20"/>
              </w:rPr>
              <w:t>It was easy to apply for admission to Coastline.</w:t>
            </w:r>
          </w:p>
        </w:tc>
      </w:tr>
      <w:tr w:rsidR="0099238F" w:rsidRPr="0099238F" w:rsidTr="00D07DEC">
        <w:tc>
          <w:tcPr>
            <w:tcW w:w="1818" w:type="dxa"/>
          </w:tcPr>
          <w:p w:rsidR="0099238F" w:rsidRPr="0099238F" w:rsidRDefault="0099238F" w:rsidP="00BC7E74">
            <w:pPr>
              <w:autoSpaceDE w:val="0"/>
              <w:autoSpaceDN w:val="0"/>
              <w:adjustRightInd w:val="0"/>
              <w:contextualSpacing w:val="0"/>
              <w:rPr>
                <w:rFonts w:ascii="Arial" w:hAnsi="Arial" w:cs="Arial"/>
                <w:sz w:val="20"/>
                <w:szCs w:val="20"/>
              </w:rPr>
            </w:pPr>
          </w:p>
        </w:tc>
        <w:tc>
          <w:tcPr>
            <w:tcW w:w="6930" w:type="dxa"/>
          </w:tcPr>
          <w:p w:rsidR="0099238F" w:rsidRPr="0099238F" w:rsidRDefault="0099238F" w:rsidP="00120D0E">
            <w:pPr>
              <w:autoSpaceDE w:val="0"/>
              <w:autoSpaceDN w:val="0"/>
              <w:adjustRightInd w:val="0"/>
              <w:ind w:left="40"/>
              <w:rPr>
                <w:rFonts w:ascii="Arial" w:hAnsi="Arial" w:cs="Arial"/>
                <w:strike/>
                <w:sz w:val="20"/>
                <w:szCs w:val="20"/>
              </w:rPr>
            </w:pPr>
            <w:r w:rsidRPr="0099238F">
              <w:rPr>
                <w:rFonts w:ascii="Arial" w:hAnsi="Arial" w:cs="Arial"/>
                <w:sz w:val="20"/>
                <w:szCs w:val="20"/>
              </w:rPr>
              <w:t xml:space="preserve">Students </w:t>
            </w:r>
            <w:r w:rsidR="00FA320C">
              <w:rPr>
                <w:rFonts w:ascii="Arial" w:hAnsi="Arial" w:cs="Arial"/>
                <w:sz w:val="20"/>
                <w:szCs w:val="20"/>
              </w:rPr>
              <w:t xml:space="preserve">will </w:t>
            </w:r>
            <w:r w:rsidRPr="0099238F">
              <w:rPr>
                <w:rFonts w:ascii="Arial" w:hAnsi="Arial" w:cs="Arial"/>
                <w:sz w:val="20"/>
                <w:szCs w:val="20"/>
              </w:rPr>
              <w:t>state that it was easy to register at CCC.</w:t>
            </w:r>
          </w:p>
        </w:tc>
        <w:tc>
          <w:tcPr>
            <w:tcW w:w="1440" w:type="dxa"/>
          </w:tcPr>
          <w:p w:rsidR="0099238F" w:rsidRPr="0099238F" w:rsidRDefault="0099238F" w:rsidP="0099238F">
            <w:pPr>
              <w:autoSpaceDE w:val="0"/>
              <w:autoSpaceDN w:val="0"/>
              <w:adjustRightInd w:val="0"/>
              <w:rPr>
                <w:rFonts w:ascii="Arial" w:hAnsi="Arial" w:cs="Arial"/>
                <w:sz w:val="20"/>
                <w:szCs w:val="20"/>
              </w:rPr>
            </w:pPr>
            <w:r w:rsidRPr="0099238F">
              <w:rPr>
                <w:rFonts w:ascii="Arial" w:hAnsi="Arial" w:cs="Arial"/>
                <w:sz w:val="20"/>
                <w:szCs w:val="20"/>
              </w:rPr>
              <w:t>Mc</w:t>
            </w:r>
          </w:p>
          <w:p w:rsidR="0099238F" w:rsidRPr="0099238F" w:rsidRDefault="0099238F" w:rsidP="00251434">
            <w:pPr>
              <w:autoSpaceDE w:val="0"/>
              <w:autoSpaceDN w:val="0"/>
              <w:adjustRightInd w:val="0"/>
              <w:rPr>
                <w:rFonts w:ascii="Arial" w:eastAsia="Times New Roman" w:hAnsi="Arial" w:cs="Arial"/>
                <w:sz w:val="20"/>
                <w:szCs w:val="20"/>
              </w:rPr>
            </w:pPr>
          </w:p>
        </w:tc>
        <w:tc>
          <w:tcPr>
            <w:tcW w:w="5490" w:type="dxa"/>
          </w:tcPr>
          <w:p w:rsidR="0099238F" w:rsidRPr="00E039C7" w:rsidRDefault="00A7653A" w:rsidP="00251434">
            <w:pPr>
              <w:autoSpaceDE w:val="0"/>
              <w:autoSpaceDN w:val="0"/>
              <w:adjustRightInd w:val="0"/>
              <w:rPr>
                <w:rFonts w:ascii="Arial" w:hAnsi="Arial" w:cs="Arial"/>
                <w:sz w:val="20"/>
                <w:szCs w:val="20"/>
              </w:rPr>
            </w:pPr>
            <w:r w:rsidRPr="00E039C7">
              <w:rPr>
                <w:rFonts w:ascii="Arial" w:hAnsi="Arial" w:cs="Arial"/>
                <w:b/>
                <w:bCs/>
                <w:color w:val="000000"/>
                <w:sz w:val="20"/>
                <w:szCs w:val="20"/>
              </w:rPr>
              <w:t>It was easy to register at Coastline.</w:t>
            </w:r>
          </w:p>
        </w:tc>
      </w:tr>
      <w:tr w:rsidR="00B67797" w:rsidRPr="0099238F" w:rsidTr="00D07DEC">
        <w:tc>
          <w:tcPr>
            <w:tcW w:w="1818" w:type="dxa"/>
          </w:tcPr>
          <w:p w:rsidR="00B67797" w:rsidRPr="0099238F" w:rsidRDefault="00B67797" w:rsidP="00BC7E74">
            <w:pPr>
              <w:autoSpaceDE w:val="0"/>
              <w:autoSpaceDN w:val="0"/>
              <w:adjustRightInd w:val="0"/>
              <w:contextualSpacing w:val="0"/>
              <w:rPr>
                <w:rFonts w:ascii="Arial" w:hAnsi="Arial" w:cs="Arial"/>
                <w:sz w:val="20"/>
                <w:szCs w:val="20"/>
              </w:rPr>
            </w:pPr>
          </w:p>
          <w:p w:rsidR="00B67797" w:rsidRPr="0099238F" w:rsidRDefault="00B67797" w:rsidP="009F76BE">
            <w:pPr>
              <w:autoSpaceDE w:val="0"/>
              <w:autoSpaceDN w:val="0"/>
              <w:adjustRightInd w:val="0"/>
              <w:rPr>
                <w:rFonts w:ascii="Arial" w:hAnsi="Arial" w:cs="Arial"/>
                <w:sz w:val="20"/>
                <w:szCs w:val="20"/>
              </w:rPr>
            </w:pPr>
          </w:p>
        </w:tc>
        <w:tc>
          <w:tcPr>
            <w:tcW w:w="6930" w:type="dxa"/>
          </w:tcPr>
          <w:p w:rsidR="00B67797" w:rsidRPr="0099238F" w:rsidRDefault="00B67797" w:rsidP="00120D0E">
            <w:pPr>
              <w:autoSpaceDE w:val="0"/>
              <w:autoSpaceDN w:val="0"/>
              <w:adjustRightInd w:val="0"/>
              <w:ind w:left="40"/>
              <w:rPr>
                <w:rFonts w:ascii="Arial" w:hAnsi="Arial" w:cs="Arial"/>
                <w:strike/>
                <w:sz w:val="20"/>
                <w:szCs w:val="20"/>
              </w:rPr>
            </w:pPr>
          </w:p>
          <w:p w:rsidR="0099238F" w:rsidRPr="0099238F" w:rsidRDefault="0099238F" w:rsidP="0099238F">
            <w:pPr>
              <w:autoSpaceDE w:val="0"/>
              <w:autoSpaceDN w:val="0"/>
              <w:adjustRightInd w:val="0"/>
              <w:ind w:left="40"/>
              <w:rPr>
                <w:rFonts w:ascii="Arial" w:eastAsia="Times New Roman" w:hAnsi="Arial" w:cs="Arial"/>
                <w:sz w:val="20"/>
                <w:szCs w:val="20"/>
              </w:rPr>
            </w:pPr>
            <w:r w:rsidRPr="0099238F">
              <w:rPr>
                <w:rFonts w:ascii="Arial" w:eastAsia="Times New Roman" w:hAnsi="Arial" w:cs="Arial"/>
                <w:sz w:val="20"/>
                <w:szCs w:val="20"/>
              </w:rPr>
              <w:t xml:space="preserve">Students </w:t>
            </w:r>
            <w:r w:rsidR="00FA320C">
              <w:rPr>
                <w:rFonts w:ascii="Arial" w:hAnsi="Arial" w:cs="Arial"/>
                <w:sz w:val="20"/>
                <w:szCs w:val="20"/>
              </w:rPr>
              <w:t xml:space="preserve">will </w:t>
            </w:r>
            <w:r w:rsidRPr="0099238F">
              <w:rPr>
                <w:rFonts w:ascii="Arial" w:eastAsia="Times New Roman" w:hAnsi="Arial" w:cs="Arial"/>
                <w:sz w:val="20"/>
                <w:szCs w:val="20"/>
              </w:rPr>
              <w:t xml:space="preserve">state ease in use of the searchable schedule.   </w:t>
            </w:r>
          </w:p>
          <w:p w:rsidR="007D47BD" w:rsidRPr="0099238F" w:rsidRDefault="007D47BD" w:rsidP="007578EA">
            <w:pPr>
              <w:autoSpaceDE w:val="0"/>
              <w:autoSpaceDN w:val="0"/>
              <w:adjustRightInd w:val="0"/>
              <w:ind w:left="40"/>
              <w:rPr>
                <w:rFonts w:ascii="Arial" w:hAnsi="Arial" w:cs="Arial"/>
                <w:color w:val="FF0000"/>
                <w:sz w:val="20"/>
                <w:szCs w:val="20"/>
              </w:rPr>
            </w:pPr>
          </w:p>
        </w:tc>
        <w:tc>
          <w:tcPr>
            <w:tcW w:w="1440" w:type="dxa"/>
          </w:tcPr>
          <w:p w:rsidR="007D47BD" w:rsidRPr="0099238F" w:rsidRDefault="00636AD9" w:rsidP="00251434">
            <w:pPr>
              <w:autoSpaceDE w:val="0"/>
              <w:autoSpaceDN w:val="0"/>
              <w:adjustRightInd w:val="0"/>
              <w:rPr>
                <w:rFonts w:ascii="Arial" w:hAnsi="Arial" w:cs="Arial"/>
                <w:sz w:val="20"/>
                <w:szCs w:val="20"/>
              </w:rPr>
            </w:pPr>
            <w:r w:rsidRPr="0099238F">
              <w:rPr>
                <w:rFonts w:ascii="Arial" w:eastAsia="Times New Roman" w:hAnsi="Arial" w:cs="Arial"/>
                <w:sz w:val="20"/>
                <w:szCs w:val="20"/>
              </w:rPr>
              <w:t>Mc</w:t>
            </w:r>
          </w:p>
          <w:p w:rsidR="007D47BD" w:rsidRPr="0099238F" w:rsidRDefault="007D47BD" w:rsidP="00251434">
            <w:pPr>
              <w:autoSpaceDE w:val="0"/>
              <w:autoSpaceDN w:val="0"/>
              <w:adjustRightInd w:val="0"/>
              <w:rPr>
                <w:rFonts w:ascii="Arial" w:hAnsi="Arial" w:cs="Arial"/>
                <w:sz w:val="20"/>
                <w:szCs w:val="20"/>
              </w:rPr>
            </w:pPr>
          </w:p>
          <w:p w:rsidR="007D47BD" w:rsidRPr="0099238F" w:rsidRDefault="007D47BD" w:rsidP="0099238F">
            <w:pPr>
              <w:autoSpaceDE w:val="0"/>
              <w:autoSpaceDN w:val="0"/>
              <w:adjustRightInd w:val="0"/>
              <w:rPr>
                <w:rFonts w:ascii="Arial" w:hAnsi="Arial" w:cs="Arial"/>
                <w:sz w:val="20"/>
                <w:szCs w:val="20"/>
              </w:rPr>
            </w:pPr>
          </w:p>
        </w:tc>
        <w:tc>
          <w:tcPr>
            <w:tcW w:w="5490" w:type="dxa"/>
          </w:tcPr>
          <w:p w:rsidR="00B67797" w:rsidRPr="003F1D3A" w:rsidRDefault="00A7653A" w:rsidP="00251434">
            <w:pPr>
              <w:autoSpaceDE w:val="0"/>
              <w:autoSpaceDN w:val="0"/>
              <w:adjustRightInd w:val="0"/>
              <w:rPr>
                <w:rFonts w:ascii="Arial" w:hAnsi="Arial" w:cs="Arial"/>
                <w:sz w:val="20"/>
                <w:szCs w:val="20"/>
              </w:rPr>
            </w:pPr>
            <w:r w:rsidRPr="003F1D3A">
              <w:rPr>
                <w:rFonts w:ascii="Arial" w:hAnsi="Arial" w:cs="Arial"/>
                <w:b/>
                <w:bCs/>
                <w:color w:val="000000"/>
                <w:sz w:val="20"/>
                <w:szCs w:val="20"/>
              </w:rPr>
              <w:t>It was easy to use the online searchable schedule to find classes at Coastline.</w:t>
            </w:r>
          </w:p>
        </w:tc>
      </w:tr>
      <w:tr w:rsidR="00440B38" w:rsidRPr="0099238F" w:rsidTr="00D07DEC">
        <w:tc>
          <w:tcPr>
            <w:tcW w:w="1818" w:type="dxa"/>
          </w:tcPr>
          <w:p w:rsidR="00440B38" w:rsidRPr="0099238F" w:rsidRDefault="00440B38" w:rsidP="0099238F">
            <w:pPr>
              <w:autoSpaceDE w:val="0"/>
              <w:autoSpaceDN w:val="0"/>
              <w:adjustRightInd w:val="0"/>
              <w:contextualSpacing w:val="0"/>
              <w:rPr>
                <w:rFonts w:ascii="Arial" w:hAnsi="Arial" w:cs="Arial"/>
                <w:b/>
                <w:sz w:val="20"/>
                <w:szCs w:val="20"/>
              </w:rPr>
            </w:pPr>
          </w:p>
        </w:tc>
        <w:tc>
          <w:tcPr>
            <w:tcW w:w="6930" w:type="dxa"/>
          </w:tcPr>
          <w:p w:rsidR="00440B38" w:rsidRPr="0099238F" w:rsidRDefault="0099238F" w:rsidP="00440B38">
            <w:pPr>
              <w:numPr>
                <w:ilvl w:val="0"/>
                <w:numId w:val="11"/>
              </w:numPr>
              <w:shd w:val="clear" w:color="auto" w:fill="FFFFFF"/>
              <w:autoSpaceDE w:val="0"/>
              <w:autoSpaceDN w:val="0"/>
              <w:adjustRightInd w:val="0"/>
              <w:spacing w:before="100" w:beforeAutospacing="1" w:after="100" w:afterAutospacing="1"/>
              <w:ind w:left="40"/>
              <w:rPr>
                <w:rFonts w:ascii="Arial" w:eastAsia="Times New Roman" w:hAnsi="Arial" w:cs="Arial"/>
                <w:sz w:val="20"/>
                <w:szCs w:val="20"/>
              </w:rPr>
            </w:pPr>
            <w:r w:rsidRPr="0099238F">
              <w:rPr>
                <w:rFonts w:ascii="Arial" w:hAnsi="Arial" w:cs="Arial"/>
                <w:sz w:val="20"/>
                <w:szCs w:val="20"/>
              </w:rPr>
              <w:t xml:space="preserve">Students </w:t>
            </w:r>
            <w:r w:rsidR="00FA320C">
              <w:rPr>
                <w:rFonts w:ascii="Arial" w:hAnsi="Arial" w:cs="Arial"/>
                <w:sz w:val="20"/>
                <w:szCs w:val="20"/>
              </w:rPr>
              <w:t xml:space="preserve">will </w:t>
            </w:r>
            <w:r w:rsidRPr="0099238F">
              <w:rPr>
                <w:rFonts w:ascii="Arial" w:hAnsi="Arial" w:cs="Arial"/>
                <w:sz w:val="20"/>
                <w:szCs w:val="20"/>
              </w:rPr>
              <w:t>state that their communication with staff is satisfactory</w:t>
            </w:r>
            <w:r w:rsidR="00062242">
              <w:rPr>
                <w:rFonts w:ascii="Arial" w:hAnsi="Arial" w:cs="Arial"/>
                <w:sz w:val="20"/>
                <w:szCs w:val="20"/>
              </w:rPr>
              <w:t>.</w:t>
            </w:r>
            <w:r w:rsidRPr="0099238F">
              <w:rPr>
                <w:rFonts w:ascii="Arial" w:hAnsi="Arial" w:cs="Arial"/>
                <w:sz w:val="20"/>
                <w:szCs w:val="20"/>
              </w:rPr>
              <w:t xml:space="preserve">  </w:t>
            </w:r>
          </w:p>
        </w:tc>
        <w:tc>
          <w:tcPr>
            <w:tcW w:w="1440" w:type="dxa"/>
          </w:tcPr>
          <w:p w:rsidR="0099238F" w:rsidRPr="0099238F" w:rsidRDefault="0099238F" w:rsidP="0099238F">
            <w:pPr>
              <w:autoSpaceDE w:val="0"/>
              <w:autoSpaceDN w:val="0"/>
              <w:adjustRightInd w:val="0"/>
              <w:rPr>
                <w:rFonts w:ascii="Arial" w:hAnsi="Arial" w:cs="Arial"/>
                <w:sz w:val="20"/>
                <w:szCs w:val="20"/>
              </w:rPr>
            </w:pPr>
            <w:r w:rsidRPr="0099238F">
              <w:rPr>
                <w:rFonts w:ascii="Arial" w:hAnsi="Arial" w:cs="Arial"/>
                <w:sz w:val="20"/>
                <w:szCs w:val="20"/>
              </w:rPr>
              <w:t>Mc</w:t>
            </w:r>
          </w:p>
          <w:p w:rsidR="00440B38" w:rsidRPr="0099238F" w:rsidRDefault="00440B38" w:rsidP="00BC7E74">
            <w:pPr>
              <w:autoSpaceDE w:val="0"/>
              <w:autoSpaceDN w:val="0"/>
              <w:adjustRightInd w:val="0"/>
              <w:contextualSpacing w:val="0"/>
              <w:rPr>
                <w:rFonts w:ascii="Arial" w:hAnsi="Arial" w:cs="Arial"/>
                <w:sz w:val="20"/>
                <w:szCs w:val="20"/>
              </w:rPr>
            </w:pPr>
          </w:p>
        </w:tc>
        <w:tc>
          <w:tcPr>
            <w:tcW w:w="5490" w:type="dxa"/>
          </w:tcPr>
          <w:p w:rsidR="00440B38" w:rsidRPr="003F1D3A" w:rsidRDefault="001435DD" w:rsidP="00BC7E74">
            <w:pPr>
              <w:autoSpaceDE w:val="0"/>
              <w:autoSpaceDN w:val="0"/>
              <w:adjustRightInd w:val="0"/>
              <w:contextualSpacing w:val="0"/>
              <w:rPr>
                <w:rFonts w:ascii="Arial" w:hAnsi="Arial" w:cs="Arial"/>
                <w:sz w:val="20"/>
                <w:szCs w:val="20"/>
              </w:rPr>
            </w:pPr>
            <w:r w:rsidRPr="003F1D3A">
              <w:rPr>
                <w:rFonts w:ascii="Arial" w:hAnsi="Arial" w:cs="Arial"/>
                <w:b/>
                <w:bCs/>
                <w:color w:val="000000"/>
                <w:sz w:val="20"/>
                <w:szCs w:val="20"/>
              </w:rPr>
              <w:t xml:space="preserve">Admissions </w:t>
            </w:r>
            <w:proofErr w:type="gramStart"/>
            <w:r w:rsidRPr="003F1D3A">
              <w:rPr>
                <w:rFonts w:ascii="Arial" w:hAnsi="Arial" w:cs="Arial"/>
                <w:b/>
                <w:bCs/>
                <w:color w:val="000000"/>
                <w:sz w:val="20"/>
                <w:szCs w:val="20"/>
              </w:rPr>
              <w:t>staff were</w:t>
            </w:r>
            <w:proofErr w:type="gramEnd"/>
            <w:r w:rsidRPr="003F1D3A">
              <w:rPr>
                <w:rFonts w:ascii="Arial" w:hAnsi="Arial" w:cs="Arial"/>
                <w:b/>
                <w:bCs/>
                <w:color w:val="000000"/>
                <w:sz w:val="20"/>
                <w:szCs w:val="20"/>
              </w:rPr>
              <w:t xml:space="preserve"> helpful in the application and registration process.</w:t>
            </w:r>
          </w:p>
        </w:tc>
      </w:tr>
      <w:tr w:rsidR="00832C8E" w:rsidRPr="0099238F" w:rsidTr="00D07DEC">
        <w:tc>
          <w:tcPr>
            <w:tcW w:w="1818" w:type="dxa"/>
          </w:tcPr>
          <w:p w:rsidR="0099238F" w:rsidRDefault="0099238F" w:rsidP="0099238F">
            <w:pPr>
              <w:autoSpaceDE w:val="0"/>
              <w:autoSpaceDN w:val="0"/>
              <w:adjustRightInd w:val="0"/>
              <w:contextualSpacing w:val="0"/>
              <w:rPr>
                <w:rFonts w:ascii="Arial" w:hAnsi="Arial" w:cs="Arial"/>
                <w:b/>
                <w:sz w:val="20"/>
                <w:szCs w:val="20"/>
              </w:rPr>
            </w:pPr>
            <w:r w:rsidRPr="0099238F">
              <w:rPr>
                <w:rFonts w:ascii="Arial" w:hAnsi="Arial" w:cs="Arial"/>
                <w:b/>
                <w:sz w:val="20"/>
                <w:szCs w:val="20"/>
              </w:rPr>
              <w:t>Assessment</w:t>
            </w:r>
            <w:r w:rsidR="00B24315">
              <w:rPr>
                <w:rFonts w:ascii="Arial" w:hAnsi="Arial" w:cs="Arial"/>
                <w:b/>
                <w:sz w:val="20"/>
                <w:szCs w:val="20"/>
              </w:rPr>
              <w:t>/</w:t>
            </w:r>
          </w:p>
          <w:p w:rsidR="00B24315" w:rsidRPr="0099238F" w:rsidRDefault="00B24315" w:rsidP="0099238F">
            <w:pPr>
              <w:autoSpaceDE w:val="0"/>
              <w:autoSpaceDN w:val="0"/>
              <w:adjustRightInd w:val="0"/>
              <w:contextualSpacing w:val="0"/>
              <w:rPr>
                <w:rFonts w:ascii="Arial" w:hAnsi="Arial" w:cs="Arial"/>
                <w:b/>
                <w:sz w:val="20"/>
                <w:szCs w:val="20"/>
              </w:rPr>
            </w:pPr>
            <w:r>
              <w:rPr>
                <w:rFonts w:ascii="Arial" w:hAnsi="Arial" w:cs="Arial"/>
                <w:b/>
                <w:sz w:val="20"/>
                <w:szCs w:val="20"/>
              </w:rPr>
              <w:t>Suzanne</w:t>
            </w:r>
          </w:p>
          <w:p w:rsidR="00832C8E" w:rsidRPr="0099238F" w:rsidRDefault="00832C8E" w:rsidP="00BC7E74">
            <w:pPr>
              <w:autoSpaceDE w:val="0"/>
              <w:autoSpaceDN w:val="0"/>
              <w:adjustRightInd w:val="0"/>
              <w:contextualSpacing w:val="0"/>
              <w:rPr>
                <w:rFonts w:ascii="Arial" w:hAnsi="Arial" w:cs="Arial"/>
                <w:b/>
                <w:sz w:val="20"/>
                <w:szCs w:val="20"/>
              </w:rPr>
            </w:pPr>
          </w:p>
        </w:tc>
        <w:tc>
          <w:tcPr>
            <w:tcW w:w="6930" w:type="dxa"/>
          </w:tcPr>
          <w:p w:rsidR="00CB4DE5" w:rsidRPr="0099238F" w:rsidRDefault="0099238F" w:rsidP="00FA320C">
            <w:pPr>
              <w:numPr>
                <w:ilvl w:val="0"/>
                <w:numId w:val="11"/>
              </w:numPr>
              <w:shd w:val="clear" w:color="auto" w:fill="FFFFFF"/>
              <w:autoSpaceDE w:val="0"/>
              <w:autoSpaceDN w:val="0"/>
              <w:adjustRightInd w:val="0"/>
              <w:spacing w:before="100" w:beforeAutospacing="1" w:after="100" w:afterAutospacing="1"/>
              <w:ind w:left="40"/>
              <w:rPr>
                <w:rFonts w:ascii="Arial" w:eastAsia="Times New Roman" w:hAnsi="Arial" w:cs="Arial"/>
                <w:sz w:val="20"/>
                <w:szCs w:val="20"/>
              </w:rPr>
            </w:pPr>
            <w:r w:rsidRPr="0099238F">
              <w:rPr>
                <w:rFonts w:ascii="Arial" w:eastAsia="Times New Roman" w:hAnsi="Arial" w:cs="Arial"/>
                <w:bCs/>
                <w:color w:val="000000"/>
                <w:sz w:val="20"/>
                <w:szCs w:val="20"/>
              </w:rPr>
              <w:t xml:space="preserve">Students </w:t>
            </w:r>
            <w:r w:rsidR="00FA320C">
              <w:rPr>
                <w:rFonts w:ascii="Arial" w:hAnsi="Arial" w:cs="Arial"/>
                <w:sz w:val="20"/>
                <w:szCs w:val="20"/>
              </w:rPr>
              <w:t xml:space="preserve">will be </w:t>
            </w:r>
            <w:r w:rsidRPr="0099238F">
              <w:rPr>
                <w:rFonts w:ascii="Arial" w:eastAsia="Times New Roman" w:hAnsi="Arial" w:cs="Arial"/>
                <w:bCs/>
                <w:color w:val="000000"/>
                <w:sz w:val="20"/>
                <w:szCs w:val="20"/>
              </w:rPr>
              <w:t>aware of and satisfied with assessment services.</w:t>
            </w:r>
          </w:p>
        </w:tc>
        <w:tc>
          <w:tcPr>
            <w:tcW w:w="1440" w:type="dxa"/>
          </w:tcPr>
          <w:p w:rsidR="00832C8E" w:rsidRPr="0099238F" w:rsidRDefault="00906677" w:rsidP="00BC7E74">
            <w:pPr>
              <w:autoSpaceDE w:val="0"/>
              <w:autoSpaceDN w:val="0"/>
              <w:adjustRightInd w:val="0"/>
              <w:contextualSpacing w:val="0"/>
              <w:rPr>
                <w:rFonts w:ascii="Arial" w:hAnsi="Arial" w:cs="Arial"/>
                <w:sz w:val="20"/>
                <w:szCs w:val="20"/>
              </w:rPr>
            </w:pPr>
            <w:r>
              <w:rPr>
                <w:rFonts w:ascii="Arial" w:hAnsi="Arial" w:cs="Arial"/>
                <w:sz w:val="20"/>
                <w:szCs w:val="20"/>
              </w:rPr>
              <w:t xml:space="preserve">Mb; </w:t>
            </w:r>
            <w:r w:rsidR="0099238F" w:rsidRPr="0099238F">
              <w:rPr>
                <w:rFonts w:ascii="Arial" w:hAnsi="Arial" w:cs="Arial"/>
                <w:sz w:val="20"/>
                <w:szCs w:val="20"/>
              </w:rPr>
              <w:t>Me</w:t>
            </w:r>
          </w:p>
        </w:tc>
        <w:tc>
          <w:tcPr>
            <w:tcW w:w="5490" w:type="dxa"/>
          </w:tcPr>
          <w:p w:rsidR="0099238F" w:rsidRPr="00D31C45" w:rsidRDefault="0099238F" w:rsidP="000D44F1">
            <w:pPr>
              <w:pStyle w:val="ListParagraph"/>
              <w:numPr>
                <w:ilvl w:val="0"/>
                <w:numId w:val="19"/>
              </w:numPr>
              <w:autoSpaceDE w:val="0"/>
              <w:autoSpaceDN w:val="0"/>
              <w:adjustRightInd w:val="0"/>
              <w:ind w:left="144" w:hanging="144"/>
              <w:rPr>
                <w:rFonts w:ascii="Arial" w:eastAsia="Times New Roman" w:hAnsi="Arial" w:cs="Arial"/>
                <w:b/>
                <w:bCs/>
                <w:color w:val="000000"/>
                <w:sz w:val="20"/>
                <w:szCs w:val="20"/>
              </w:rPr>
            </w:pPr>
            <w:r w:rsidRPr="00D31C45">
              <w:rPr>
                <w:rFonts w:ascii="Arial" w:eastAsia="Times New Roman" w:hAnsi="Arial" w:cs="Arial"/>
                <w:b/>
                <w:bCs/>
                <w:color w:val="000000"/>
                <w:sz w:val="20"/>
                <w:szCs w:val="20"/>
              </w:rPr>
              <w:t xml:space="preserve">Placement test results </w:t>
            </w:r>
            <w:proofErr w:type="gramStart"/>
            <w:r w:rsidRPr="00D31C45">
              <w:rPr>
                <w:rFonts w:ascii="Arial" w:eastAsia="Times New Roman" w:hAnsi="Arial" w:cs="Arial"/>
                <w:b/>
                <w:bCs/>
                <w:color w:val="000000"/>
                <w:sz w:val="20"/>
                <w:szCs w:val="20"/>
              </w:rPr>
              <w:t>were explained</w:t>
            </w:r>
            <w:proofErr w:type="gramEnd"/>
            <w:r w:rsidRPr="00D31C45">
              <w:rPr>
                <w:rFonts w:ascii="Arial" w:eastAsia="Times New Roman" w:hAnsi="Arial" w:cs="Arial"/>
                <w:b/>
                <w:bCs/>
                <w:color w:val="000000"/>
                <w:sz w:val="20"/>
                <w:szCs w:val="20"/>
              </w:rPr>
              <w:t xml:space="preserve"> to me so that I understood which course(s) I was supposed to take.</w:t>
            </w:r>
          </w:p>
          <w:p w:rsidR="00832C8E" w:rsidRPr="00AC0BEA" w:rsidRDefault="00D604B3" w:rsidP="000D44F1">
            <w:pPr>
              <w:pStyle w:val="ListParagraph"/>
              <w:numPr>
                <w:ilvl w:val="0"/>
                <w:numId w:val="19"/>
              </w:numPr>
              <w:autoSpaceDE w:val="0"/>
              <w:autoSpaceDN w:val="0"/>
              <w:adjustRightInd w:val="0"/>
              <w:ind w:left="144" w:hanging="144"/>
              <w:rPr>
                <w:rFonts w:ascii="Arial" w:hAnsi="Arial" w:cs="Arial"/>
                <w:sz w:val="20"/>
                <w:szCs w:val="20"/>
              </w:rPr>
            </w:pPr>
            <w:r w:rsidRPr="003F1D3A">
              <w:rPr>
                <w:rFonts w:ascii="Arial" w:hAnsi="Arial" w:cs="Arial"/>
                <w:b/>
                <w:bCs/>
                <w:color w:val="000000"/>
                <w:sz w:val="20"/>
                <w:szCs w:val="20"/>
              </w:rPr>
              <w:t xml:space="preserve">Placement tests </w:t>
            </w:r>
            <w:proofErr w:type="gramStart"/>
            <w:r w:rsidRPr="003F1D3A">
              <w:rPr>
                <w:rFonts w:ascii="Arial" w:hAnsi="Arial" w:cs="Arial"/>
                <w:b/>
                <w:bCs/>
                <w:color w:val="000000"/>
                <w:sz w:val="20"/>
                <w:szCs w:val="20"/>
              </w:rPr>
              <w:t>were offered</w:t>
            </w:r>
            <w:proofErr w:type="gramEnd"/>
            <w:r w:rsidRPr="003F1D3A">
              <w:rPr>
                <w:rFonts w:ascii="Arial" w:hAnsi="Arial" w:cs="Arial"/>
                <w:b/>
                <w:bCs/>
                <w:color w:val="000000"/>
                <w:sz w:val="20"/>
                <w:szCs w:val="20"/>
              </w:rPr>
              <w:t xml:space="preserve"> at times that were convenient to me.</w:t>
            </w:r>
          </w:p>
          <w:p w:rsidR="00AC0BEA" w:rsidRPr="003F1D3A" w:rsidRDefault="00AC0BEA" w:rsidP="00AC0BEA">
            <w:pPr>
              <w:pStyle w:val="ListParagraph"/>
              <w:autoSpaceDE w:val="0"/>
              <w:autoSpaceDN w:val="0"/>
              <w:adjustRightInd w:val="0"/>
              <w:ind w:left="144"/>
              <w:rPr>
                <w:rFonts w:ascii="Arial" w:hAnsi="Arial" w:cs="Arial"/>
                <w:sz w:val="20"/>
                <w:szCs w:val="20"/>
              </w:rPr>
            </w:pPr>
          </w:p>
          <w:p w:rsidR="00044322" w:rsidRPr="003F1D3A" w:rsidRDefault="00FF7A3E" w:rsidP="000D44F1">
            <w:pPr>
              <w:autoSpaceDE w:val="0"/>
              <w:autoSpaceDN w:val="0"/>
              <w:adjustRightInd w:val="0"/>
              <w:rPr>
                <w:rFonts w:ascii="Arial" w:hAnsi="Arial" w:cs="Arial"/>
                <w:strike/>
                <w:sz w:val="20"/>
                <w:szCs w:val="20"/>
              </w:rPr>
            </w:pPr>
            <w:r w:rsidRPr="003F1D3A">
              <w:rPr>
                <w:rFonts w:ascii="Arial" w:hAnsi="Arial" w:cs="Arial"/>
                <w:b/>
                <w:bCs/>
                <w:color w:val="000000"/>
                <w:sz w:val="20"/>
                <w:szCs w:val="20"/>
              </w:rPr>
              <w:t>(</w:t>
            </w:r>
            <w:r>
              <w:rPr>
                <w:rFonts w:ascii="Arial" w:hAnsi="Arial" w:cs="Arial"/>
                <w:b/>
                <w:bCs/>
                <w:color w:val="000000"/>
                <w:sz w:val="20"/>
                <w:szCs w:val="20"/>
              </w:rPr>
              <w:t xml:space="preserve">Plus a question with the “level of </w:t>
            </w:r>
            <w:r w:rsidRPr="003F1D3A">
              <w:rPr>
                <w:rFonts w:ascii="Arial" w:hAnsi="Arial" w:cs="Arial"/>
                <w:b/>
                <w:bCs/>
                <w:color w:val="000000"/>
                <w:sz w:val="20"/>
                <w:szCs w:val="20"/>
              </w:rPr>
              <w:t>awareness, need, or satisfaction</w:t>
            </w:r>
            <w:r>
              <w:rPr>
                <w:rFonts w:ascii="Arial" w:hAnsi="Arial" w:cs="Arial"/>
                <w:b/>
                <w:bCs/>
                <w:color w:val="000000"/>
                <w:sz w:val="20"/>
                <w:szCs w:val="20"/>
              </w:rPr>
              <w:t>”</w:t>
            </w:r>
            <w:r w:rsidRPr="003F1D3A">
              <w:rPr>
                <w:rFonts w:ascii="Arial" w:hAnsi="Arial" w:cs="Arial"/>
                <w:b/>
                <w:bCs/>
                <w:color w:val="000000"/>
                <w:sz w:val="20"/>
                <w:szCs w:val="20"/>
              </w:rPr>
              <w:t xml:space="preserve"> bank of questions)</w:t>
            </w:r>
          </w:p>
        </w:tc>
      </w:tr>
      <w:tr w:rsidR="00B67797" w:rsidRPr="0099238F" w:rsidTr="00D07DEC">
        <w:tc>
          <w:tcPr>
            <w:tcW w:w="1818" w:type="dxa"/>
          </w:tcPr>
          <w:p w:rsidR="00AC0BEA" w:rsidRDefault="00B67797" w:rsidP="00BC7E74">
            <w:pPr>
              <w:autoSpaceDE w:val="0"/>
              <w:autoSpaceDN w:val="0"/>
              <w:adjustRightInd w:val="0"/>
              <w:contextualSpacing w:val="0"/>
              <w:rPr>
                <w:rFonts w:ascii="Arial" w:hAnsi="Arial" w:cs="Arial"/>
                <w:b/>
                <w:sz w:val="20"/>
                <w:szCs w:val="20"/>
              </w:rPr>
            </w:pPr>
            <w:r w:rsidRPr="0099238F">
              <w:rPr>
                <w:rFonts w:ascii="Arial" w:hAnsi="Arial" w:cs="Arial"/>
                <w:b/>
                <w:sz w:val="20"/>
                <w:szCs w:val="20"/>
              </w:rPr>
              <w:t>Bookstore</w:t>
            </w:r>
            <w:r w:rsidR="00B24315">
              <w:rPr>
                <w:rFonts w:ascii="Arial" w:hAnsi="Arial" w:cs="Arial"/>
                <w:b/>
                <w:sz w:val="20"/>
                <w:szCs w:val="20"/>
              </w:rPr>
              <w:t>/</w:t>
            </w:r>
          </w:p>
          <w:p w:rsidR="00B67797" w:rsidRPr="0099238F" w:rsidRDefault="00B24315" w:rsidP="00BC7E74">
            <w:pPr>
              <w:autoSpaceDE w:val="0"/>
              <w:autoSpaceDN w:val="0"/>
              <w:adjustRightInd w:val="0"/>
              <w:contextualSpacing w:val="0"/>
              <w:rPr>
                <w:rFonts w:ascii="Arial" w:hAnsi="Arial" w:cs="Arial"/>
                <w:b/>
                <w:sz w:val="20"/>
                <w:szCs w:val="20"/>
              </w:rPr>
            </w:pPr>
            <w:r>
              <w:rPr>
                <w:rFonts w:ascii="Arial" w:hAnsi="Arial" w:cs="Arial"/>
                <w:b/>
                <w:sz w:val="20"/>
                <w:szCs w:val="20"/>
              </w:rPr>
              <w:t>Matt</w:t>
            </w:r>
          </w:p>
        </w:tc>
        <w:tc>
          <w:tcPr>
            <w:tcW w:w="6930" w:type="dxa"/>
          </w:tcPr>
          <w:p w:rsidR="00B67797" w:rsidRPr="0099238F" w:rsidRDefault="00CB4DE5" w:rsidP="0099238F">
            <w:pPr>
              <w:ind w:left="40"/>
              <w:rPr>
                <w:rFonts w:ascii="Arial" w:hAnsi="Arial" w:cs="Arial"/>
                <w:sz w:val="20"/>
                <w:szCs w:val="20"/>
              </w:rPr>
            </w:pPr>
            <w:r w:rsidRPr="0099238F">
              <w:rPr>
                <w:rFonts w:ascii="Arial" w:eastAsia="Calibri" w:hAnsi="Arial" w:cs="Arial"/>
                <w:sz w:val="20"/>
                <w:szCs w:val="20"/>
              </w:rPr>
              <w:t xml:space="preserve">Students </w:t>
            </w:r>
            <w:r w:rsidR="00FA320C">
              <w:rPr>
                <w:rFonts w:ascii="Arial" w:hAnsi="Arial" w:cs="Arial"/>
                <w:sz w:val="20"/>
                <w:szCs w:val="20"/>
              </w:rPr>
              <w:t xml:space="preserve">will </w:t>
            </w:r>
            <w:r w:rsidR="00B67797" w:rsidRPr="0099238F">
              <w:rPr>
                <w:rFonts w:ascii="Arial" w:eastAsia="Calibri" w:hAnsi="Arial" w:cs="Arial"/>
                <w:sz w:val="20"/>
                <w:szCs w:val="20"/>
              </w:rPr>
              <w:t>report they can easily utilize the online Bookstore features.</w:t>
            </w:r>
          </w:p>
        </w:tc>
        <w:tc>
          <w:tcPr>
            <w:tcW w:w="1440" w:type="dxa"/>
          </w:tcPr>
          <w:p w:rsidR="00CC2A9D" w:rsidRPr="0099238F" w:rsidRDefault="00CC2A9D" w:rsidP="00CC2A9D">
            <w:pPr>
              <w:autoSpaceDE w:val="0"/>
              <w:autoSpaceDN w:val="0"/>
              <w:adjustRightInd w:val="0"/>
              <w:contextualSpacing w:val="0"/>
              <w:rPr>
                <w:rFonts w:ascii="Arial" w:hAnsi="Arial" w:cs="Arial"/>
                <w:sz w:val="20"/>
                <w:szCs w:val="20"/>
              </w:rPr>
            </w:pPr>
            <w:r w:rsidRPr="0099238F">
              <w:rPr>
                <w:rFonts w:ascii="Arial" w:hAnsi="Arial" w:cs="Arial"/>
                <w:sz w:val="20"/>
                <w:szCs w:val="20"/>
              </w:rPr>
              <w:t>Mc</w:t>
            </w:r>
            <w:r>
              <w:rPr>
                <w:rFonts w:ascii="Arial" w:hAnsi="Arial" w:cs="Arial"/>
                <w:sz w:val="20"/>
                <w:szCs w:val="20"/>
              </w:rPr>
              <w:t>; SI.3</w:t>
            </w:r>
          </w:p>
          <w:p w:rsidR="00B67797" w:rsidRPr="0099238F" w:rsidRDefault="00B67797" w:rsidP="00BC7E74">
            <w:pPr>
              <w:autoSpaceDE w:val="0"/>
              <w:autoSpaceDN w:val="0"/>
              <w:adjustRightInd w:val="0"/>
              <w:rPr>
                <w:rFonts w:ascii="Arial" w:hAnsi="Arial" w:cs="Arial"/>
                <w:sz w:val="20"/>
                <w:szCs w:val="20"/>
              </w:rPr>
            </w:pPr>
          </w:p>
        </w:tc>
        <w:tc>
          <w:tcPr>
            <w:tcW w:w="5490" w:type="dxa"/>
          </w:tcPr>
          <w:p w:rsidR="00D2491C" w:rsidRPr="003F1D3A" w:rsidRDefault="00D2491C" w:rsidP="000D44F1">
            <w:pPr>
              <w:autoSpaceDE w:val="0"/>
              <w:autoSpaceDN w:val="0"/>
              <w:adjustRightInd w:val="0"/>
              <w:rPr>
                <w:rFonts w:ascii="Arial" w:hAnsi="Arial" w:cs="Arial"/>
                <w:b/>
                <w:bCs/>
                <w:color w:val="000000"/>
                <w:sz w:val="20"/>
                <w:szCs w:val="20"/>
              </w:rPr>
            </w:pPr>
            <w:r w:rsidRPr="003F1D3A">
              <w:rPr>
                <w:rFonts w:ascii="Arial" w:hAnsi="Arial" w:cs="Arial"/>
                <w:b/>
                <w:bCs/>
                <w:color w:val="000000"/>
                <w:sz w:val="20"/>
                <w:szCs w:val="20"/>
              </w:rPr>
              <w:t xml:space="preserve">What is your level of agreement with the following statement about the Coastline Bookstore? </w:t>
            </w:r>
          </w:p>
          <w:p w:rsidR="00D2491C" w:rsidRDefault="00D2491C" w:rsidP="000D44F1">
            <w:pPr>
              <w:pStyle w:val="ListParagraph"/>
              <w:numPr>
                <w:ilvl w:val="0"/>
                <w:numId w:val="33"/>
              </w:numPr>
              <w:autoSpaceDE w:val="0"/>
              <w:autoSpaceDN w:val="0"/>
              <w:adjustRightInd w:val="0"/>
              <w:ind w:left="144" w:hanging="144"/>
              <w:rPr>
                <w:rFonts w:ascii="Arial" w:hAnsi="Arial" w:cs="Arial"/>
                <w:b/>
                <w:bCs/>
                <w:color w:val="000000"/>
                <w:sz w:val="20"/>
                <w:szCs w:val="20"/>
              </w:rPr>
            </w:pPr>
            <w:proofErr w:type="gramStart"/>
            <w:r w:rsidRPr="003F1D3A">
              <w:rPr>
                <w:rFonts w:ascii="Arial" w:hAnsi="Arial" w:cs="Arial"/>
                <w:b/>
                <w:bCs/>
                <w:color w:val="000000"/>
                <w:sz w:val="20"/>
                <w:szCs w:val="20"/>
              </w:rPr>
              <w:t>I</w:t>
            </w:r>
            <w:proofErr w:type="gramEnd"/>
            <w:r w:rsidRPr="003F1D3A">
              <w:rPr>
                <w:rFonts w:ascii="Arial" w:hAnsi="Arial" w:cs="Arial"/>
                <w:b/>
                <w:bCs/>
                <w:color w:val="000000"/>
                <w:sz w:val="20"/>
                <w:szCs w:val="20"/>
              </w:rPr>
              <w:t xml:space="preserve"> can easily use the online Bookstore features.</w:t>
            </w:r>
          </w:p>
          <w:p w:rsidR="00AC0BEA" w:rsidRPr="003F1D3A" w:rsidRDefault="00AC0BEA" w:rsidP="00AC0BEA">
            <w:pPr>
              <w:pStyle w:val="ListParagraph"/>
              <w:autoSpaceDE w:val="0"/>
              <w:autoSpaceDN w:val="0"/>
              <w:adjustRightInd w:val="0"/>
              <w:ind w:left="144"/>
              <w:rPr>
                <w:rFonts w:ascii="Arial" w:hAnsi="Arial" w:cs="Arial"/>
                <w:b/>
                <w:bCs/>
                <w:color w:val="000000"/>
                <w:sz w:val="20"/>
                <w:szCs w:val="20"/>
              </w:rPr>
            </w:pPr>
          </w:p>
          <w:p w:rsidR="00B67797" w:rsidRPr="003F1D3A" w:rsidRDefault="00192F76" w:rsidP="000D44F1">
            <w:pPr>
              <w:autoSpaceDE w:val="0"/>
              <w:autoSpaceDN w:val="0"/>
              <w:adjustRightInd w:val="0"/>
              <w:rPr>
                <w:rFonts w:ascii="Arial" w:hAnsi="Arial" w:cs="Arial"/>
                <w:sz w:val="20"/>
                <w:szCs w:val="20"/>
              </w:rPr>
            </w:pPr>
            <w:r w:rsidRPr="003F1D3A">
              <w:rPr>
                <w:rFonts w:ascii="Arial" w:hAnsi="Arial" w:cs="Arial"/>
                <w:b/>
                <w:bCs/>
                <w:color w:val="000000"/>
                <w:sz w:val="20"/>
                <w:szCs w:val="20"/>
              </w:rPr>
              <w:t>(</w:t>
            </w:r>
            <w:r w:rsidR="00A62F2C">
              <w:rPr>
                <w:rFonts w:ascii="Arial" w:hAnsi="Arial" w:cs="Arial"/>
                <w:b/>
                <w:bCs/>
                <w:color w:val="000000"/>
                <w:sz w:val="20"/>
                <w:szCs w:val="20"/>
              </w:rPr>
              <w:t>Plus a question with the “level of</w:t>
            </w:r>
            <w:r w:rsidR="00FF7A3E">
              <w:rPr>
                <w:rFonts w:ascii="Arial" w:hAnsi="Arial" w:cs="Arial"/>
                <w:b/>
                <w:bCs/>
                <w:color w:val="000000"/>
                <w:sz w:val="20"/>
                <w:szCs w:val="20"/>
              </w:rPr>
              <w:t xml:space="preserve"> </w:t>
            </w:r>
            <w:r w:rsidR="00044322" w:rsidRPr="003F1D3A">
              <w:rPr>
                <w:rFonts w:ascii="Arial" w:hAnsi="Arial" w:cs="Arial"/>
                <w:b/>
                <w:bCs/>
                <w:color w:val="000000"/>
                <w:sz w:val="20"/>
                <w:szCs w:val="20"/>
              </w:rPr>
              <w:t>awareness, need, or satisfaction</w:t>
            </w:r>
            <w:r w:rsidR="00FF7A3E">
              <w:rPr>
                <w:rFonts w:ascii="Arial" w:hAnsi="Arial" w:cs="Arial"/>
                <w:b/>
                <w:bCs/>
                <w:color w:val="000000"/>
                <w:sz w:val="20"/>
                <w:szCs w:val="20"/>
              </w:rPr>
              <w:t>”</w:t>
            </w:r>
            <w:r w:rsidR="00044322" w:rsidRPr="003F1D3A">
              <w:rPr>
                <w:rFonts w:ascii="Arial" w:hAnsi="Arial" w:cs="Arial"/>
                <w:b/>
                <w:bCs/>
                <w:color w:val="000000"/>
                <w:sz w:val="20"/>
                <w:szCs w:val="20"/>
              </w:rPr>
              <w:t xml:space="preserve"> bank of questions)</w:t>
            </w:r>
          </w:p>
        </w:tc>
      </w:tr>
      <w:tr w:rsidR="00224214" w:rsidRPr="0099238F" w:rsidTr="00D07DEC">
        <w:tc>
          <w:tcPr>
            <w:tcW w:w="1818" w:type="dxa"/>
          </w:tcPr>
          <w:p w:rsidR="00A41522" w:rsidRDefault="00224214" w:rsidP="00224214">
            <w:pPr>
              <w:pStyle w:val="NormalWeb"/>
              <w:rPr>
                <w:rStyle w:val="Strong"/>
                <w:rFonts w:ascii="Arial" w:hAnsi="Arial" w:cs="Arial"/>
                <w:sz w:val="20"/>
                <w:szCs w:val="20"/>
              </w:rPr>
            </w:pPr>
            <w:r w:rsidRPr="0099238F">
              <w:rPr>
                <w:rStyle w:val="Strong"/>
                <w:rFonts w:ascii="Arial" w:hAnsi="Arial" w:cs="Arial"/>
                <w:sz w:val="20"/>
                <w:szCs w:val="20"/>
              </w:rPr>
              <w:t>CalWORKs</w:t>
            </w:r>
            <w:r w:rsidR="00B24315">
              <w:rPr>
                <w:rStyle w:val="Strong"/>
                <w:rFonts w:ascii="Arial" w:hAnsi="Arial" w:cs="Arial"/>
                <w:sz w:val="20"/>
                <w:szCs w:val="20"/>
              </w:rPr>
              <w:t>/</w:t>
            </w:r>
          </w:p>
          <w:p w:rsidR="00224214" w:rsidRPr="0099238F" w:rsidRDefault="00B24315" w:rsidP="00224214">
            <w:pPr>
              <w:pStyle w:val="NormalWeb"/>
              <w:rPr>
                <w:rFonts w:ascii="Arial" w:hAnsi="Arial" w:cs="Arial"/>
                <w:b/>
                <w:sz w:val="20"/>
                <w:szCs w:val="20"/>
              </w:rPr>
            </w:pPr>
            <w:r>
              <w:rPr>
                <w:rStyle w:val="Strong"/>
                <w:rFonts w:ascii="Arial" w:hAnsi="Arial" w:cs="Arial"/>
                <w:sz w:val="20"/>
                <w:szCs w:val="20"/>
              </w:rPr>
              <w:t>Lori</w:t>
            </w:r>
            <w:r w:rsidR="00A41522">
              <w:rPr>
                <w:rStyle w:val="Strong"/>
                <w:rFonts w:ascii="Arial" w:hAnsi="Arial" w:cs="Arial"/>
                <w:sz w:val="20"/>
                <w:szCs w:val="20"/>
              </w:rPr>
              <w:t xml:space="preserve"> W.</w:t>
            </w:r>
          </w:p>
          <w:p w:rsidR="00224214" w:rsidRPr="0099238F" w:rsidRDefault="00224214" w:rsidP="00E701A1">
            <w:pPr>
              <w:pStyle w:val="NormalWeb"/>
              <w:rPr>
                <w:rStyle w:val="Strong"/>
                <w:rFonts w:ascii="Arial" w:hAnsi="Arial" w:cs="Arial"/>
                <w:sz w:val="20"/>
                <w:szCs w:val="20"/>
              </w:rPr>
            </w:pPr>
          </w:p>
        </w:tc>
        <w:tc>
          <w:tcPr>
            <w:tcW w:w="6930" w:type="dxa"/>
          </w:tcPr>
          <w:p w:rsidR="00224214" w:rsidRDefault="009F3657" w:rsidP="00224214">
            <w:pPr>
              <w:autoSpaceDE w:val="0"/>
              <w:autoSpaceDN w:val="0"/>
              <w:adjustRightInd w:val="0"/>
              <w:ind w:left="40"/>
              <w:rPr>
                <w:rFonts w:ascii="Arial" w:hAnsi="Arial" w:cs="Arial"/>
                <w:sz w:val="20"/>
                <w:szCs w:val="20"/>
              </w:rPr>
            </w:pPr>
            <w:r>
              <w:rPr>
                <w:rFonts w:ascii="Arial" w:hAnsi="Arial" w:cs="Arial"/>
                <w:sz w:val="20"/>
                <w:szCs w:val="20"/>
              </w:rPr>
              <w:t>S</w:t>
            </w:r>
            <w:r w:rsidR="00224214" w:rsidRPr="0099238F">
              <w:rPr>
                <w:rFonts w:ascii="Arial" w:hAnsi="Arial" w:cs="Arial"/>
                <w:sz w:val="20"/>
                <w:szCs w:val="20"/>
              </w:rPr>
              <w:t xml:space="preserve">tudents will demonstrate the ability to calculate </w:t>
            </w:r>
            <w:r>
              <w:rPr>
                <w:rFonts w:ascii="Arial" w:hAnsi="Arial" w:cs="Arial"/>
                <w:sz w:val="20"/>
                <w:szCs w:val="20"/>
              </w:rPr>
              <w:t>their</w:t>
            </w:r>
            <w:r w:rsidR="00224214" w:rsidRPr="0099238F">
              <w:rPr>
                <w:rFonts w:ascii="Arial" w:hAnsi="Arial" w:cs="Arial"/>
                <w:sz w:val="20"/>
                <w:szCs w:val="20"/>
              </w:rPr>
              <w:t xml:space="preserve"> 32-hour requirement of education and work-study activities. </w:t>
            </w:r>
          </w:p>
          <w:p w:rsidR="00AC0BEA" w:rsidRPr="0099238F" w:rsidRDefault="00AC0BEA" w:rsidP="00224214">
            <w:pPr>
              <w:autoSpaceDE w:val="0"/>
              <w:autoSpaceDN w:val="0"/>
              <w:adjustRightInd w:val="0"/>
              <w:ind w:left="40"/>
              <w:rPr>
                <w:rFonts w:ascii="Arial" w:hAnsi="Arial" w:cs="Arial"/>
                <w:sz w:val="20"/>
                <w:szCs w:val="20"/>
              </w:rPr>
            </w:pPr>
          </w:p>
          <w:p w:rsidR="00224214" w:rsidRPr="0099238F" w:rsidRDefault="00AC0BEA" w:rsidP="00120D0E">
            <w:pPr>
              <w:autoSpaceDE w:val="0"/>
              <w:autoSpaceDN w:val="0"/>
              <w:adjustRightInd w:val="0"/>
              <w:ind w:left="40"/>
              <w:rPr>
                <w:rFonts w:ascii="Arial" w:hAnsi="Arial" w:cs="Arial"/>
                <w:sz w:val="20"/>
                <w:szCs w:val="20"/>
              </w:rPr>
            </w:pPr>
            <w:r w:rsidRPr="0099238F">
              <w:rPr>
                <w:rFonts w:ascii="Arial" w:hAnsi="Arial" w:cs="Arial"/>
                <w:sz w:val="20"/>
                <w:szCs w:val="20"/>
              </w:rPr>
              <w:t xml:space="preserve">CalWORKs students </w:t>
            </w:r>
            <w:r>
              <w:rPr>
                <w:rFonts w:ascii="Arial" w:hAnsi="Arial" w:cs="Arial"/>
                <w:sz w:val="20"/>
                <w:szCs w:val="20"/>
              </w:rPr>
              <w:t xml:space="preserve">will </w:t>
            </w:r>
            <w:r w:rsidRPr="0099238F">
              <w:rPr>
                <w:rFonts w:ascii="Arial" w:hAnsi="Arial" w:cs="Arial"/>
                <w:sz w:val="20"/>
                <w:szCs w:val="20"/>
              </w:rPr>
              <w:t>demonstrate awareness of their career options.</w:t>
            </w:r>
          </w:p>
        </w:tc>
        <w:tc>
          <w:tcPr>
            <w:tcW w:w="1440" w:type="dxa"/>
          </w:tcPr>
          <w:p w:rsidR="00C10259" w:rsidRPr="0099238F" w:rsidRDefault="00224214" w:rsidP="00C10259">
            <w:pPr>
              <w:autoSpaceDE w:val="0"/>
              <w:autoSpaceDN w:val="0"/>
              <w:adjustRightInd w:val="0"/>
              <w:contextualSpacing w:val="0"/>
              <w:rPr>
                <w:rFonts w:ascii="Arial" w:hAnsi="Arial" w:cs="Arial"/>
                <w:sz w:val="20"/>
                <w:szCs w:val="20"/>
              </w:rPr>
            </w:pPr>
            <w:r w:rsidRPr="0099238F">
              <w:rPr>
                <w:rFonts w:ascii="Arial" w:hAnsi="Arial" w:cs="Arial"/>
                <w:sz w:val="20"/>
                <w:szCs w:val="20"/>
              </w:rPr>
              <w:t>Mb</w:t>
            </w:r>
            <w:r w:rsidR="00C10259">
              <w:rPr>
                <w:rFonts w:ascii="Arial" w:hAnsi="Arial" w:cs="Arial"/>
                <w:sz w:val="20"/>
                <w:szCs w:val="20"/>
              </w:rPr>
              <w:t>; SI.6</w:t>
            </w:r>
          </w:p>
          <w:p w:rsidR="00224214" w:rsidRPr="0099238F" w:rsidRDefault="00224214" w:rsidP="00224214">
            <w:pPr>
              <w:autoSpaceDE w:val="0"/>
              <w:autoSpaceDN w:val="0"/>
              <w:adjustRightInd w:val="0"/>
              <w:contextualSpacing w:val="0"/>
              <w:rPr>
                <w:rFonts w:ascii="Arial" w:hAnsi="Arial" w:cs="Arial"/>
                <w:sz w:val="20"/>
                <w:szCs w:val="20"/>
              </w:rPr>
            </w:pPr>
          </w:p>
          <w:p w:rsidR="00224214" w:rsidRPr="0099238F" w:rsidRDefault="00224214" w:rsidP="009668BF">
            <w:pPr>
              <w:autoSpaceDE w:val="0"/>
              <w:autoSpaceDN w:val="0"/>
              <w:adjustRightInd w:val="0"/>
              <w:contextualSpacing w:val="0"/>
              <w:rPr>
                <w:rFonts w:ascii="Arial" w:hAnsi="Arial" w:cs="Arial"/>
                <w:sz w:val="20"/>
                <w:szCs w:val="20"/>
              </w:rPr>
            </w:pPr>
          </w:p>
        </w:tc>
        <w:tc>
          <w:tcPr>
            <w:tcW w:w="5490" w:type="dxa"/>
          </w:tcPr>
          <w:p w:rsidR="00B727B4" w:rsidRPr="00E039C7" w:rsidRDefault="00B727B4" w:rsidP="00224214">
            <w:pPr>
              <w:autoSpaceDE w:val="0"/>
              <w:autoSpaceDN w:val="0"/>
              <w:adjustRightInd w:val="0"/>
              <w:contextualSpacing w:val="0"/>
              <w:rPr>
                <w:rFonts w:ascii="Arial" w:hAnsi="Arial" w:cs="Arial"/>
                <w:sz w:val="20"/>
                <w:szCs w:val="20"/>
              </w:rPr>
            </w:pPr>
            <w:r w:rsidRPr="00E039C7">
              <w:rPr>
                <w:rFonts w:ascii="Arial" w:hAnsi="Arial" w:cs="Arial"/>
                <w:b/>
                <w:bCs/>
                <w:color w:val="000000"/>
                <w:sz w:val="20"/>
                <w:szCs w:val="20"/>
              </w:rPr>
              <w:t>As a result of participating in a CalWORKs counseling session I can:</w:t>
            </w:r>
          </w:p>
          <w:p w:rsidR="00AC0BEA" w:rsidRPr="00D31C45" w:rsidRDefault="00B727B4" w:rsidP="00AC0BEA">
            <w:pPr>
              <w:pStyle w:val="ListParagraph"/>
              <w:numPr>
                <w:ilvl w:val="0"/>
                <w:numId w:val="33"/>
              </w:numPr>
              <w:autoSpaceDE w:val="0"/>
              <w:autoSpaceDN w:val="0"/>
              <w:adjustRightInd w:val="0"/>
              <w:ind w:left="144" w:hanging="144"/>
              <w:contextualSpacing w:val="0"/>
              <w:rPr>
                <w:rFonts w:ascii="Arial" w:hAnsi="Arial" w:cs="Arial"/>
                <w:b/>
                <w:sz w:val="20"/>
                <w:szCs w:val="20"/>
              </w:rPr>
            </w:pPr>
            <w:r w:rsidRPr="00D31C45">
              <w:rPr>
                <w:rFonts w:ascii="Arial" w:hAnsi="Arial" w:cs="Arial"/>
                <w:b/>
                <w:sz w:val="20"/>
                <w:szCs w:val="20"/>
              </w:rPr>
              <w:t>C</w:t>
            </w:r>
            <w:r w:rsidR="00224214" w:rsidRPr="00D31C45">
              <w:rPr>
                <w:rFonts w:ascii="Arial" w:hAnsi="Arial" w:cs="Arial"/>
                <w:b/>
                <w:sz w:val="20"/>
                <w:szCs w:val="20"/>
              </w:rPr>
              <w:t xml:space="preserve">alculate </w:t>
            </w:r>
            <w:proofErr w:type="gramStart"/>
            <w:r w:rsidR="00224214" w:rsidRPr="00D31C45">
              <w:rPr>
                <w:rFonts w:ascii="Arial" w:hAnsi="Arial" w:cs="Arial"/>
                <w:b/>
                <w:sz w:val="20"/>
                <w:szCs w:val="20"/>
              </w:rPr>
              <w:t>my</w:t>
            </w:r>
            <w:proofErr w:type="gramEnd"/>
            <w:r w:rsidR="00224214" w:rsidRPr="00D31C45">
              <w:rPr>
                <w:rFonts w:ascii="Arial" w:hAnsi="Arial" w:cs="Arial"/>
                <w:b/>
                <w:sz w:val="20"/>
                <w:szCs w:val="20"/>
              </w:rPr>
              <w:t xml:space="preserve"> 32-hour requirement of education and work-study activities.</w:t>
            </w:r>
            <w:r w:rsidR="00AC0BEA" w:rsidRPr="00D31C45">
              <w:rPr>
                <w:rFonts w:ascii="Arial" w:hAnsi="Arial" w:cs="Arial"/>
                <w:b/>
                <w:bCs/>
                <w:color w:val="000000"/>
                <w:sz w:val="20"/>
                <w:szCs w:val="20"/>
              </w:rPr>
              <w:t xml:space="preserve"> </w:t>
            </w:r>
          </w:p>
          <w:p w:rsidR="00224214" w:rsidRPr="00AC0BEA" w:rsidRDefault="00AC0BEA" w:rsidP="00AC0BEA">
            <w:pPr>
              <w:pStyle w:val="ListParagraph"/>
              <w:numPr>
                <w:ilvl w:val="0"/>
                <w:numId w:val="33"/>
              </w:numPr>
              <w:autoSpaceDE w:val="0"/>
              <w:autoSpaceDN w:val="0"/>
              <w:adjustRightInd w:val="0"/>
              <w:ind w:left="144" w:hanging="144"/>
              <w:contextualSpacing w:val="0"/>
              <w:rPr>
                <w:rFonts w:ascii="Arial" w:hAnsi="Arial" w:cs="Arial"/>
                <w:sz w:val="20"/>
                <w:szCs w:val="20"/>
              </w:rPr>
            </w:pPr>
            <w:r w:rsidRPr="00E039C7">
              <w:rPr>
                <w:rFonts w:ascii="Arial" w:hAnsi="Arial" w:cs="Arial"/>
                <w:b/>
                <w:bCs/>
                <w:color w:val="000000"/>
                <w:sz w:val="20"/>
                <w:szCs w:val="20"/>
              </w:rPr>
              <w:t xml:space="preserve">State </w:t>
            </w:r>
            <w:proofErr w:type="gramStart"/>
            <w:r w:rsidRPr="00E039C7">
              <w:rPr>
                <w:rFonts w:ascii="Arial" w:hAnsi="Arial" w:cs="Arial"/>
                <w:b/>
                <w:bCs/>
                <w:color w:val="000000"/>
                <w:sz w:val="20"/>
                <w:szCs w:val="20"/>
              </w:rPr>
              <w:t>my</w:t>
            </w:r>
            <w:proofErr w:type="gramEnd"/>
            <w:r w:rsidRPr="00E039C7">
              <w:rPr>
                <w:rFonts w:ascii="Arial" w:hAnsi="Arial" w:cs="Arial"/>
                <w:b/>
                <w:bCs/>
                <w:color w:val="000000"/>
                <w:sz w:val="20"/>
                <w:szCs w:val="20"/>
              </w:rPr>
              <w:t xml:space="preserve"> career options.</w:t>
            </w:r>
          </w:p>
        </w:tc>
      </w:tr>
      <w:tr w:rsidR="00CD12A2" w:rsidRPr="0099238F" w:rsidTr="00D07DEC">
        <w:tc>
          <w:tcPr>
            <w:tcW w:w="1818" w:type="dxa"/>
          </w:tcPr>
          <w:p w:rsidR="00B24315" w:rsidRDefault="00CD12A2" w:rsidP="00E701A1">
            <w:pPr>
              <w:pStyle w:val="NormalWeb"/>
              <w:rPr>
                <w:rFonts w:ascii="Arial" w:hAnsi="Arial" w:cs="Arial"/>
                <w:b/>
                <w:sz w:val="20"/>
                <w:szCs w:val="20"/>
              </w:rPr>
            </w:pPr>
            <w:r w:rsidRPr="0099238F">
              <w:rPr>
                <w:rFonts w:ascii="Arial" w:hAnsi="Arial" w:cs="Arial"/>
                <w:b/>
                <w:sz w:val="20"/>
                <w:szCs w:val="20"/>
              </w:rPr>
              <w:t>Counseling</w:t>
            </w:r>
            <w:r w:rsidR="00B24315">
              <w:rPr>
                <w:rFonts w:ascii="Arial" w:hAnsi="Arial" w:cs="Arial"/>
                <w:b/>
                <w:sz w:val="20"/>
                <w:szCs w:val="20"/>
              </w:rPr>
              <w:t>/John</w:t>
            </w:r>
          </w:p>
          <w:p w:rsidR="00CD12A2" w:rsidRPr="0099238F" w:rsidRDefault="00CD12A2" w:rsidP="00E701A1">
            <w:pPr>
              <w:pStyle w:val="NormalWeb"/>
              <w:rPr>
                <w:rStyle w:val="Strong"/>
                <w:rFonts w:ascii="Arial" w:hAnsi="Arial" w:cs="Arial"/>
                <w:sz w:val="20"/>
                <w:szCs w:val="20"/>
              </w:rPr>
            </w:pPr>
          </w:p>
        </w:tc>
        <w:tc>
          <w:tcPr>
            <w:tcW w:w="6930" w:type="dxa"/>
          </w:tcPr>
          <w:p w:rsidR="00CD12A2" w:rsidRPr="0099238F" w:rsidRDefault="00CD12A2" w:rsidP="00C92BD9">
            <w:pPr>
              <w:numPr>
                <w:ilvl w:val="0"/>
                <w:numId w:val="9"/>
              </w:numPr>
              <w:shd w:val="clear" w:color="auto" w:fill="FFFFFF"/>
              <w:autoSpaceDE w:val="0"/>
              <w:autoSpaceDN w:val="0"/>
              <w:adjustRightInd w:val="0"/>
              <w:spacing w:before="100" w:beforeAutospacing="1" w:after="100" w:afterAutospacing="1"/>
              <w:ind w:left="40"/>
              <w:rPr>
                <w:rFonts w:ascii="Arial" w:hAnsi="Arial" w:cs="Arial"/>
                <w:sz w:val="20"/>
                <w:szCs w:val="20"/>
              </w:rPr>
            </w:pPr>
            <w:r w:rsidRPr="0099238F">
              <w:rPr>
                <w:rFonts w:ascii="Arial" w:hAnsi="Arial" w:cs="Arial"/>
                <w:sz w:val="20"/>
                <w:szCs w:val="20"/>
              </w:rPr>
              <w:t xml:space="preserve">Students will understand the academic planning process that they need to attain their educational goals. </w:t>
            </w:r>
          </w:p>
          <w:p w:rsidR="00CD12A2" w:rsidRPr="0099238F" w:rsidRDefault="00CD12A2" w:rsidP="00120D0E">
            <w:pPr>
              <w:autoSpaceDE w:val="0"/>
              <w:autoSpaceDN w:val="0"/>
              <w:adjustRightInd w:val="0"/>
              <w:ind w:left="40"/>
              <w:rPr>
                <w:rFonts w:ascii="Arial" w:hAnsi="Arial" w:cs="Arial"/>
                <w:sz w:val="20"/>
                <w:szCs w:val="20"/>
              </w:rPr>
            </w:pPr>
          </w:p>
        </w:tc>
        <w:tc>
          <w:tcPr>
            <w:tcW w:w="1440" w:type="dxa"/>
          </w:tcPr>
          <w:p w:rsidR="00CD12A2" w:rsidRPr="0099238F" w:rsidRDefault="00CD12A2" w:rsidP="00C92BD9">
            <w:pPr>
              <w:autoSpaceDE w:val="0"/>
              <w:autoSpaceDN w:val="0"/>
              <w:adjustRightInd w:val="0"/>
              <w:contextualSpacing w:val="0"/>
              <w:rPr>
                <w:rFonts w:ascii="Arial" w:hAnsi="Arial" w:cs="Arial"/>
                <w:sz w:val="20"/>
                <w:szCs w:val="20"/>
              </w:rPr>
            </w:pPr>
            <w:r w:rsidRPr="0099238F">
              <w:rPr>
                <w:rFonts w:ascii="Arial" w:hAnsi="Arial" w:cs="Arial"/>
                <w:sz w:val="20"/>
                <w:szCs w:val="20"/>
              </w:rPr>
              <w:t xml:space="preserve">Ma; Mb; </w:t>
            </w:r>
            <w:proofErr w:type="spellStart"/>
            <w:r w:rsidRPr="0099238F">
              <w:rPr>
                <w:rFonts w:ascii="Arial" w:hAnsi="Arial" w:cs="Arial"/>
                <w:sz w:val="20"/>
                <w:szCs w:val="20"/>
              </w:rPr>
              <w:t>Md</w:t>
            </w:r>
            <w:proofErr w:type="spellEnd"/>
            <w:r w:rsidRPr="0099238F">
              <w:rPr>
                <w:rFonts w:ascii="Arial" w:hAnsi="Arial" w:cs="Arial"/>
                <w:sz w:val="20"/>
                <w:szCs w:val="20"/>
              </w:rPr>
              <w:t>;</w:t>
            </w:r>
            <w:r w:rsidR="00906677">
              <w:rPr>
                <w:rFonts w:ascii="Arial" w:hAnsi="Arial" w:cs="Arial"/>
                <w:sz w:val="20"/>
                <w:szCs w:val="20"/>
              </w:rPr>
              <w:t xml:space="preserve"> </w:t>
            </w:r>
            <w:r w:rsidR="001359EB">
              <w:rPr>
                <w:rFonts w:ascii="Arial" w:hAnsi="Arial" w:cs="Arial"/>
                <w:sz w:val="20"/>
                <w:szCs w:val="20"/>
              </w:rPr>
              <w:t>Mf</w:t>
            </w:r>
            <w:r w:rsidR="00D07DEC">
              <w:rPr>
                <w:rFonts w:ascii="Arial" w:hAnsi="Arial" w:cs="Arial"/>
                <w:sz w:val="20"/>
                <w:szCs w:val="20"/>
              </w:rPr>
              <w:t xml:space="preserve">; </w:t>
            </w:r>
            <w:r w:rsidRPr="0099238F">
              <w:rPr>
                <w:rFonts w:ascii="Arial" w:hAnsi="Arial" w:cs="Arial"/>
                <w:sz w:val="20"/>
                <w:szCs w:val="20"/>
              </w:rPr>
              <w:t>SI</w:t>
            </w:r>
            <w:r w:rsidR="00062242">
              <w:rPr>
                <w:rFonts w:ascii="Arial" w:hAnsi="Arial" w:cs="Arial"/>
                <w:sz w:val="20"/>
                <w:szCs w:val="20"/>
              </w:rPr>
              <w:t>.</w:t>
            </w:r>
            <w:r w:rsidRPr="0099238F">
              <w:rPr>
                <w:rFonts w:ascii="Arial" w:hAnsi="Arial" w:cs="Arial"/>
                <w:sz w:val="20"/>
                <w:szCs w:val="20"/>
              </w:rPr>
              <w:t>1</w:t>
            </w:r>
          </w:p>
          <w:p w:rsidR="00CD12A2" w:rsidRPr="0099238F" w:rsidRDefault="00CD12A2" w:rsidP="009668BF">
            <w:pPr>
              <w:autoSpaceDE w:val="0"/>
              <w:autoSpaceDN w:val="0"/>
              <w:adjustRightInd w:val="0"/>
              <w:contextualSpacing w:val="0"/>
              <w:rPr>
                <w:rFonts w:ascii="Arial" w:hAnsi="Arial" w:cs="Arial"/>
                <w:sz w:val="20"/>
                <w:szCs w:val="20"/>
              </w:rPr>
            </w:pPr>
          </w:p>
        </w:tc>
        <w:tc>
          <w:tcPr>
            <w:tcW w:w="5490" w:type="dxa"/>
          </w:tcPr>
          <w:p w:rsidR="00CD12A2" w:rsidRPr="001B2C19" w:rsidRDefault="00CD12A2" w:rsidP="00C92BD9">
            <w:pPr>
              <w:autoSpaceDE w:val="0"/>
              <w:autoSpaceDN w:val="0"/>
              <w:adjustRightInd w:val="0"/>
              <w:contextualSpacing w:val="0"/>
              <w:rPr>
                <w:rFonts w:ascii="Arial" w:hAnsi="Arial" w:cs="Arial"/>
                <w:b/>
                <w:sz w:val="20"/>
                <w:szCs w:val="20"/>
              </w:rPr>
            </w:pPr>
            <w:r w:rsidRPr="001B2C19">
              <w:rPr>
                <w:rFonts w:ascii="Arial" w:hAnsi="Arial" w:cs="Arial"/>
                <w:b/>
                <w:sz w:val="20"/>
                <w:szCs w:val="20"/>
              </w:rPr>
              <w:t>As a result of receiving counseling services at CCC, please indicat</w:t>
            </w:r>
            <w:r w:rsidR="00A7653A" w:rsidRPr="001B2C19">
              <w:rPr>
                <w:rFonts w:ascii="Arial" w:hAnsi="Arial" w:cs="Arial"/>
                <w:b/>
                <w:sz w:val="20"/>
                <w:szCs w:val="20"/>
              </w:rPr>
              <w:t>e the change in your ability to:</w:t>
            </w:r>
          </w:p>
          <w:p w:rsidR="00CD12A2" w:rsidRPr="00E039C7" w:rsidRDefault="00A7653A" w:rsidP="00AB790E">
            <w:pPr>
              <w:pStyle w:val="ListParagraph"/>
              <w:numPr>
                <w:ilvl w:val="0"/>
                <w:numId w:val="34"/>
              </w:numPr>
              <w:autoSpaceDE w:val="0"/>
              <w:autoSpaceDN w:val="0"/>
              <w:adjustRightInd w:val="0"/>
              <w:ind w:left="144" w:hanging="144"/>
              <w:contextualSpacing w:val="0"/>
              <w:rPr>
                <w:rFonts w:ascii="Arial" w:hAnsi="Arial" w:cs="Arial"/>
                <w:sz w:val="20"/>
                <w:szCs w:val="20"/>
              </w:rPr>
            </w:pPr>
            <w:r w:rsidRPr="00AB790E">
              <w:rPr>
                <w:rFonts w:ascii="Arial" w:hAnsi="Arial" w:cs="Arial"/>
                <w:b/>
                <w:bCs/>
                <w:color w:val="000000"/>
                <w:sz w:val="20"/>
                <w:szCs w:val="20"/>
              </w:rPr>
              <w:t>Understand the academic planning process in order to attain your educational goals.</w:t>
            </w:r>
          </w:p>
        </w:tc>
      </w:tr>
      <w:tr w:rsidR="00CD12A2" w:rsidRPr="0099238F" w:rsidTr="00D07DEC">
        <w:trPr>
          <w:trHeight w:val="593"/>
        </w:trPr>
        <w:tc>
          <w:tcPr>
            <w:tcW w:w="1818" w:type="dxa"/>
          </w:tcPr>
          <w:p w:rsidR="00CD12A2" w:rsidRPr="0099238F" w:rsidRDefault="00CD12A2" w:rsidP="00E701A1">
            <w:pPr>
              <w:pStyle w:val="NormalWeb"/>
              <w:rPr>
                <w:rFonts w:ascii="Arial" w:hAnsi="Arial" w:cs="Arial"/>
                <w:b/>
                <w:sz w:val="20"/>
                <w:szCs w:val="20"/>
              </w:rPr>
            </w:pPr>
          </w:p>
        </w:tc>
        <w:tc>
          <w:tcPr>
            <w:tcW w:w="6930" w:type="dxa"/>
          </w:tcPr>
          <w:p w:rsidR="00CD12A2" w:rsidRPr="0099238F" w:rsidRDefault="00CD12A2" w:rsidP="00AB790E">
            <w:pPr>
              <w:autoSpaceDE w:val="0"/>
              <w:autoSpaceDN w:val="0"/>
              <w:adjustRightInd w:val="0"/>
              <w:ind w:left="40"/>
              <w:rPr>
                <w:rFonts w:ascii="Arial" w:hAnsi="Arial" w:cs="Arial"/>
                <w:sz w:val="20"/>
                <w:szCs w:val="20"/>
              </w:rPr>
            </w:pPr>
            <w:r w:rsidRPr="0099238F">
              <w:rPr>
                <w:rFonts w:ascii="Arial" w:hAnsi="Arial" w:cs="Arial"/>
                <w:sz w:val="20"/>
                <w:szCs w:val="20"/>
              </w:rPr>
              <w:t>Students will demonstrate knowledge of where they can access counseling services</w:t>
            </w:r>
            <w:proofErr w:type="gramStart"/>
            <w:r w:rsidRPr="0099238F">
              <w:rPr>
                <w:rFonts w:ascii="Arial" w:hAnsi="Arial" w:cs="Arial"/>
                <w:sz w:val="20"/>
                <w:szCs w:val="20"/>
              </w:rPr>
              <w:t xml:space="preserve">. </w:t>
            </w:r>
            <w:proofErr w:type="gramEnd"/>
          </w:p>
        </w:tc>
        <w:tc>
          <w:tcPr>
            <w:tcW w:w="1440" w:type="dxa"/>
          </w:tcPr>
          <w:p w:rsidR="00CD12A2" w:rsidRPr="0099238F" w:rsidRDefault="00CD12A2" w:rsidP="00D07DEC">
            <w:pPr>
              <w:autoSpaceDE w:val="0"/>
              <w:autoSpaceDN w:val="0"/>
              <w:adjustRightInd w:val="0"/>
              <w:contextualSpacing w:val="0"/>
              <w:rPr>
                <w:rFonts w:ascii="Arial" w:hAnsi="Arial" w:cs="Arial"/>
                <w:sz w:val="20"/>
                <w:szCs w:val="20"/>
              </w:rPr>
            </w:pPr>
            <w:r w:rsidRPr="0099238F">
              <w:rPr>
                <w:rFonts w:ascii="Arial" w:hAnsi="Arial" w:cs="Arial"/>
                <w:sz w:val="20"/>
                <w:szCs w:val="20"/>
              </w:rPr>
              <w:t xml:space="preserve">Mb; Mc; Me; </w:t>
            </w:r>
            <w:r w:rsidR="001359EB">
              <w:rPr>
                <w:rFonts w:ascii="Arial" w:hAnsi="Arial" w:cs="Arial"/>
                <w:sz w:val="20"/>
                <w:szCs w:val="20"/>
              </w:rPr>
              <w:t>Mf</w:t>
            </w:r>
            <w:r w:rsidR="00D07DEC">
              <w:rPr>
                <w:rFonts w:ascii="Arial" w:hAnsi="Arial" w:cs="Arial"/>
                <w:sz w:val="20"/>
                <w:szCs w:val="20"/>
              </w:rPr>
              <w:t xml:space="preserve">; </w:t>
            </w:r>
            <w:r w:rsidRPr="0099238F">
              <w:rPr>
                <w:rFonts w:ascii="Arial" w:hAnsi="Arial" w:cs="Arial"/>
                <w:sz w:val="20"/>
                <w:szCs w:val="20"/>
              </w:rPr>
              <w:t>SI</w:t>
            </w:r>
            <w:r w:rsidR="00F6515E">
              <w:rPr>
                <w:rFonts w:ascii="Arial" w:hAnsi="Arial" w:cs="Arial"/>
                <w:sz w:val="20"/>
                <w:szCs w:val="20"/>
              </w:rPr>
              <w:t>.</w:t>
            </w:r>
            <w:r w:rsidRPr="0099238F">
              <w:rPr>
                <w:rFonts w:ascii="Arial" w:hAnsi="Arial" w:cs="Arial"/>
                <w:sz w:val="20"/>
                <w:szCs w:val="20"/>
              </w:rPr>
              <w:t>2</w:t>
            </w:r>
          </w:p>
        </w:tc>
        <w:tc>
          <w:tcPr>
            <w:tcW w:w="5490" w:type="dxa"/>
          </w:tcPr>
          <w:p w:rsidR="00CD12A2" w:rsidRPr="00E039C7" w:rsidRDefault="00CD12A2" w:rsidP="00AB790E">
            <w:pPr>
              <w:autoSpaceDE w:val="0"/>
              <w:autoSpaceDN w:val="0"/>
              <w:adjustRightInd w:val="0"/>
              <w:contextualSpacing w:val="0"/>
              <w:rPr>
                <w:rFonts w:ascii="Arial" w:hAnsi="Arial" w:cs="Arial"/>
                <w:b/>
                <w:sz w:val="20"/>
                <w:szCs w:val="20"/>
              </w:rPr>
            </w:pPr>
            <w:r w:rsidRPr="00E039C7">
              <w:rPr>
                <w:rFonts w:ascii="Arial" w:hAnsi="Arial" w:cs="Arial"/>
                <w:b/>
                <w:bCs/>
                <w:color w:val="000000"/>
                <w:sz w:val="20"/>
                <w:szCs w:val="20"/>
              </w:rPr>
              <w:t>Which of the following learning centers offers appointments with counselors</w:t>
            </w:r>
            <w:proofErr w:type="gramStart"/>
            <w:r w:rsidRPr="00E039C7">
              <w:rPr>
                <w:rFonts w:ascii="Arial" w:hAnsi="Arial" w:cs="Arial"/>
                <w:b/>
                <w:bCs/>
                <w:color w:val="000000"/>
                <w:sz w:val="20"/>
                <w:szCs w:val="20"/>
              </w:rPr>
              <w:t>?</w:t>
            </w:r>
            <w:r w:rsidRPr="00E039C7">
              <w:rPr>
                <w:rFonts w:ascii="Arial" w:hAnsi="Arial" w:cs="Arial"/>
                <w:b/>
                <w:sz w:val="20"/>
                <w:szCs w:val="20"/>
              </w:rPr>
              <w:t xml:space="preserve"> </w:t>
            </w:r>
            <w:proofErr w:type="gramEnd"/>
          </w:p>
        </w:tc>
      </w:tr>
      <w:tr w:rsidR="00CD12A2" w:rsidRPr="0099238F" w:rsidTr="00D07DEC">
        <w:tc>
          <w:tcPr>
            <w:tcW w:w="1818" w:type="dxa"/>
          </w:tcPr>
          <w:p w:rsidR="00CD12A2" w:rsidRPr="0099238F" w:rsidRDefault="00CD12A2" w:rsidP="00E701A1">
            <w:pPr>
              <w:pStyle w:val="NormalWeb"/>
              <w:rPr>
                <w:rFonts w:ascii="Arial" w:hAnsi="Arial" w:cs="Arial"/>
                <w:b/>
                <w:sz w:val="20"/>
                <w:szCs w:val="20"/>
              </w:rPr>
            </w:pPr>
          </w:p>
        </w:tc>
        <w:tc>
          <w:tcPr>
            <w:tcW w:w="6930" w:type="dxa"/>
          </w:tcPr>
          <w:p w:rsidR="00CD12A2" w:rsidRPr="0099238F" w:rsidRDefault="00CD12A2" w:rsidP="00C92BD9">
            <w:pPr>
              <w:autoSpaceDE w:val="0"/>
              <w:autoSpaceDN w:val="0"/>
              <w:adjustRightInd w:val="0"/>
              <w:ind w:left="40"/>
              <w:rPr>
                <w:rFonts w:ascii="Arial" w:eastAsia="Times New Roman" w:hAnsi="Arial" w:cs="Arial"/>
                <w:sz w:val="20"/>
                <w:szCs w:val="20"/>
              </w:rPr>
            </w:pPr>
            <w:r w:rsidRPr="0099238F">
              <w:rPr>
                <w:rFonts w:ascii="Arial" w:eastAsia="Times New Roman" w:hAnsi="Arial" w:cs="Arial"/>
                <w:sz w:val="20"/>
                <w:szCs w:val="20"/>
              </w:rPr>
              <w:t>New students will be able to identify college resources, procedures</w:t>
            </w:r>
            <w:r w:rsidR="00942A49">
              <w:rPr>
                <w:rFonts w:ascii="Arial" w:eastAsia="Times New Roman" w:hAnsi="Arial" w:cs="Arial"/>
                <w:sz w:val="20"/>
                <w:szCs w:val="20"/>
              </w:rPr>
              <w:t>,</w:t>
            </w:r>
            <w:r w:rsidRPr="0099238F">
              <w:rPr>
                <w:rFonts w:ascii="Arial" w:eastAsia="Times New Roman" w:hAnsi="Arial" w:cs="Arial"/>
                <w:sz w:val="20"/>
                <w:szCs w:val="20"/>
              </w:rPr>
              <w:t xml:space="preserve"> and policies that support their academic success. </w:t>
            </w:r>
          </w:p>
          <w:p w:rsidR="00071426" w:rsidRPr="0099238F" w:rsidRDefault="00071426" w:rsidP="00C92BD9">
            <w:pPr>
              <w:autoSpaceDE w:val="0"/>
              <w:autoSpaceDN w:val="0"/>
              <w:adjustRightInd w:val="0"/>
              <w:ind w:left="40"/>
              <w:rPr>
                <w:rFonts w:ascii="Arial" w:eastAsia="Times New Roman" w:hAnsi="Arial" w:cs="Arial"/>
                <w:sz w:val="20"/>
                <w:szCs w:val="20"/>
              </w:rPr>
            </w:pPr>
          </w:p>
          <w:p w:rsidR="00CD12A2" w:rsidRPr="0099238F" w:rsidRDefault="00CD12A2" w:rsidP="00071426">
            <w:pPr>
              <w:autoSpaceDE w:val="0"/>
              <w:autoSpaceDN w:val="0"/>
              <w:adjustRightInd w:val="0"/>
              <w:ind w:left="40"/>
              <w:rPr>
                <w:rFonts w:ascii="Arial" w:hAnsi="Arial" w:cs="Arial"/>
                <w:sz w:val="20"/>
                <w:szCs w:val="20"/>
              </w:rPr>
            </w:pPr>
          </w:p>
        </w:tc>
        <w:tc>
          <w:tcPr>
            <w:tcW w:w="1440" w:type="dxa"/>
          </w:tcPr>
          <w:p w:rsidR="00F6515E" w:rsidRDefault="00CD12A2" w:rsidP="00C92BD9">
            <w:pPr>
              <w:autoSpaceDE w:val="0"/>
              <w:autoSpaceDN w:val="0"/>
              <w:adjustRightInd w:val="0"/>
              <w:contextualSpacing w:val="0"/>
              <w:rPr>
                <w:rFonts w:ascii="Arial" w:hAnsi="Arial" w:cs="Arial"/>
                <w:sz w:val="20"/>
                <w:szCs w:val="20"/>
              </w:rPr>
            </w:pPr>
            <w:r w:rsidRPr="0099238F">
              <w:rPr>
                <w:rFonts w:ascii="Arial" w:hAnsi="Arial" w:cs="Arial"/>
                <w:sz w:val="20"/>
                <w:szCs w:val="20"/>
              </w:rPr>
              <w:t xml:space="preserve">Mb; </w:t>
            </w:r>
            <w:r w:rsidR="00F6515E" w:rsidRPr="0099238F">
              <w:rPr>
                <w:rFonts w:ascii="Arial" w:hAnsi="Arial" w:cs="Arial"/>
                <w:sz w:val="20"/>
                <w:szCs w:val="20"/>
              </w:rPr>
              <w:t>Mc</w:t>
            </w:r>
            <w:r w:rsidR="00906677">
              <w:rPr>
                <w:rFonts w:ascii="Arial" w:hAnsi="Arial" w:cs="Arial"/>
                <w:sz w:val="20"/>
                <w:szCs w:val="20"/>
              </w:rPr>
              <w:t xml:space="preserve">; </w:t>
            </w:r>
            <w:proofErr w:type="spellStart"/>
            <w:r w:rsidR="00F6515E">
              <w:rPr>
                <w:rFonts w:ascii="Arial" w:hAnsi="Arial" w:cs="Arial"/>
                <w:sz w:val="20"/>
                <w:szCs w:val="20"/>
              </w:rPr>
              <w:t>Md</w:t>
            </w:r>
            <w:proofErr w:type="spellEnd"/>
            <w:r w:rsidR="00F6515E">
              <w:rPr>
                <w:rFonts w:ascii="Arial" w:hAnsi="Arial" w:cs="Arial"/>
                <w:sz w:val="20"/>
                <w:szCs w:val="20"/>
              </w:rPr>
              <w:t>,</w:t>
            </w:r>
            <w:r w:rsidR="00F6515E" w:rsidRPr="0099238F">
              <w:rPr>
                <w:rFonts w:ascii="Arial" w:hAnsi="Arial" w:cs="Arial"/>
                <w:sz w:val="20"/>
                <w:szCs w:val="20"/>
              </w:rPr>
              <w:t xml:space="preserve"> </w:t>
            </w:r>
            <w:r w:rsidR="001359EB">
              <w:rPr>
                <w:rFonts w:ascii="Arial" w:hAnsi="Arial" w:cs="Arial"/>
                <w:sz w:val="20"/>
                <w:szCs w:val="20"/>
              </w:rPr>
              <w:t xml:space="preserve">Mf; </w:t>
            </w:r>
            <w:r w:rsidRPr="0099238F">
              <w:rPr>
                <w:rFonts w:ascii="Arial" w:hAnsi="Arial" w:cs="Arial"/>
                <w:sz w:val="20"/>
                <w:szCs w:val="20"/>
              </w:rPr>
              <w:t>SI</w:t>
            </w:r>
            <w:r w:rsidR="00F6515E">
              <w:rPr>
                <w:rFonts w:ascii="Arial" w:hAnsi="Arial" w:cs="Arial"/>
                <w:sz w:val="20"/>
                <w:szCs w:val="20"/>
              </w:rPr>
              <w:t>.</w:t>
            </w:r>
            <w:r w:rsidRPr="0099238F">
              <w:rPr>
                <w:rFonts w:ascii="Arial" w:hAnsi="Arial" w:cs="Arial"/>
                <w:sz w:val="20"/>
                <w:szCs w:val="20"/>
              </w:rPr>
              <w:t>1</w:t>
            </w:r>
            <w:r w:rsidR="00F6515E">
              <w:rPr>
                <w:rFonts w:ascii="Arial" w:hAnsi="Arial" w:cs="Arial"/>
                <w:sz w:val="20"/>
                <w:szCs w:val="20"/>
              </w:rPr>
              <w:t>;</w:t>
            </w:r>
            <w:r w:rsidR="00906677">
              <w:rPr>
                <w:rFonts w:ascii="Arial" w:hAnsi="Arial" w:cs="Arial"/>
                <w:sz w:val="20"/>
                <w:szCs w:val="20"/>
              </w:rPr>
              <w:t xml:space="preserve"> </w:t>
            </w:r>
            <w:r w:rsidR="00F6515E" w:rsidRPr="0099238F">
              <w:rPr>
                <w:rFonts w:ascii="Arial" w:hAnsi="Arial" w:cs="Arial"/>
                <w:sz w:val="20"/>
                <w:szCs w:val="20"/>
              </w:rPr>
              <w:t>SI</w:t>
            </w:r>
            <w:r w:rsidR="00F6515E">
              <w:rPr>
                <w:rFonts w:ascii="Arial" w:hAnsi="Arial" w:cs="Arial"/>
                <w:sz w:val="20"/>
                <w:szCs w:val="20"/>
              </w:rPr>
              <w:t>.2</w:t>
            </w:r>
          </w:p>
          <w:p w:rsidR="00F6515E" w:rsidRPr="0099238F" w:rsidRDefault="00F6515E" w:rsidP="00C92BD9">
            <w:pPr>
              <w:autoSpaceDE w:val="0"/>
              <w:autoSpaceDN w:val="0"/>
              <w:adjustRightInd w:val="0"/>
              <w:contextualSpacing w:val="0"/>
              <w:rPr>
                <w:rFonts w:ascii="Arial" w:hAnsi="Arial" w:cs="Arial"/>
                <w:sz w:val="20"/>
                <w:szCs w:val="20"/>
              </w:rPr>
            </w:pPr>
          </w:p>
          <w:p w:rsidR="00CD12A2" w:rsidRPr="0099238F" w:rsidRDefault="00CD12A2" w:rsidP="00C92BD9">
            <w:pPr>
              <w:autoSpaceDE w:val="0"/>
              <w:autoSpaceDN w:val="0"/>
              <w:adjustRightInd w:val="0"/>
              <w:contextualSpacing w:val="0"/>
              <w:rPr>
                <w:rFonts w:ascii="Arial" w:hAnsi="Arial" w:cs="Arial"/>
                <w:sz w:val="20"/>
                <w:szCs w:val="20"/>
              </w:rPr>
            </w:pPr>
          </w:p>
        </w:tc>
        <w:tc>
          <w:tcPr>
            <w:tcW w:w="5490" w:type="dxa"/>
          </w:tcPr>
          <w:p w:rsidR="00A7653A" w:rsidRPr="00E039C7" w:rsidRDefault="00A7653A" w:rsidP="00C92BD9">
            <w:pPr>
              <w:autoSpaceDE w:val="0"/>
              <w:autoSpaceDN w:val="0"/>
              <w:adjustRightInd w:val="0"/>
              <w:contextualSpacing w:val="0"/>
              <w:rPr>
                <w:rFonts w:ascii="Arial" w:hAnsi="Arial" w:cs="Arial"/>
                <w:b/>
                <w:bCs/>
                <w:color w:val="000000"/>
                <w:sz w:val="20"/>
                <w:szCs w:val="20"/>
              </w:rPr>
            </w:pPr>
            <w:r w:rsidRPr="00E039C7">
              <w:rPr>
                <w:rFonts w:ascii="Arial" w:hAnsi="Arial" w:cs="Arial"/>
                <w:b/>
                <w:bCs/>
                <w:color w:val="000000"/>
                <w:sz w:val="20"/>
                <w:szCs w:val="20"/>
              </w:rPr>
              <w:t>As a result of receiving counseling services at Coastline, please indicate the change in your ability to:</w:t>
            </w:r>
          </w:p>
          <w:p w:rsidR="00CD12A2" w:rsidRPr="008D3F49" w:rsidRDefault="00A7653A" w:rsidP="008D3F49">
            <w:pPr>
              <w:pStyle w:val="ListParagraph"/>
              <w:numPr>
                <w:ilvl w:val="0"/>
                <w:numId w:val="34"/>
              </w:numPr>
              <w:autoSpaceDE w:val="0"/>
              <w:autoSpaceDN w:val="0"/>
              <w:adjustRightInd w:val="0"/>
              <w:ind w:left="144" w:hanging="144"/>
              <w:contextualSpacing w:val="0"/>
              <w:rPr>
                <w:rFonts w:ascii="Arial" w:hAnsi="Arial" w:cs="Arial"/>
                <w:sz w:val="20"/>
                <w:szCs w:val="20"/>
              </w:rPr>
            </w:pPr>
            <w:r w:rsidRPr="008D3F49">
              <w:rPr>
                <w:rFonts w:ascii="Arial" w:hAnsi="Arial" w:cs="Arial"/>
                <w:b/>
                <w:bCs/>
                <w:color w:val="000000"/>
                <w:sz w:val="20"/>
                <w:szCs w:val="20"/>
              </w:rPr>
              <w:t>Identify college resources, procedures, and policies that support your academic success.</w:t>
            </w:r>
          </w:p>
        </w:tc>
      </w:tr>
      <w:tr w:rsidR="006809B7" w:rsidRPr="0099238F" w:rsidTr="00D07DEC">
        <w:tc>
          <w:tcPr>
            <w:tcW w:w="1818" w:type="dxa"/>
          </w:tcPr>
          <w:p w:rsidR="006809B7" w:rsidRPr="0099238F" w:rsidRDefault="006809B7" w:rsidP="00E701A1">
            <w:pPr>
              <w:pStyle w:val="NormalWeb"/>
              <w:rPr>
                <w:rFonts w:ascii="Arial" w:hAnsi="Arial" w:cs="Arial"/>
                <w:b/>
                <w:sz w:val="20"/>
                <w:szCs w:val="20"/>
              </w:rPr>
            </w:pPr>
          </w:p>
        </w:tc>
        <w:tc>
          <w:tcPr>
            <w:tcW w:w="6930" w:type="dxa"/>
          </w:tcPr>
          <w:p w:rsidR="006809B7" w:rsidRPr="0099238F" w:rsidRDefault="008D3F49" w:rsidP="00C92BD9">
            <w:pPr>
              <w:autoSpaceDE w:val="0"/>
              <w:autoSpaceDN w:val="0"/>
              <w:adjustRightInd w:val="0"/>
              <w:ind w:left="40"/>
              <w:rPr>
                <w:rFonts w:ascii="Arial" w:eastAsia="Times New Roman" w:hAnsi="Arial" w:cs="Arial"/>
                <w:sz w:val="20"/>
                <w:szCs w:val="20"/>
              </w:rPr>
            </w:pPr>
            <w:r>
              <w:rPr>
                <w:rFonts w:ascii="Arial" w:eastAsia="Times New Roman" w:hAnsi="Arial" w:cs="Arial"/>
                <w:sz w:val="20"/>
                <w:szCs w:val="20"/>
              </w:rPr>
              <w:t>[Satisfaction items]</w:t>
            </w:r>
          </w:p>
        </w:tc>
        <w:tc>
          <w:tcPr>
            <w:tcW w:w="1440" w:type="dxa"/>
          </w:tcPr>
          <w:p w:rsidR="006809B7" w:rsidRPr="0099238F" w:rsidRDefault="006809B7" w:rsidP="00C92BD9">
            <w:pPr>
              <w:autoSpaceDE w:val="0"/>
              <w:autoSpaceDN w:val="0"/>
              <w:adjustRightInd w:val="0"/>
              <w:contextualSpacing w:val="0"/>
              <w:rPr>
                <w:rFonts w:ascii="Arial" w:hAnsi="Arial" w:cs="Arial"/>
                <w:sz w:val="20"/>
                <w:szCs w:val="20"/>
              </w:rPr>
            </w:pPr>
          </w:p>
        </w:tc>
        <w:tc>
          <w:tcPr>
            <w:tcW w:w="5490" w:type="dxa"/>
          </w:tcPr>
          <w:p w:rsidR="006809B7" w:rsidRPr="00E039C7" w:rsidRDefault="006809B7" w:rsidP="008D3F49">
            <w:pPr>
              <w:pStyle w:val="ListParagraph"/>
              <w:numPr>
                <w:ilvl w:val="0"/>
                <w:numId w:val="20"/>
              </w:numPr>
              <w:autoSpaceDE w:val="0"/>
              <w:autoSpaceDN w:val="0"/>
              <w:adjustRightInd w:val="0"/>
              <w:ind w:left="144" w:hanging="144"/>
              <w:contextualSpacing w:val="0"/>
              <w:rPr>
                <w:rFonts w:ascii="Arial" w:hAnsi="Arial" w:cs="Arial"/>
                <w:b/>
                <w:bCs/>
                <w:color w:val="000000"/>
                <w:sz w:val="20"/>
                <w:szCs w:val="20"/>
              </w:rPr>
            </w:pPr>
            <w:r w:rsidRPr="00E039C7">
              <w:rPr>
                <w:rFonts w:ascii="Arial" w:hAnsi="Arial" w:cs="Arial"/>
                <w:b/>
                <w:bCs/>
                <w:color w:val="000000"/>
                <w:sz w:val="20"/>
                <w:szCs w:val="20"/>
              </w:rPr>
              <w:t xml:space="preserve">Counseling appointments were available at times that were convenient for </w:t>
            </w:r>
            <w:proofErr w:type="gramStart"/>
            <w:r w:rsidRPr="00E039C7">
              <w:rPr>
                <w:rFonts w:ascii="Arial" w:hAnsi="Arial" w:cs="Arial"/>
                <w:b/>
                <w:bCs/>
                <w:color w:val="000000"/>
                <w:sz w:val="20"/>
                <w:szCs w:val="20"/>
              </w:rPr>
              <w:t>me</w:t>
            </w:r>
            <w:proofErr w:type="gramEnd"/>
            <w:r w:rsidRPr="00E039C7">
              <w:rPr>
                <w:rFonts w:ascii="Arial" w:hAnsi="Arial" w:cs="Arial"/>
                <w:b/>
                <w:bCs/>
                <w:color w:val="000000"/>
                <w:sz w:val="20"/>
                <w:szCs w:val="20"/>
              </w:rPr>
              <w:t>.</w:t>
            </w:r>
          </w:p>
          <w:p w:rsidR="006809B7" w:rsidRPr="00E039C7" w:rsidRDefault="006809B7" w:rsidP="008D3F49">
            <w:pPr>
              <w:pStyle w:val="ListParagraph"/>
              <w:numPr>
                <w:ilvl w:val="0"/>
                <w:numId w:val="20"/>
              </w:numPr>
              <w:autoSpaceDE w:val="0"/>
              <w:autoSpaceDN w:val="0"/>
              <w:adjustRightInd w:val="0"/>
              <w:ind w:left="144" w:hanging="144"/>
              <w:contextualSpacing w:val="0"/>
              <w:rPr>
                <w:rFonts w:ascii="Arial" w:hAnsi="Arial" w:cs="Arial"/>
                <w:b/>
                <w:bCs/>
                <w:color w:val="000000"/>
                <w:sz w:val="20"/>
                <w:szCs w:val="20"/>
              </w:rPr>
            </w:pPr>
            <w:r w:rsidRPr="00E039C7">
              <w:rPr>
                <w:rFonts w:ascii="Arial" w:hAnsi="Arial" w:cs="Arial"/>
                <w:b/>
                <w:bCs/>
                <w:color w:val="000000"/>
                <w:sz w:val="20"/>
                <w:szCs w:val="20"/>
              </w:rPr>
              <w:t>Counseling session(s) are informative and helpful.</w:t>
            </w:r>
          </w:p>
          <w:p w:rsidR="006809B7" w:rsidRPr="00E039C7" w:rsidRDefault="006809B7" w:rsidP="008D3F49">
            <w:pPr>
              <w:pStyle w:val="ListParagraph"/>
              <w:numPr>
                <w:ilvl w:val="0"/>
                <w:numId w:val="20"/>
              </w:numPr>
              <w:autoSpaceDE w:val="0"/>
              <w:autoSpaceDN w:val="0"/>
              <w:adjustRightInd w:val="0"/>
              <w:ind w:left="144" w:hanging="144"/>
              <w:contextualSpacing w:val="0"/>
              <w:rPr>
                <w:rFonts w:ascii="Arial" w:hAnsi="Arial" w:cs="Arial"/>
                <w:b/>
                <w:bCs/>
                <w:color w:val="000000"/>
                <w:sz w:val="20"/>
                <w:szCs w:val="20"/>
              </w:rPr>
            </w:pPr>
            <w:r w:rsidRPr="00E039C7">
              <w:rPr>
                <w:rFonts w:ascii="Arial" w:hAnsi="Arial" w:cs="Arial"/>
                <w:b/>
                <w:bCs/>
                <w:color w:val="000000"/>
                <w:sz w:val="20"/>
                <w:szCs w:val="20"/>
              </w:rPr>
              <w:t xml:space="preserve">Counselors care about </w:t>
            </w:r>
            <w:proofErr w:type="gramStart"/>
            <w:r w:rsidRPr="00E039C7">
              <w:rPr>
                <w:rFonts w:ascii="Arial" w:hAnsi="Arial" w:cs="Arial"/>
                <w:b/>
                <w:bCs/>
                <w:color w:val="000000"/>
                <w:sz w:val="20"/>
                <w:szCs w:val="20"/>
              </w:rPr>
              <w:t>me</w:t>
            </w:r>
            <w:proofErr w:type="gramEnd"/>
            <w:r w:rsidRPr="00E039C7">
              <w:rPr>
                <w:rFonts w:ascii="Arial" w:hAnsi="Arial" w:cs="Arial"/>
                <w:b/>
                <w:bCs/>
                <w:color w:val="000000"/>
                <w:sz w:val="20"/>
                <w:szCs w:val="20"/>
              </w:rPr>
              <w:t xml:space="preserve"> as an individual.</w:t>
            </w:r>
          </w:p>
          <w:p w:rsidR="006809B7" w:rsidRPr="00E039C7" w:rsidRDefault="006809B7" w:rsidP="008D3F49">
            <w:pPr>
              <w:pStyle w:val="ListParagraph"/>
              <w:numPr>
                <w:ilvl w:val="0"/>
                <w:numId w:val="20"/>
              </w:numPr>
              <w:autoSpaceDE w:val="0"/>
              <w:autoSpaceDN w:val="0"/>
              <w:adjustRightInd w:val="0"/>
              <w:ind w:left="144" w:hanging="144"/>
              <w:contextualSpacing w:val="0"/>
              <w:rPr>
                <w:rFonts w:ascii="Arial" w:hAnsi="Arial" w:cs="Arial"/>
                <w:b/>
                <w:bCs/>
                <w:color w:val="000000"/>
                <w:sz w:val="20"/>
                <w:szCs w:val="20"/>
              </w:rPr>
            </w:pPr>
            <w:r w:rsidRPr="00E039C7">
              <w:rPr>
                <w:rFonts w:ascii="Arial" w:hAnsi="Arial" w:cs="Arial"/>
                <w:b/>
                <w:bCs/>
                <w:color w:val="000000"/>
                <w:sz w:val="20"/>
                <w:szCs w:val="20"/>
              </w:rPr>
              <w:t xml:space="preserve">Counselors are concerned about </w:t>
            </w:r>
            <w:proofErr w:type="gramStart"/>
            <w:r w:rsidRPr="00E039C7">
              <w:rPr>
                <w:rFonts w:ascii="Arial" w:hAnsi="Arial" w:cs="Arial"/>
                <w:b/>
                <w:bCs/>
                <w:color w:val="000000"/>
                <w:sz w:val="20"/>
                <w:szCs w:val="20"/>
              </w:rPr>
              <w:t>my</w:t>
            </w:r>
            <w:proofErr w:type="gramEnd"/>
            <w:r w:rsidRPr="00E039C7">
              <w:rPr>
                <w:rFonts w:ascii="Arial" w:hAnsi="Arial" w:cs="Arial"/>
                <w:b/>
                <w:bCs/>
                <w:color w:val="000000"/>
                <w:sz w:val="20"/>
                <w:szCs w:val="20"/>
              </w:rPr>
              <w:t xml:space="preserve"> academic success.</w:t>
            </w:r>
          </w:p>
          <w:p w:rsidR="006809B7" w:rsidRPr="00E039C7" w:rsidRDefault="006809B7" w:rsidP="008D3F49">
            <w:pPr>
              <w:pStyle w:val="ListParagraph"/>
              <w:numPr>
                <w:ilvl w:val="0"/>
                <w:numId w:val="20"/>
              </w:numPr>
              <w:autoSpaceDE w:val="0"/>
              <w:autoSpaceDN w:val="0"/>
              <w:adjustRightInd w:val="0"/>
              <w:ind w:left="144" w:hanging="144"/>
              <w:contextualSpacing w:val="0"/>
              <w:rPr>
                <w:rFonts w:ascii="Arial" w:hAnsi="Arial" w:cs="Arial"/>
                <w:b/>
                <w:bCs/>
                <w:color w:val="000000"/>
                <w:sz w:val="20"/>
                <w:szCs w:val="20"/>
              </w:rPr>
            </w:pPr>
            <w:r w:rsidRPr="00E039C7">
              <w:rPr>
                <w:rFonts w:ascii="Arial" w:hAnsi="Arial" w:cs="Arial"/>
                <w:b/>
                <w:bCs/>
                <w:color w:val="000000"/>
                <w:sz w:val="20"/>
                <w:szCs w:val="20"/>
              </w:rPr>
              <w:t>Walk-in/Resource counseling is helpful.</w:t>
            </w:r>
          </w:p>
          <w:p w:rsidR="006809B7" w:rsidRPr="00E039C7" w:rsidRDefault="006809B7" w:rsidP="008D3F49">
            <w:pPr>
              <w:pStyle w:val="ListParagraph"/>
              <w:numPr>
                <w:ilvl w:val="0"/>
                <w:numId w:val="20"/>
              </w:numPr>
              <w:autoSpaceDE w:val="0"/>
              <w:autoSpaceDN w:val="0"/>
              <w:adjustRightInd w:val="0"/>
              <w:ind w:left="144" w:hanging="144"/>
              <w:contextualSpacing w:val="0"/>
              <w:rPr>
                <w:rFonts w:ascii="Arial" w:hAnsi="Arial" w:cs="Arial"/>
                <w:b/>
                <w:bCs/>
                <w:color w:val="000000"/>
                <w:sz w:val="20"/>
                <w:szCs w:val="20"/>
              </w:rPr>
            </w:pPr>
            <w:r w:rsidRPr="00E039C7">
              <w:rPr>
                <w:rFonts w:ascii="Arial" w:hAnsi="Arial" w:cs="Arial"/>
                <w:b/>
                <w:bCs/>
                <w:color w:val="000000"/>
                <w:sz w:val="20"/>
                <w:szCs w:val="20"/>
              </w:rPr>
              <w:t>Online Advising is helpful.</w:t>
            </w:r>
          </w:p>
        </w:tc>
      </w:tr>
      <w:tr w:rsidR="00CD12A2" w:rsidRPr="0099238F" w:rsidTr="00D07DEC">
        <w:tc>
          <w:tcPr>
            <w:tcW w:w="1818" w:type="dxa"/>
          </w:tcPr>
          <w:p w:rsidR="00CD12A2" w:rsidRPr="0099238F" w:rsidRDefault="00CD12A2" w:rsidP="00B72E84">
            <w:pPr>
              <w:autoSpaceDE w:val="0"/>
              <w:autoSpaceDN w:val="0"/>
              <w:adjustRightInd w:val="0"/>
              <w:contextualSpacing w:val="0"/>
              <w:rPr>
                <w:rFonts w:ascii="Arial" w:hAnsi="Arial" w:cs="Arial"/>
                <w:sz w:val="20"/>
                <w:szCs w:val="20"/>
              </w:rPr>
            </w:pPr>
            <w:r w:rsidRPr="0099238F">
              <w:rPr>
                <w:rFonts w:ascii="Arial" w:hAnsi="Arial" w:cs="Arial"/>
                <w:b/>
                <w:bCs/>
                <w:sz w:val="20"/>
                <w:szCs w:val="20"/>
              </w:rPr>
              <w:t>Distance Learning</w:t>
            </w:r>
            <w:r w:rsidR="00B24315">
              <w:rPr>
                <w:rFonts w:ascii="Arial" w:hAnsi="Arial" w:cs="Arial"/>
                <w:b/>
                <w:bCs/>
                <w:sz w:val="20"/>
                <w:szCs w:val="20"/>
              </w:rPr>
              <w:t>/Bob</w:t>
            </w:r>
          </w:p>
        </w:tc>
        <w:tc>
          <w:tcPr>
            <w:tcW w:w="6930" w:type="dxa"/>
          </w:tcPr>
          <w:p w:rsidR="00CD12A2" w:rsidRPr="0099238F" w:rsidRDefault="00CD12A2" w:rsidP="00E039C7">
            <w:pPr>
              <w:widowControl w:val="0"/>
              <w:rPr>
                <w:rFonts w:ascii="Arial" w:hAnsi="Arial" w:cs="Arial"/>
                <w:sz w:val="20"/>
                <w:szCs w:val="20"/>
              </w:rPr>
            </w:pPr>
            <w:r w:rsidRPr="0099238F">
              <w:rPr>
                <w:rFonts w:ascii="Arial" w:hAnsi="Arial" w:cs="Arial"/>
                <w:sz w:val="20"/>
                <w:szCs w:val="20"/>
              </w:rPr>
              <w:t xml:space="preserve">Students </w:t>
            </w:r>
            <w:r w:rsidR="00FA320C">
              <w:rPr>
                <w:rFonts w:ascii="Arial" w:hAnsi="Arial" w:cs="Arial"/>
                <w:sz w:val="20"/>
                <w:szCs w:val="20"/>
              </w:rPr>
              <w:t xml:space="preserve">will </w:t>
            </w:r>
            <w:r w:rsidRPr="0099238F">
              <w:rPr>
                <w:rFonts w:ascii="Arial" w:hAnsi="Arial" w:cs="Arial"/>
                <w:sz w:val="20"/>
                <w:szCs w:val="20"/>
              </w:rPr>
              <w:t xml:space="preserve">demonstrate knowledge of how to petition a </w:t>
            </w:r>
            <w:proofErr w:type="gramStart"/>
            <w:r w:rsidRPr="0099238F">
              <w:rPr>
                <w:rFonts w:ascii="Arial" w:hAnsi="Arial" w:cs="Arial"/>
                <w:sz w:val="20"/>
                <w:szCs w:val="20"/>
              </w:rPr>
              <w:t>distance learning</w:t>
            </w:r>
            <w:proofErr w:type="gramEnd"/>
            <w:r w:rsidRPr="0099238F">
              <w:rPr>
                <w:rFonts w:ascii="Arial" w:hAnsi="Arial" w:cs="Arial"/>
                <w:sz w:val="20"/>
                <w:szCs w:val="20"/>
              </w:rPr>
              <w:t xml:space="preserve"> course.</w:t>
            </w:r>
          </w:p>
        </w:tc>
        <w:tc>
          <w:tcPr>
            <w:tcW w:w="1440" w:type="dxa"/>
          </w:tcPr>
          <w:p w:rsidR="00CD12A2" w:rsidRPr="0099238F" w:rsidRDefault="004A5C7F" w:rsidP="00B3202C">
            <w:pPr>
              <w:rPr>
                <w:rFonts w:ascii="Arial" w:eastAsia="Calibri" w:hAnsi="Arial" w:cs="Arial"/>
                <w:sz w:val="20"/>
                <w:szCs w:val="20"/>
              </w:rPr>
            </w:pPr>
            <w:r>
              <w:rPr>
                <w:rFonts w:ascii="Arial" w:hAnsi="Arial" w:cs="Arial"/>
                <w:sz w:val="20"/>
                <w:szCs w:val="20"/>
              </w:rPr>
              <w:t xml:space="preserve">Mb; </w:t>
            </w:r>
            <w:r w:rsidRPr="0099238F">
              <w:rPr>
                <w:rFonts w:ascii="Arial" w:hAnsi="Arial" w:cs="Arial"/>
                <w:sz w:val="20"/>
                <w:szCs w:val="20"/>
              </w:rPr>
              <w:t>M</w:t>
            </w:r>
            <w:r>
              <w:rPr>
                <w:rFonts w:ascii="Arial" w:hAnsi="Arial" w:cs="Arial"/>
                <w:sz w:val="20"/>
                <w:szCs w:val="20"/>
              </w:rPr>
              <w:t>c</w:t>
            </w:r>
          </w:p>
        </w:tc>
        <w:tc>
          <w:tcPr>
            <w:tcW w:w="5490" w:type="dxa"/>
          </w:tcPr>
          <w:p w:rsidR="00CD12A2" w:rsidRPr="00E039C7" w:rsidRDefault="005662AD" w:rsidP="005662AD">
            <w:pPr>
              <w:rPr>
                <w:rFonts w:ascii="Arial" w:eastAsia="Calibri" w:hAnsi="Arial" w:cs="Arial"/>
                <w:sz w:val="20"/>
                <w:szCs w:val="20"/>
              </w:rPr>
            </w:pPr>
            <w:r w:rsidRPr="00E039C7">
              <w:rPr>
                <w:rFonts w:ascii="Arial" w:hAnsi="Arial" w:cs="Arial"/>
                <w:b/>
                <w:bCs/>
                <w:color w:val="000000"/>
                <w:sz w:val="20"/>
                <w:szCs w:val="20"/>
              </w:rPr>
              <w:t>How do you enroll in a distance learning course that is closed to enrollment</w:t>
            </w:r>
            <w:proofErr w:type="gramStart"/>
            <w:r w:rsidRPr="00E039C7">
              <w:rPr>
                <w:rFonts w:ascii="Arial" w:hAnsi="Arial" w:cs="Arial"/>
                <w:b/>
                <w:bCs/>
                <w:color w:val="000000"/>
                <w:sz w:val="20"/>
                <w:szCs w:val="20"/>
              </w:rPr>
              <w:t>?</w:t>
            </w:r>
            <w:r w:rsidRPr="00E039C7">
              <w:rPr>
                <w:rFonts w:ascii="Arial" w:eastAsia="Calibri" w:hAnsi="Arial" w:cs="Arial"/>
                <w:sz w:val="20"/>
                <w:szCs w:val="20"/>
              </w:rPr>
              <w:t xml:space="preserve"> </w:t>
            </w:r>
            <w:proofErr w:type="gramEnd"/>
          </w:p>
        </w:tc>
      </w:tr>
      <w:tr w:rsidR="00CD12A2" w:rsidRPr="0099238F" w:rsidTr="00D07DEC">
        <w:tc>
          <w:tcPr>
            <w:tcW w:w="1818" w:type="dxa"/>
          </w:tcPr>
          <w:p w:rsidR="00CD12A2" w:rsidRPr="0099238F" w:rsidRDefault="00CD12A2" w:rsidP="00B72E84">
            <w:pPr>
              <w:autoSpaceDE w:val="0"/>
              <w:autoSpaceDN w:val="0"/>
              <w:adjustRightInd w:val="0"/>
              <w:contextualSpacing w:val="0"/>
              <w:rPr>
                <w:rFonts w:ascii="Arial" w:hAnsi="Arial" w:cs="Arial"/>
                <w:b/>
                <w:bCs/>
                <w:sz w:val="20"/>
                <w:szCs w:val="20"/>
              </w:rPr>
            </w:pPr>
          </w:p>
        </w:tc>
        <w:tc>
          <w:tcPr>
            <w:tcW w:w="6930" w:type="dxa"/>
          </w:tcPr>
          <w:p w:rsidR="00CD12A2" w:rsidRPr="00E039C7" w:rsidRDefault="00CD12A2" w:rsidP="00E039C7">
            <w:pPr>
              <w:widowControl w:val="0"/>
              <w:rPr>
                <w:rFonts w:ascii="Arial" w:hAnsi="Arial" w:cs="Arial"/>
                <w:sz w:val="20"/>
                <w:szCs w:val="20"/>
              </w:rPr>
            </w:pPr>
            <w:r w:rsidRPr="0099238F">
              <w:rPr>
                <w:rFonts w:ascii="Arial" w:hAnsi="Arial" w:cs="Arial"/>
                <w:sz w:val="20"/>
                <w:szCs w:val="20"/>
              </w:rPr>
              <w:t xml:space="preserve">Students </w:t>
            </w:r>
            <w:r w:rsidR="00FA320C">
              <w:rPr>
                <w:rFonts w:ascii="Arial" w:hAnsi="Arial" w:cs="Arial"/>
                <w:sz w:val="20"/>
                <w:szCs w:val="20"/>
              </w:rPr>
              <w:t xml:space="preserve">will </w:t>
            </w:r>
            <w:r w:rsidRPr="0099238F">
              <w:rPr>
                <w:rFonts w:ascii="Arial" w:hAnsi="Arial" w:cs="Arial"/>
                <w:sz w:val="20"/>
                <w:szCs w:val="20"/>
              </w:rPr>
              <w:t>demonstrate knowledge of the variety of distance learning options available to them.</w:t>
            </w:r>
          </w:p>
        </w:tc>
        <w:tc>
          <w:tcPr>
            <w:tcW w:w="1440" w:type="dxa"/>
          </w:tcPr>
          <w:p w:rsidR="004A5C7F" w:rsidRPr="0099238F" w:rsidRDefault="004A5C7F" w:rsidP="004A5C7F">
            <w:pPr>
              <w:autoSpaceDE w:val="0"/>
              <w:autoSpaceDN w:val="0"/>
              <w:adjustRightInd w:val="0"/>
              <w:rPr>
                <w:rFonts w:ascii="Arial" w:hAnsi="Arial" w:cs="Arial"/>
                <w:sz w:val="20"/>
                <w:szCs w:val="20"/>
              </w:rPr>
            </w:pPr>
            <w:r w:rsidRPr="0099238F">
              <w:rPr>
                <w:rFonts w:ascii="Arial" w:eastAsia="Times New Roman" w:hAnsi="Arial" w:cs="Arial"/>
                <w:sz w:val="20"/>
                <w:szCs w:val="20"/>
              </w:rPr>
              <w:t>Mc</w:t>
            </w:r>
          </w:p>
          <w:p w:rsidR="00CD12A2" w:rsidRPr="0099238F" w:rsidRDefault="00CD12A2" w:rsidP="00B3202C">
            <w:pPr>
              <w:rPr>
                <w:rFonts w:ascii="Arial" w:eastAsia="Calibri" w:hAnsi="Arial" w:cs="Arial"/>
                <w:sz w:val="20"/>
                <w:szCs w:val="20"/>
              </w:rPr>
            </w:pPr>
          </w:p>
        </w:tc>
        <w:tc>
          <w:tcPr>
            <w:tcW w:w="5490" w:type="dxa"/>
          </w:tcPr>
          <w:p w:rsidR="00CD12A2" w:rsidRPr="00E039C7" w:rsidRDefault="005662AD" w:rsidP="005662AD">
            <w:pPr>
              <w:rPr>
                <w:rFonts w:ascii="Arial" w:eastAsia="Calibri" w:hAnsi="Arial" w:cs="Arial"/>
                <w:sz w:val="20"/>
                <w:szCs w:val="20"/>
              </w:rPr>
            </w:pPr>
            <w:r w:rsidRPr="00E039C7">
              <w:rPr>
                <w:rFonts w:ascii="Arial" w:hAnsi="Arial" w:cs="Arial"/>
                <w:b/>
                <w:bCs/>
                <w:color w:val="000000"/>
                <w:sz w:val="20"/>
                <w:szCs w:val="20"/>
              </w:rPr>
              <w:t xml:space="preserve">What types of distance learning courses </w:t>
            </w:r>
            <w:proofErr w:type="gramStart"/>
            <w:r w:rsidRPr="00E039C7">
              <w:rPr>
                <w:rFonts w:ascii="Arial" w:hAnsi="Arial" w:cs="Arial"/>
                <w:b/>
                <w:bCs/>
                <w:color w:val="000000"/>
                <w:sz w:val="20"/>
                <w:szCs w:val="20"/>
              </w:rPr>
              <w:t>are offered</w:t>
            </w:r>
            <w:proofErr w:type="gramEnd"/>
            <w:r w:rsidRPr="00E039C7">
              <w:rPr>
                <w:rFonts w:ascii="Arial" w:hAnsi="Arial" w:cs="Arial"/>
                <w:b/>
                <w:bCs/>
                <w:color w:val="000000"/>
                <w:sz w:val="20"/>
                <w:szCs w:val="20"/>
              </w:rPr>
              <w:t xml:space="preserve"> at Coastline?</w:t>
            </w:r>
          </w:p>
        </w:tc>
      </w:tr>
      <w:tr w:rsidR="00CD12A2" w:rsidRPr="0099238F" w:rsidTr="00D07DEC">
        <w:tc>
          <w:tcPr>
            <w:tcW w:w="1818" w:type="dxa"/>
          </w:tcPr>
          <w:p w:rsidR="00CD12A2" w:rsidRPr="0099238F" w:rsidRDefault="00CD12A2" w:rsidP="00B72E84">
            <w:pPr>
              <w:autoSpaceDE w:val="0"/>
              <w:autoSpaceDN w:val="0"/>
              <w:adjustRightInd w:val="0"/>
              <w:contextualSpacing w:val="0"/>
              <w:rPr>
                <w:rFonts w:ascii="Arial" w:hAnsi="Arial" w:cs="Arial"/>
                <w:b/>
                <w:bCs/>
                <w:sz w:val="20"/>
                <w:szCs w:val="20"/>
              </w:rPr>
            </w:pPr>
          </w:p>
        </w:tc>
        <w:tc>
          <w:tcPr>
            <w:tcW w:w="6930" w:type="dxa"/>
          </w:tcPr>
          <w:p w:rsidR="00CD12A2" w:rsidRPr="0099238F" w:rsidRDefault="00CD12A2" w:rsidP="00382953">
            <w:pPr>
              <w:widowControl w:val="0"/>
              <w:rPr>
                <w:rFonts w:ascii="Arial" w:hAnsi="Arial" w:cs="Arial"/>
                <w:sz w:val="20"/>
                <w:szCs w:val="20"/>
              </w:rPr>
            </w:pPr>
            <w:r w:rsidRPr="0099238F">
              <w:rPr>
                <w:rFonts w:ascii="Arial" w:hAnsi="Arial" w:cs="Arial"/>
                <w:sz w:val="20"/>
                <w:szCs w:val="20"/>
              </w:rPr>
              <w:t xml:space="preserve">Students </w:t>
            </w:r>
            <w:r w:rsidR="00FA320C">
              <w:rPr>
                <w:rFonts w:ascii="Arial" w:hAnsi="Arial" w:cs="Arial"/>
                <w:sz w:val="20"/>
                <w:szCs w:val="20"/>
              </w:rPr>
              <w:t xml:space="preserve">will </w:t>
            </w:r>
            <w:r w:rsidRPr="0099238F">
              <w:rPr>
                <w:rFonts w:ascii="Arial" w:hAnsi="Arial" w:cs="Arial"/>
                <w:sz w:val="20"/>
                <w:szCs w:val="20"/>
              </w:rPr>
              <w:t xml:space="preserve">demonstrate the ability to use technology effectively to access lesson materials, </w:t>
            </w:r>
            <w:r w:rsidR="000546A7">
              <w:rPr>
                <w:rFonts w:ascii="Arial" w:hAnsi="Arial" w:cs="Arial"/>
                <w:sz w:val="20"/>
                <w:szCs w:val="20"/>
              </w:rPr>
              <w:t xml:space="preserve">complete/submit assignments, </w:t>
            </w:r>
            <w:r w:rsidRPr="0099238F">
              <w:rPr>
                <w:rFonts w:ascii="Arial" w:hAnsi="Arial" w:cs="Arial"/>
                <w:sz w:val="20"/>
                <w:szCs w:val="20"/>
              </w:rPr>
              <w:t>and communicate with their instructor and fellow students.</w:t>
            </w:r>
          </w:p>
          <w:p w:rsidR="00CD12A2" w:rsidRPr="0099238F" w:rsidRDefault="00CD12A2" w:rsidP="00382953">
            <w:pPr>
              <w:pStyle w:val="ListParagraph"/>
              <w:widowControl w:val="0"/>
              <w:rPr>
                <w:rFonts w:ascii="Arial" w:hAnsi="Arial" w:cs="Arial"/>
                <w:color w:val="FF0000"/>
                <w:sz w:val="20"/>
                <w:szCs w:val="20"/>
              </w:rPr>
            </w:pPr>
          </w:p>
        </w:tc>
        <w:tc>
          <w:tcPr>
            <w:tcW w:w="1440" w:type="dxa"/>
          </w:tcPr>
          <w:p w:rsidR="00CD12A2" w:rsidRPr="0099238F" w:rsidRDefault="004A5C7F" w:rsidP="00B3202C">
            <w:pPr>
              <w:rPr>
                <w:rFonts w:ascii="Arial" w:eastAsia="Calibri" w:hAnsi="Arial" w:cs="Arial"/>
                <w:sz w:val="20"/>
                <w:szCs w:val="20"/>
              </w:rPr>
            </w:pPr>
            <w:r w:rsidRPr="0099238F">
              <w:rPr>
                <w:rFonts w:ascii="Arial" w:hAnsi="Arial" w:cs="Arial"/>
                <w:sz w:val="20"/>
                <w:szCs w:val="20"/>
              </w:rPr>
              <w:t>SI</w:t>
            </w:r>
            <w:r>
              <w:rPr>
                <w:rFonts w:ascii="Arial" w:hAnsi="Arial" w:cs="Arial"/>
                <w:sz w:val="20"/>
                <w:szCs w:val="20"/>
              </w:rPr>
              <w:t>.3</w:t>
            </w:r>
          </w:p>
        </w:tc>
        <w:tc>
          <w:tcPr>
            <w:tcW w:w="5490" w:type="dxa"/>
          </w:tcPr>
          <w:p w:rsidR="00CD12A2" w:rsidRPr="005662AD" w:rsidRDefault="00D07DEC" w:rsidP="00CA7731">
            <w:pPr>
              <w:rPr>
                <w:rFonts w:ascii="Arial" w:eastAsia="Calibri" w:hAnsi="Arial" w:cs="Arial"/>
                <w:b/>
                <w:sz w:val="20"/>
                <w:szCs w:val="20"/>
              </w:rPr>
            </w:pPr>
            <w:r>
              <w:rPr>
                <w:rFonts w:ascii="Arial" w:hAnsi="Arial" w:cs="Arial"/>
                <w:b/>
                <w:bCs/>
                <w:color w:val="000000"/>
                <w:sz w:val="20"/>
                <w:szCs w:val="20"/>
              </w:rPr>
              <w:t>…a</w:t>
            </w:r>
            <w:r w:rsidR="005662AD" w:rsidRPr="005662AD">
              <w:rPr>
                <w:rFonts w:ascii="Arial" w:hAnsi="Arial" w:cs="Arial"/>
                <w:b/>
                <w:bCs/>
                <w:color w:val="000000"/>
                <w:sz w:val="20"/>
                <w:szCs w:val="20"/>
              </w:rPr>
              <w:t>bility to access and use Coastline’s distance learning courses (online, telecourse)</w:t>
            </w:r>
            <w:proofErr w:type="gramStart"/>
            <w:r w:rsidR="005662AD" w:rsidRPr="005662AD">
              <w:rPr>
                <w:rFonts w:ascii="Arial" w:hAnsi="Arial" w:cs="Arial"/>
                <w:b/>
                <w:bCs/>
                <w:color w:val="000000"/>
                <w:sz w:val="20"/>
                <w:szCs w:val="20"/>
              </w:rPr>
              <w:t xml:space="preserve">. </w:t>
            </w:r>
            <w:proofErr w:type="gramEnd"/>
            <w:r w:rsidR="005662AD" w:rsidRPr="005662AD">
              <w:rPr>
                <w:rFonts w:ascii="Arial" w:hAnsi="Arial" w:cs="Arial"/>
                <w:b/>
                <w:bCs/>
                <w:color w:val="000000"/>
                <w:sz w:val="20"/>
                <w:szCs w:val="20"/>
              </w:rPr>
              <w:t>The first time I took a Coastline distance learning course:</w:t>
            </w:r>
          </w:p>
          <w:p w:rsidR="00CD12A2" w:rsidRPr="005662AD" w:rsidRDefault="00CD12A2" w:rsidP="005662AD">
            <w:pPr>
              <w:pStyle w:val="ListParagraph"/>
              <w:numPr>
                <w:ilvl w:val="0"/>
                <w:numId w:val="27"/>
              </w:numPr>
              <w:ind w:left="144" w:hanging="144"/>
              <w:rPr>
                <w:rFonts w:ascii="Arial" w:eastAsia="Calibri" w:hAnsi="Arial" w:cs="Arial"/>
                <w:b/>
                <w:sz w:val="20"/>
                <w:szCs w:val="20"/>
              </w:rPr>
            </w:pPr>
            <w:proofErr w:type="gramStart"/>
            <w:r w:rsidRPr="005662AD">
              <w:rPr>
                <w:rFonts w:ascii="Arial" w:eastAsia="Calibri" w:hAnsi="Arial" w:cs="Arial"/>
                <w:b/>
                <w:sz w:val="20"/>
                <w:szCs w:val="20"/>
              </w:rPr>
              <w:t>I</w:t>
            </w:r>
            <w:proofErr w:type="gramEnd"/>
            <w:r w:rsidRPr="005662AD">
              <w:rPr>
                <w:rFonts w:ascii="Arial" w:eastAsia="Calibri" w:hAnsi="Arial" w:cs="Arial"/>
                <w:b/>
                <w:sz w:val="20"/>
                <w:szCs w:val="20"/>
              </w:rPr>
              <w:t xml:space="preserve"> was able to </w:t>
            </w:r>
            <w:r w:rsidR="005662AD" w:rsidRPr="005662AD">
              <w:rPr>
                <w:rFonts w:ascii="Arial" w:eastAsia="Calibri" w:hAnsi="Arial" w:cs="Arial"/>
                <w:b/>
                <w:sz w:val="20"/>
                <w:szCs w:val="20"/>
              </w:rPr>
              <w:t xml:space="preserve">find and use </w:t>
            </w:r>
            <w:r w:rsidRPr="005662AD">
              <w:rPr>
                <w:rFonts w:ascii="Arial" w:eastAsia="Calibri" w:hAnsi="Arial" w:cs="Arial"/>
                <w:b/>
                <w:sz w:val="20"/>
                <w:szCs w:val="20"/>
              </w:rPr>
              <w:t>the course website</w:t>
            </w:r>
            <w:r w:rsidR="005662AD" w:rsidRPr="005662AD">
              <w:rPr>
                <w:rFonts w:ascii="Arial" w:eastAsia="Calibri" w:hAnsi="Arial" w:cs="Arial"/>
                <w:b/>
                <w:sz w:val="20"/>
                <w:szCs w:val="20"/>
              </w:rPr>
              <w:t>.</w:t>
            </w:r>
          </w:p>
          <w:p w:rsidR="005662AD" w:rsidRPr="005662AD" w:rsidRDefault="005662AD" w:rsidP="005662AD">
            <w:pPr>
              <w:pStyle w:val="ListParagraph"/>
              <w:numPr>
                <w:ilvl w:val="0"/>
                <w:numId w:val="27"/>
              </w:numPr>
              <w:ind w:left="144" w:hanging="144"/>
              <w:rPr>
                <w:rFonts w:ascii="Arial" w:eastAsia="Calibri" w:hAnsi="Arial" w:cs="Arial"/>
                <w:b/>
                <w:sz w:val="20"/>
                <w:szCs w:val="20"/>
              </w:rPr>
            </w:pPr>
            <w:proofErr w:type="gramStart"/>
            <w:r w:rsidRPr="005662AD">
              <w:rPr>
                <w:rFonts w:ascii="Arial" w:hAnsi="Arial" w:cs="Arial"/>
                <w:b/>
                <w:bCs/>
                <w:color w:val="000000"/>
                <w:sz w:val="20"/>
                <w:szCs w:val="20"/>
              </w:rPr>
              <w:t>I</w:t>
            </w:r>
            <w:proofErr w:type="gramEnd"/>
            <w:r w:rsidRPr="005662AD">
              <w:rPr>
                <w:rFonts w:ascii="Arial" w:hAnsi="Arial" w:cs="Arial"/>
                <w:b/>
                <w:bCs/>
                <w:color w:val="000000"/>
                <w:sz w:val="20"/>
                <w:szCs w:val="20"/>
              </w:rPr>
              <w:t xml:space="preserve"> was able to log into the course website.</w:t>
            </w:r>
          </w:p>
          <w:p w:rsidR="00CD12A2" w:rsidRPr="005662AD" w:rsidRDefault="00CD12A2" w:rsidP="005662AD">
            <w:pPr>
              <w:pStyle w:val="ListParagraph"/>
              <w:numPr>
                <w:ilvl w:val="0"/>
                <w:numId w:val="27"/>
              </w:numPr>
              <w:ind w:left="144" w:hanging="144"/>
              <w:rPr>
                <w:rFonts w:ascii="Arial" w:eastAsia="Calibri" w:hAnsi="Arial" w:cs="Arial"/>
                <w:b/>
                <w:sz w:val="20"/>
                <w:szCs w:val="20"/>
              </w:rPr>
            </w:pPr>
            <w:proofErr w:type="gramStart"/>
            <w:r w:rsidRPr="005662AD">
              <w:rPr>
                <w:rFonts w:ascii="Arial" w:eastAsia="Calibri" w:hAnsi="Arial" w:cs="Arial"/>
                <w:b/>
                <w:sz w:val="20"/>
                <w:szCs w:val="20"/>
              </w:rPr>
              <w:t>I</w:t>
            </w:r>
            <w:proofErr w:type="gramEnd"/>
            <w:r w:rsidRPr="005662AD">
              <w:rPr>
                <w:rFonts w:ascii="Arial" w:eastAsia="Calibri" w:hAnsi="Arial" w:cs="Arial"/>
                <w:b/>
                <w:sz w:val="20"/>
                <w:szCs w:val="20"/>
              </w:rPr>
              <w:t xml:space="preserve"> was able to find </w:t>
            </w:r>
            <w:r w:rsidR="005109A4" w:rsidRPr="005662AD">
              <w:rPr>
                <w:rFonts w:ascii="Arial" w:eastAsia="Calibri" w:hAnsi="Arial" w:cs="Arial"/>
                <w:b/>
                <w:sz w:val="20"/>
                <w:szCs w:val="20"/>
              </w:rPr>
              <w:t xml:space="preserve">and use </w:t>
            </w:r>
            <w:r w:rsidRPr="005662AD">
              <w:rPr>
                <w:rFonts w:ascii="Arial" w:eastAsia="Calibri" w:hAnsi="Arial" w:cs="Arial"/>
                <w:b/>
                <w:sz w:val="20"/>
                <w:szCs w:val="20"/>
              </w:rPr>
              <w:t>the course lessons</w:t>
            </w:r>
            <w:r w:rsidR="005662AD" w:rsidRPr="005662AD">
              <w:rPr>
                <w:rFonts w:ascii="Arial" w:eastAsia="Calibri" w:hAnsi="Arial" w:cs="Arial"/>
                <w:b/>
                <w:sz w:val="20"/>
                <w:szCs w:val="20"/>
              </w:rPr>
              <w:t>.</w:t>
            </w:r>
          </w:p>
          <w:p w:rsidR="00CD12A2" w:rsidRPr="005662AD" w:rsidRDefault="00CD12A2" w:rsidP="005662AD">
            <w:pPr>
              <w:pStyle w:val="ListParagraph"/>
              <w:numPr>
                <w:ilvl w:val="0"/>
                <w:numId w:val="27"/>
              </w:numPr>
              <w:ind w:left="144" w:hanging="144"/>
              <w:rPr>
                <w:rFonts w:ascii="Arial" w:eastAsia="Calibri" w:hAnsi="Arial" w:cs="Arial"/>
                <w:b/>
                <w:sz w:val="20"/>
                <w:szCs w:val="20"/>
              </w:rPr>
            </w:pPr>
            <w:proofErr w:type="gramStart"/>
            <w:r w:rsidRPr="005662AD">
              <w:rPr>
                <w:rFonts w:ascii="Arial" w:eastAsia="Calibri" w:hAnsi="Arial" w:cs="Arial"/>
                <w:b/>
                <w:sz w:val="20"/>
                <w:szCs w:val="20"/>
              </w:rPr>
              <w:t>I</w:t>
            </w:r>
            <w:proofErr w:type="gramEnd"/>
            <w:r w:rsidRPr="005662AD">
              <w:rPr>
                <w:rFonts w:ascii="Arial" w:eastAsia="Calibri" w:hAnsi="Arial" w:cs="Arial"/>
                <w:b/>
                <w:sz w:val="20"/>
                <w:szCs w:val="20"/>
              </w:rPr>
              <w:t xml:space="preserve"> was able to find </w:t>
            </w:r>
            <w:r w:rsidR="005109A4" w:rsidRPr="005662AD">
              <w:rPr>
                <w:rFonts w:ascii="Arial" w:eastAsia="Calibri" w:hAnsi="Arial" w:cs="Arial"/>
                <w:b/>
                <w:sz w:val="20"/>
                <w:szCs w:val="20"/>
              </w:rPr>
              <w:t xml:space="preserve">and use </w:t>
            </w:r>
            <w:r w:rsidRPr="005662AD">
              <w:rPr>
                <w:rFonts w:ascii="Arial" w:eastAsia="Calibri" w:hAnsi="Arial" w:cs="Arial"/>
                <w:b/>
                <w:sz w:val="20"/>
                <w:szCs w:val="20"/>
              </w:rPr>
              <w:t>the discussion board</w:t>
            </w:r>
            <w:r w:rsidR="005662AD" w:rsidRPr="005662AD">
              <w:rPr>
                <w:rFonts w:ascii="Arial" w:eastAsia="Calibri" w:hAnsi="Arial" w:cs="Arial"/>
                <w:b/>
                <w:sz w:val="20"/>
                <w:szCs w:val="20"/>
              </w:rPr>
              <w:t>.</w:t>
            </w:r>
          </w:p>
          <w:p w:rsidR="00CD12A2" w:rsidRPr="005662AD" w:rsidRDefault="00CD12A2" w:rsidP="005662AD">
            <w:pPr>
              <w:pStyle w:val="ListParagraph"/>
              <w:numPr>
                <w:ilvl w:val="0"/>
                <w:numId w:val="27"/>
              </w:numPr>
              <w:ind w:left="144" w:hanging="144"/>
              <w:rPr>
                <w:rFonts w:ascii="Arial" w:eastAsia="Calibri" w:hAnsi="Arial" w:cs="Arial"/>
                <w:b/>
                <w:sz w:val="20"/>
                <w:szCs w:val="20"/>
              </w:rPr>
            </w:pPr>
            <w:proofErr w:type="gramStart"/>
            <w:r w:rsidRPr="005662AD">
              <w:rPr>
                <w:rFonts w:ascii="Arial" w:eastAsia="Calibri" w:hAnsi="Arial" w:cs="Arial"/>
                <w:b/>
                <w:sz w:val="20"/>
                <w:szCs w:val="20"/>
              </w:rPr>
              <w:t>I</w:t>
            </w:r>
            <w:proofErr w:type="gramEnd"/>
            <w:r w:rsidRPr="005662AD">
              <w:rPr>
                <w:rFonts w:ascii="Arial" w:eastAsia="Calibri" w:hAnsi="Arial" w:cs="Arial"/>
                <w:b/>
                <w:sz w:val="20"/>
                <w:szCs w:val="20"/>
              </w:rPr>
              <w:t xml:space="preserve"> </w:t>
            </w:r>
            <w:r w:rsidR="005109A4" w:rsidRPr="005662AD">
              <w:rPr>
                <w:rFonts w:ascii="Arial" w:hAnsi="Arial" w:cs="Arial"/>
                <w:b/>
                <w:color w:val="000000"/>
                <w:sz w:val="20"/>
                <w:szCs w:val="20"/>
              </w:rPr>
              <w:t xml:space="preserve">was able to find and use </w:t>
            </w:r>
            <w:r w:rsidR="005662AD" w:rsidRPr="005662AD">
              <w:rPr>
                <w:rFonts w:ascii="Arial" w:hAnsi="Arial" w:cs="Arial"/>
                <w:b/>
                <w:color w:val="000000"/>
                <w:sz w:val="20"/>
                <w:szCs w:val="20"/>
              </w:rPr>
              <w:t xml:space="preserve">the </w:t>
            </w:r>
            <w:r w:rsidR="005109A4" w:rsidRPr="005662AD">
              <w:rPr>
                <w:rFonts w:ascii="Arial" w:hAnsi="Arial" w:cs="Arial"/>
                <w:b/>
                <w:color w:val="000000"/>
                <w:sz w:val="20"/>
                <w:szCs w:val="20"/>
              </w:rPr>
              <w:t>quizzes and exams.</w:t>
            </w:r>
          </w:p>
          <w:p w:rsidR="00CD12A2" w:rsidRPr="005662AD" w:rsidRDefault="00CD12A2" w:rsidP="005662AD">
            <w:pPr>
              <w:pStyle w:val="ListParagraph"/>
              <w:numPr>
                <w:ilvl w:val="0"/>
                <w:numId w:val="27"/>
              </w:numPr>
              <w:ind w:left="144" w:hanging="144"/>
              <w:rPr>
                <w:rFonts w:ascii="Arial" w:eastAsia="Calibri" w:hAnsi="Arial" w:cs="Arial"/>
                <w:b/>
                <w:sz w:val="20"/>
                <w:szCs w:val="20"/>
              </w:rPr>
            </w:pPr>
            <w:r w:rsidRPr="005662AD">
              <w:rPr>
                <w:rFonts w:ascii="Arial" w:eastAsia="Calibri" w:hAnsi="Arial" w:cs="Arial"/>
                <w:b/>
                <w:sz w:val="20"/>
                <w:szCs w:val="20"/>
              </w:rPr>
              <w:t>I was able to contact the instructor</w:t>
            </w:r>
          </w:p>
          <w:p w:rsidR="005662AD" w:rsidRPr="005662AD" w:rsidRDefault="00CD12A2" w:rsidP="005662AD">
            <w:pPr>
              <w:pStyle w:val="ListParagraph"/>
              <w:numPr>
                <w:ilvl w:val="0"/>
                <w:numId w:val="27"/>
              </w:numPr>
              <w:ind w:left="144" w:hanging="144"/>
              <w:rPr>
                <w:rFonts w:ascii="Arial" w:eastAsia="Calibri" w:hAnsi="Arial" w:cs="Arial"/>
                <w:b/>
                <w:sz w:val="20"/>
                <w:szCs w:val="20"/>
              </w:rPr>
            </w:pPr>
            <w:proofErr w:type="gramStart"/>
            <w:r w:rsidRPr="005662AD">
              <w:rPr>
                <w:rFonts w:ascii="Arial" w:eastAsia="Calibri" w:hAnsi="Arial" w:cs="Arial"/>
                <w:b/>
                <w:sz w:val="20"/>
                <w:szCs w:val="20"/>
              </w:rPr>
              <w:t>I</w:t>
            </w:r>
            <w:proofErr w:type="gramEnd"/>
            <w:r w:rsidRPr="005662AD">
              <w:rPr>
                <w:rFonts w:ascii="Arial" w:eastAsia="Calibri" w:hAnsi="Arial" w:cs="Arial"/>
                <w:b/>
                <w:sz w:val="20"/>
                <w:szCs w:val="20"/>
              </w:rPr>
              <w:t xml:space="preserve"> was able to find </w:t>
            </w:r>
            <w:r w:rsidR="005109A4" w:rsidRPr="005662AD">
              <w:rPr>
                <w:rFonts w:ascii="Arial" w:eastAsia="Calibri" w:hAnsi="Arial" w:cs="Arial"/>
                <w:b/>
                <w:sz w:val="20"/>
                <w:szCs w:val="20"/>
              </w:rPr>
              <w:t xml:space="preserve">and use </w:t>
            </w:r>
            <w:r w:rsidRPr="005662AD">
              <w:rPr>
                <w:rFonts w:ascii="Arial" w:eastAsia="Calibri" w:hAnsi="Arial" w:cs="Arial"/>
                <w:b/>
                <w:sz w:val="20"/>
                <w:szCs w:val="20"/>
              </w:rPr>
              <w:t>the drop box to submit assignments.</w:t>
            </w:r>
            <w:r w:rsidR="005662AD" w:rsidRPr="005662AD">
              <w:rPr>
                <w:rFonts w:ascii="Arial" w:eastAsia="Calibri" w:hAnsi="Arial" w:cs="Arial"/>
                <w:b/>
                <w:sz w:val="20"/>
                <w:szCs w:val="20"/>
              </w:rPr>
              <w:t xml:space="preserve"> </w:t>
            </w:r>
          </w:p>
          <w:p w:rsidR="005662AD" w:rsidRPr="005662AD" w:rsidRDefault="005662AD" w:rsidP="005662AD">
            <w:pPr>
              <w:pStyle w:val="ListParagraph"/>
              <w:numPr>
                <w:ilvl w:val="0"/>
                <w:numId w:val="27"/>
              </w:numPr>
              <w:ind w:left="144" w:hanging="144"/>
              <w:rPr>
                <w:rFonts w:ascii="Arial" w:eastAsia="Calibri" w:hAnsi="Arial" w:cs="Arial"/>
                <w:b/>
                <w:sz w:val="20"/>
                <w:szCs w:val="20"/>
              </w:rPr>
            </w:pPr>
            <w:r w:rsidRPr="005662AD">
              <w:rPr>
                <w:rFonts w:ascii="Arial" w:hAnsi="Arial" w:cs="Arial"/>
                <w:b/>
                <w:bCs/>
                <w:color w:val="000000"/>
                <w:sz w:val="20"/>
                <w:szCs w:val="20"/>
              </w:rPr>
              <w:t>(For telecourse students:</w:t>
            </w:r>
            <w:proofErr w:type="gramStart"/>
            <w:r w:rsidRPr="005662AD">
              <w:rPr>
                <w:rFonts w:ascii="Arial" w:hAnsi="Arial" w:cs="Arial"/>
                <w:b/>
                <w:bCs/>
                <w:color w:val="000000"/>
                <w:sz w:val="20"/>
                <w:szCs w:val="20"/>
              </w:rPr>
              <w:t>) I</w:t>
            </w:r>
            <w:proofErr w:type="gramEnd"/>
            <w:r w:rsidRPr="005662AD">
              <w:rPr>
                <w:rFonts w:ascii="Arial" w:hAnsi="Arial" w:cs="Arial"/>
                <w:b/>
                <w:bCs/>
                <w:color w:val="000000"/>
                <w:sz w:val="20"/>
                <w:szCs w:val="20"/>
              </w:rPr>
              <w:t xml:space="preserve"> was able to access and view the video lessons for this course.</w:t>
            </w:r>
            <w:r w:rsidRPr="005662AD">
              <w:rPr>
                <w:rFonts w:ascii="Arial" w:eastAsia="Calibri" w:hAnsi="Arial" w:cs="Arial"/>
                <w:b/>
                <w:sz w:val="20"/>
                <w:szCs w:val="20"/>
              </w:rPr>
              <w:t xml:space="preserve"> </w:t>
            </w:r>
          </w:p>
          <w:p w:rsidR="005662AD" w:rsidRDefault="005662AD" w:rsidP="00CA7731">
            <w:pPr>
              <w:rPr>
                <w:rFonts w:ascii="Arial" w:eastAsia="Calibri" w:hAnsi="Arial" w:cs="Arial"/>
                <w:b/>
                <w:sz w:val="20"/>
                <w:szCs w:val="20"/>
              </w:rPr>
            </w:pPr>
          </w:p>
          <w:p w:rsidR="00CD12A2" w:rsidRPr="005662AD" w:rsidRDefault="00D07DEC" w:rsidP="00CA7731">
            <w:pPr>
              <w:rPr>
                <w:rFonts w:ascii="Arial" w:eastAsia="Calibri" w:hAnsi="Arial" w:cs="Arial"/>
                <w:b/>
                <w:sz w:val="20"/>
                <w:szCs w:val="20"/>
              </w:rPr>
            </w:pPr>
            <w:r>
              <w:rPr>
                <w:rFonts w:ascii="Arial" w:eastAsia="Calibri" w:hAnsi="Arial" w:cs="Arial"/>
                <w:b/>
                <w:sz w:val="20"/>
                <w:szCs w:val="20"/>
              </w:rPr>
              <w:t>[</w:t>
            </w:r>
            <w:r w:rsidR="00CD12A2" w:rsidRPr="005662AD">
              <w:rPr>
                <w:rFonts w:ascii="Arial" w:eastAsia="Calibri" w:hAnsi="Arial" w:cs="Arial"/>
                <w:b/>
                <w:sz w:val="20"/>
                <w:szCs w:val="20"/>
              </w:rPr>
              <w:t>with no difficulty; wi</w:t>
            </w:r>
            <w:r>
              <w:rPr>
                <w:rFonts w:ascii="Arial" w:eastAsia="Calibri" w:hAnsi="Arial" w:cs="Arial"/>
                <w:b/>
                <w:sz w:val="20"/>
                <w:szCs w:val="20"/>
              </w:rPr>
              <w:t>th some difficulty; needed help]</w:t>
            </w:r>
          </w:p>
          <w:p w:rsidR="00CD12A2" w:rsidRPr="005662AD" w:rsidRDefault="00CD12A2" w:rsidP="0051675B">
            <w:pPr>
              <w:rPr>
                <w:rFonts w:ascii="Arial" w:eastAsia="Calibri" w:hAnsi="Arial" w:cs="Arial"/>
                <w:b/>
                <w:sz w:val="20"/>
                <w:szCs w:val="20"/>
              </w:rPr>
            </w:pPr>
          </w:p>
        </w:tc>
      </w:tr>
      <w:tr w:rsidR="00CD12A2" w:rsidRPr="0099238F" w:rsidTr="00D07DEC">
        <w:tc>
          <w:tcPr>
            <w:tcW w:w="1818" w:type="dxa"/>
          </w:tcPr>
          <w:p w:rsidR="00B24315" w:rsidRDefault="00103260" w:rsidP="00103260">
            <w:pPr>
              <w:autoSpaceDE w:val="0"/>
              <w:autoSpaceDN w:val="0"/>
              <w:adjustRightInd w:val="0"/>
              <w:contextualSpacing w:val="0"/>
              <w:rPr>
                <w:rFonts w:ascii="Arial" w:hAnsi="Arial" w:cs="Arial"/>
                <w:b/>
                <w:bCs/>
                <w:sz w:val="20"/>
                <w:szCs w:val="20"/>
              </w:rPr>
            </w:pPr>
            <w:r w:rsidRPr="0099238F">
              <w:rPr>
                <w:rFonts w:ascii="Arial" w:hAnsi="Arial" w:cs="Arial"/>
                <w:b/>
                <w:bCs/>
                <w:sz w:val="20"/>
                <w:szCs w:val="20"/>
              </w:rPr>
              <w:t>EOPS</w:t>
            </w:r>
            <w:r w:rsidR="00B24315">
              <w:rPr>
                <w:rFonts w:ascii="Arial" w:hAnsi="Arial" w:cs="Arial"/>
                <w:b/>
                <w:bCs/>
                <w:sz w:val="20"/>
                <w:szCs w:val="20"/>
              </w:rPr>
              <w:t>/</w:t>
            </w:r>
          </w:p>
          <w:p w:rsidR="00103260" w:rsidRPr="0099238F" w:rsidRDefault="00B24315" w:rsidP="00103260">
            <w:pPr>
              <w:autoSpaceDE w:val="0"/>
              <w:autoSpaceDN w:val="0"/>
              <w:adjustRightInd w:val="0"/>
              <w:contextualSpacing w:val="0"/>
              <w:rPr>
                <w:rFonts w:ascii="Arial" w:hAnsi="Arial" w:cs="Arial"/>
                <w:b/>
                <w:bCs/>
                <w:sz w:val="20"/>
                <w:szCs w:val="20"/>
              </w:rPr>
            </w:pPr>
            <w:r>
              <w:rPr>
                <w:rFonts w:ascii="Arial" w:hAnsi="Arial" w:cs="Arial"/>
                <w:b/>
                <w:bCs/>
                <w:sz w:val="20"/>
                <w:szCs w:val="20"/>
              </w:rPr>
              <w:t>Cynthia</w:t>
            </w:r>
          </w:p>
          <w:p w:rsidR="00CD12A2" w:rsidRPr="0099238F" w:rsidRDefault="00CD12A2" w:rsidP="00720B71">
            <w:pPr>
              <w:autoSpaceDE w:val="0"/>
              <w:autoSpaceDN w:val="0"/>
              <w:adjustRightInd w:val="0"/>
              <w:contextualSpacing w:val="0"/>
              <w:rPr>
                <w:rFonts w:ascii="Arial" w:hAnsi="Arial" w:cs="Arial"/>
                <w:b/>
                <w:bCs/>
                <w:sz w:val="20"/>
                <w:szCs w:val="20"/>
              </w:rPr>
            </w:pPr>
          </w:p>
        </w:tc>
        <w:tc>
          <w:tcPr>
            <w:tcW w:w="6930" w:type="dxa"/>
          </w:tcPr>
          <w:p w:rsidR="00103260" w:rsidRPr="0099238F" w:rsidRDefault="00103260" w:rsidP="00103260">
            <w:pPr>
              <w:autoSpaceDE w:val="0"/>
              <w:autoSpaceDN w:val="0"/>
              <w:adjustRightInd w:val="0"/>
              <w:ind w:left="40"/>
              <w:rPr>
                <w:rFonts w:ascii="Arial" w:hAnsi="Arial" w:cs="Arial"/>
                <w:sz w:val="20"/>
                <w:szCs w:val="20"/>
              </w:rPr>
            </w:pPr>
            <w:r w:rsidRPr="0099238F">
              <w:rPr>
                <w:rFonts w:ascii="Arial" w:hAnsi="Arial" w:cs="Arial"/>
                <w:sz w:val="20"/>
                <w:szCs w:val="20"/>
              </w:rPr>
              <w:t xml:space="preserve">New EOPS students </w:t>
            </w:r>
            <w:r w:rsidR="00FA320C">
              <w:rPr>
                <w:rFonts w:ascii="Arial" w:hAnsi="Arial" w:cs="Arial"/>
                <w:sz w:val="20"/>
                <w:szCs w:val="20"/>
              </w:rPr>
              <w:t xml:space="preserve">will </w:t>
            </w:r>
            <w:r w:rsidRPr="0099238F">
              <w:rPr>
                <w:rFonts w:ascii="Arial" w:hAnsi="Arial" w:cs="Arial"/>
                <w:sz w:val="20"/>
                <w:szCs w:val="20"/>
              </w:rPr>
              <w:t xml:space="preserve">demonstrate knowledge of the services they are eligible </w:t>
            </w:r>
            <w:r w:rsidR="00D07DEC">
              <w:rPr>
                <w:rFonts w:ascii="Arial" w:hAnsi="Arial" w:cs="Arial"/>
                <w:sz w:val="20"/>
                <w:szCs w:val="20"/>
              </w:rPr>
              <w:t>for as EOPS program participant</w:t>
            </w:r>
            <w:r w:rsidR="00532EAB">
              <w:rPr>
                <w:rFonts w:ascii="Arial" w:hAnsi="Arial" w:cs="Arial"/>
                <w:sz w:val="20"/>
                <w:szCs w:val="20"/>
              </w:rPr>
              <w:t>s</w:t>
            </w:r>
            <w:r w:rsidRPr="0099238F">
              <w:rPr>
                <w:rFonts w:ascii="Arial" w:hAnsi="Arial" w:cs="Arial"/>
                <w:sz w:val="20"/>
                <w:szCs w:val="20"/>
              </w:rPr>
              <w:t>.</w:t>
            </w:r>
          </w:p>
          <w:p w:rsidR="00CD12A2" w:rsidRPr="0099238F" w:rsidRDefault="00CD12A2" w:rsidP="005C3515">
            <w:pPr>
              <w:autoSpaceDE w:val="0"/>
              <w:autoSpaceDN w:val="0"/>
              <w:adjustRightInd w:val="0"/>
              <w:ind w:left="40"/>
              <w:rPr>
                <w:rFonts w:ascii="Arial" w:hAnsi="Arial" w:cs="Arial"/>
                <w:sz w:val="20"/>
                <w:szCs w:val="20"/>
              </w:rPr>
            </w:pPr>
          </w:p>
        </w:tc>
        <w:tc>
          <w:tcPr>
            <w:tcW w:w="1440" w:type="dxa"/>
          </w:tcPr>
          <w:p w:rsidR="00CD12A2" w:rsidRPr="0099238F" w:rsidRDefault="001C6216" w:rsidP="001C6216">
            <w:pPr>
              <w:rPr>
                <w:rFonts w:ascii="Arial" w:eastAsia="Calibri" w:hAnsi="Arial" w:cs="Arial"/>
                <w:sz w:val="20"/>
                <w:szCs w:val="20"/>
              </w:rPr>
            </w:pPr>
            <w:r w:rsidRPr="0099238F">
              <w:rPr>
                <w:rFonts w:ascii="Arial" w:hAnsi="Arial" w:cs="Arial"/>
                <w:sz w:val="20"/>
                <w:szCs w:val="20"/>
              </w:rPr>
              <w:t>Mb</w:t>
            </w:r>
            <w:r>
              <w:rPr>
                <w:rFonts w:ascii="Arial" w:hAnsi="Arial" w:cs="Arial"/>
                <w:sz w:val="20"/>
                <w:szCs w:val="20"/>
              </w:rPr>
              <w:t>; S</w:t>
            </w:r>
            <w:r w:rsidRPr="0099238F">
              <w:rPr>
                <w:rFonts w:ascii="Arial" w:hAnsi="Arial" w:cs="Arial"/>
                <w:sz w:val="20"/>
                <w:szCs w:val="20"/>
              </w:rPr>
              <w:t>I</w:t>
            </w:r>
            <w:r>
              <w:rPr>
                <w:rFonts w:ascii="Arial" w:hAnsi="Arial" w:cs="Arial"/>
                <w:sz w:val="20"/>
                <w:szCs w:val="20"/>
              </w:rPr>
              <w:t>.</w:t>
            </w:r>
            <w:r w:rsidRPr="0099238F">
              <w:rPr>
                <w:rFonts w:ascii="Arial" w:hAnsi="Arial" w:cs="Arial"/>
                <w:sz w:val="20"/>
                <w:szCs w:val="20"/>
              </w:rPr>
              <w:t>1</w:t>
            </w:r>
            <w:r>
              <w:rPr>
                <w:rFonts w:ascii="Arial" w:hAnsi="Arial" w:cs="Arial"/>
                <w:sz w:val="20"/>
                <w:szCs w:val="20"/>
              </w:rPr>
              <w:t>; SI.6</w:t>
            </w:r>
          </w:p>
        </w:tc>
        <w:tc>
          <w:tcPr>
            <w:tcW w:w="5490" w:type="dxa"/>
          </w:tcPr>
          <w:p w:rsidR="005C3515" w:rsidRPr="00FF7A3E" w:rsidRDefault="005C3515" w:rsidP="00FF7A3E">
            <w:pPr>
              <w:widowControl w:val="0"/>
              <w:rPr>
                <w:rFonts w:ascii="Arial" w:hAnsi="Arial" w:cs="Arial"/>
                <w:b/>
                <w:bCs/>
                <w:color w:val="000000"/>
                <w:sz w:val="20"/>
                <w:szCs w:val="20"/>
              </w:rPr>
            </w:pPr>
            <w:r w:rsidRPr="00FF7A3E">
              <w:rPr>
                <w:rFonts w:ascii="Arial" w:hAnsi="Arial" w:cs="Arial"/>
                <w:b/>
                <w:bCs/>
                <w:color w:val="000000"/>
                <w:sz w:val="20"/>
                <w:szCs w:val="20"/>
              </w:rPr>
              <w:t>Please demonstrate your knowledge of services you are eligible to receive as a participant in the Coastline EOPS program</w:t>
            </w:r>
            <w:r w:rsidR="00FF7A3E" w:rsidRPr="00FF7A3E">
              <w:rPr>
                <w:rFonts w:ascii="Arial" w:hAnsi="Arial" w:cs="Arial"/>
                <w:b/>
                <w:bCs/>
                <w:color w:val="000000"/>
                <w:sz w:val="20"/>
                <w:szCs w:val="20"/>
              </w:rPr>
              <w:t>.</w:t>
            </w:r>
          </w:p>
        </w:tc>
      </w:tr>
      <w:tr w:rsidR="005C3515" w:rsidRPr="0099238F" w:rsidTr="00D07DEC">
        <w:tc>
          <w:tcPr>
            <w:tcW w:w="1818" w:type="dxa"/>
          </w:tcPr>
          <w:p w:rsidR="005C3515" w:rsidRPr="0099238F" w:rsidRDefault="005C3515" w:rsidP="00103260">
            <w:pPr>
              <w:autoSpaceDE w:val="0"/>
              <w:autoSpaceDN w:val="0"/>
              <w:adjustRightInd w:val="0"/>
              <w:contextualSpacing w:val="0"/>
              <w:rPr>
                <w:rFonts w:ascii="Arial" w:hAnsi="Arial" w:cs="Arial"/>
                <w:b/>
                <w:bCs/>
                <w:sz w:val="20"/>
                <w:szCs w:val="20"/>
              </w:rPr>
            </w:pPr>
          </w:p>
        </w:tc>
        <w:tc>
          <w:tcPr>
            <w:tcW w:w="6930" w:type="dxa"/>
          </w:tcPr>
          <w:p w:rsidR="005C3515" w:rsidRPr="0099238F" w:rsidRDefault="005C3515" w:rsidP="005C3515">
            <w:pPr>
              <w:autoSpaceDE w:val="0"/>
              <w:autoSpaceDN w:val="0"/>
              <w:adjustRightInd w:val="0"/>
              <w:ind w:left="40"/>
              <w:rPr>
                <w:rFonts w:ascii="Arial" w:hAnsi="Arial" w:cs="Arial"/>
                <w:sz w:val="20"/>
                <w:szCs w:val="20"/>
              </w:rPr>
            </w:pPr>
            <w:r w:rsidRPr="0099238F">
              <w:rPr>
                <w:rFonts w:ascii="Arial" w:hAnsi="Arial" w:cs="Arial"/>
                <w:sz w:val="20"/>
                <w:szCs w:val="20"/>
              </w:rPr>
              <w:t xml:space="preserve">EOPS students </w:t>
            </w:r>
            <w:r>
              <w:rPr>
                <w:rFonts w:ascii="Arial" w:hAnsi="Arial" w:cs="Arial"/>
                <w:sz w:val="20"/>
                <w:szCs w:val="20"/>
              </w:rPr>
              <w:t xml:space="preserve">will </w:t>
            </w:r>
            <w:r w:rsidRPr="0099238F">
              <w:rPr>
                <w:rFonts w:ascii="Arial" w:hAnsi="Arial" w:cs="Arial"/>
                <w:sz w:val="20"/>
                <w:szCs w:val="20"/>
              </w:rPr>
              <w:t>demonstrate an understanding of the prog</w:t>
            </w:r>
            <w:r>
              <w:rPr>
                <w:rFonts w:ascii="Arial" w:hAnsi="Arial" w:cs="Arial"/>
                <w:sz w:val="20"/>
                <w:szCs w:val="20"/>
              </w:rPr>
              <w:t>ram eligibility requirements.</w:t>
            </w:r>
          </w:p>
        </w:tc>
        <w:tc>
          <w:tcPr>
            <w:tcW w:w="1440" w:type="dxa"/>
          </w:tcPr>
          <w:p w:rsidR="005C3515" w:rsidRPr="0099238F" w:rsidRDefault="005C3515" w:rsidP="001C6216">
            <w:pPr>
              <w:rPr>
                <w:rFonts w:ascii="Arial" w:hAnsi="Arial" w:cs="Arial"/>
                <w:sz w:val="20"/>
                <w:szCs w:val="20"/>
              </w:rPr>
            </w:pPr>
          </w:p>
        </w:tc>
        <w:tc>
          <w:tcPr>
            <w:tcW w:w="5490" w:type="dxa"/>
          </w:tcPr>
          <w:p w:rsidR="00FF7A3E" w:rsidRDefault="005C3515" w:rsidP="005C3515">
            <w:pPr>
              <w:pStyle w:val="ListParagraph"/>
              <w:widowControl w:val="0"/>
              <w:ind w:left="0"/>
              <w:rPr>
                <w:rFonts w:ascii="Arial" w:hAnsi="Arial" w:cs="Arial"/>
                <w:b/>
                <w:bCs/>
                <w:color w:val="000000"/>
                <w:sz w:val="20"/>
                <w:szCs w:val="20"/>
              </w:rPr>
            </w:pPr>
            <w:proofErr w:type="gramStart"/>
            <w:r w:rsidRPr="00E039C7">
              <w:rPr>
                <w:rFonts w:ascii="Arial" w:hAnsi="Arial" w:cs="Arial"/>
                <w:b/>
                <w:bCs/>
                <w:color w:val="000000"/>
                <w:sz w:val="20"/>
                <w:szCs w:val="20"/>
              </w:rPr>
              <w:t>I</w:t>
            </w:r>
            <w:proofErr w:type="gramEnd"/>
            <w:r w:rsidRPr="00E039C7">
              <w:rPr>
                <w:rFonts w:ascii="Arial" w:hAnsi="Arial" w:cs="Arial"/>
                <w:b/>
                <w:bCs/>
                <w:color w:val="000000"/>
                <w:sz w:val="20"/>
                <w:szCs w:val="20"/>
              </w:rPr>
              <w:t xml:space="preserve"> understand the program eligibility requirements.</w:t>
            </w:r>
            <w:r w:rsidR="00FF7A3E" w:rsidRPr="005C3515">
              <w:rPr>
                <w:rFonts w:ascii="Arial" w:hAnsi="Arial" w:cs="Arial"/>
                <w:b/>
                <w:bCs/>
                <w:color w:val="000000"/>
                <w:sz w:val="20"/>
                <w:szCs w:val="20"/>
              </w:rPr>
              <w:t xml:space="preserve"> </w:t>
            </w:r>
          </w:p>
          <w:p w:rsidR="00FF7A3E" w:rsidRDefault="00FF7A3E" w:rsidP="005C3515">
            <w:pPr>
              <w:pStyle w:val="ListParagraph"/>
              <w:widowControl w:val="0"/>
              <w:ind w:left="0"/>
              <w:rPr>
                <w:rFonts w:ascii="Arial" w:hAnsi="Arial" w:cs="Arial"/>
                <w:b/>
                <w:bCs/>
                <w:color w:val="000000"/>
                <w:sz w:val="20"/>
                <w:szCs w:val="20"/>
              </w:rPr>
            </w:pPr>
          </w:p>
          <w:p w:rsidR="005C3515" w:rsidRPr="00E039C7" w:rsidRDefault="00FF7A3E" w:rsidP="005C3515">
            <w:pPr>
              <w:pStyle w:val="ListParagraph"/>
              <w:widowControl w:val="0"/>
              <w:ind w:left="0"/>
              <w:rPr>
                <w:rFonts w:ascii="Arial" w:hAnsi="Arial" w:cs="Arial"/>
                <w:b/>
                <w:bCs/>
                <w:color w:val="000000"/>
                <w:sz w:val="20"/>
                <w:szCs w:val="20"/>
              </w:rPr>
            </w:pPr>
            <w:r w:rsidRPr="005C3515">
              <w:rPr>
                <w:rFonts w:ascii="Arial" w:hAnsi="Arial" w:cs="Arial"/>
                <w:b/>
                <w:bCs/>
                <w:color w:val="000000"/>
                <w:sz w:val="20"/>
                <w:szCs w:val="20"/>
              </w:rPr>
              <w:t>(</w:t>
            </w:r>
            <w:r>
              <w:rPr>
                <w:rFonts w:ascii="Arial" w:hAnsi="Arial" w:cs="Arial"/>
                <w:b/>
                <w:bCs/>
                <w:color w:val="000000"/>
                <w:sz w:val="20"/>
                <w:szCs w:val="20"/>
              </w:rPr>
              <w:t xml:space="preserve">Plus a question with the “level of </w:t>
            </w:r>
            <w:r w:rsidRPr="005C3515">
              <w:rPr>
                <w:rFonts w:ascii="Arial" w:hAnsi="Arial" w:cs="Arial"/>
                <w:b/>
                <w:bCs/>
                <w:color w:val="000000"/>
                <w:sz w:val="20"/>
                <w:szCs w:val="20"/>
              </w:rPr>
              <w:t>awareness, need, or satisfaction</w:t>
            </w:r>
            <w:r>
              <w:rPr>
                <w:rFonts w:ascii="Arial" w:hAnsi="Arial" w:cs="Arial"/>
                <w:b/>
                <w:bCs/>
                <w:color w:val="000000"/>
                <w:sz w:val="20"/>
                <w:szCs w:val="20"/>
              </w:rPr>
              <w:t>”</w:t>
            </w:r>
            <w:r w:rsidRPr="005C3515">
              <w:rPr>
                <w:rFonts w:ascii="Arial" w:hAnsi="Arial" w:cs="Arial"/>
                <w:b/>
                <w:bCs/>
                <w:color w:val="000000"/>
                <w:sz w:val="20"/>
                <w:szCs w:val="20"/>
              </w:rPr>
              <w:t xml:space="preserve"> bank of questions)</w:t>
            </w:r>
          </w:p>
        </w:tc>
      </w:tr>
      <w:tr w:rsidR="00CD12A2" w:rsidRPr="0099238F" w:rsidTr="00D07DEC">
        <w:tc>
          <w:tcPr>
            <w:tcW w:w="1818" w:type="dxa"/>
          </w:tcPr>
          <w:p w:rsidR="00B24315" w:rsidRDefault="00103260" w:rsidP="00103260">
            <w:pPr>
              <w:autoSpaceDE w:val="0"/>
              <w:autoSpaceDN w:val="0"/>
              <w:adjustRightInd w:val="0"/>
              <w:contextualSpacing w:val="0"/>
              <w:rPr>
                <w:rFonts w:ascii="Arial" w:hAnsi="Arial" w:cs="Arial"/>
                <w:b/>
                <w:bCs/>
                <w:sz w:val="20"/>
                <w:szCs w:val="20"/>
              </w:rPr>
            </w:pPr>
            <w:r w:rsidRPr="0099238F">
              <w:rPr>
                <w:rFonts w:ascii="Arial" w:hAnsi="Arial" w:cs="Arial"/>
                <w:b/>
                <w:bCs/>
                <w:sz w:val="20"/>
                <w:szCs w:val="20"/>
              </w:rPr>
              <w:t>Financial Aid</w:t>
            </w:r>
            <w:r w:rsidR="00B24315">
              <w:rPr>
                <w:rFonts w:ascii="Arial" w:hAnsi="Arial" w:cs="Arial"/>
                <w:b/>
                <w:bCs/>
                <w:sz w:val="20"/>
                <w:szCs w:val="20"/>
              </w:rPr>
              <w:t>/</w:t>
            </w:r>
          </w:p>
          <w:p w:rsidR="00103260" w:rsidRPr="0099238F" w:rsidRDefault="00B24315" w:rsidP="00103260">
            <w:pPr>
              <w:autoSpaceDE w:val="0"/>
              <w:autoSpaceDN w:val="0"/>
              <w:adjustRightInd w:val="0"/>
              <w:contextualSpacing w:val="0"/>
              <w:rPr>
                <w:rFonts w:ascii="Arial" w:hAnsi="Arial" w:cs="Arial"/>
                <w:b/>
                <w:bCs/>
                <w:sz w:val="20"/>
                <w:szCs w:val="20"/>
              </w:rPr>
            </w:pPr>
            <w:r>
              <w:rPr>
                <w:rFonts w:ascii="Arial" w:hAnsi="Arial" w:cs="Arial"/>
                <w:b/>
                <w:bCs/>
                <w:sz w:val="20"/>
                <w:szCs w:val="20"/>
              </w:rPr>
              <w:t>Cynthia</w:t>
            </w:r>
          </w:p>
          <w:p w:rsidR="00CD12A2" w:rsidRPr="0099238F" w:rsidRDefault="00CD12A2" w:rsidP="00720B71">
            <w:pPr>
              <w:autoSpaceDE w:val="0"/>
              <w:autoSpaceDN w:val="0"/>
              <w:adjustRightInd w:val="0"/>
              <w:contextualSpacing w:val="0"/>
              <w:rPr>
                <w:rFonts w:ascii="Arial" w:hAnsi="Arial" w:cs="Arial"/>
                <w:b/>
                <w:bCs/>
                <w:sz w:val="20"/>
                <w:szCs w:val="20"/>
              </w:rPr>
            </w:pPr>
          </w:p>
        </w:tc>
        <w:tc>
          <w:tcPr>
            <w:tcW w:w="6930" w:type="dxa"/>
          </w:tcPr>
          <w:p w:rsidR="00103260" w:rsidRPr="0099238F" w:rsidRDefault="00103260" w:rsidP="00103260">
            <w:pPr>
              <w:numPr>
                <w:ilvl w:val="0"/>
                <w:numId w:val="6"/>
              </w:numPr>
              <w:shd w:val="clear" w:color="auto" w:fill="FFFFFF"/>
              <w:spacing w:before="100" w:beforeAutospacing="1" w:after="100" w:afterAutospacing="1"/>
              <w:ind w:left="40"/>
              <w:rPr>
                <w:rFonts w:ascii="Arial" w:eastAsia="Times New Roman" w:hAnsi="Arial" w:cs="Arial"/>
                <w:sz w:val="20"/>
                <w:szCs w:val="20"/>
              </w:rPr>
            </w:pPr>
            <w:r w:rsidRPr="0099238F">
              <w:rPr>
                <w:rFonts w:ascii="Arial" w:eastAsia="Times New Roman" w:hAnsi="Arial" w:cs="Arial"/>
                <w:sz w:val="20"/>
                <w:szCs w:val="20"/>
              </w:rPr>
              <w:lastRenderedPageBreak/>
              <w:t xml:space="preserve">Students </w:t>
            </w:r>
            <w:r w:rsidR="00FA320C">
              <w:rPr>
                <w:rFonts w:ascii="Arial" w:hAnsi="Arial" w:cs="Arial"/>
                <w:sz w:val="20"/>
                <w:szCs w:val="20"/>
              </w:rPr>
              <w:t xml:space="preserve">will </w:t>
            </w:r>
            <w:r w:rsidRPr="0099238F">
              <w:rPr>
                <w:rFonts w:ascii="Arial" w:eastAsia="Times New Roman" w:hAnsi="Arial" w:cs="Arial"/>
                <w:sz w:val="20"/>
                <w:szCs w:val="20"/>
              </w:rPr>
              <w:t xml:space="preserve">identify financial aid resources for which they may qualify, submit applications, and meet deadlines.  </w:t>
            </w:r>
          </w:p>
          <w:p w:rsidR="00CD12A2" w:rsidRPr="0099238F" w:rsidRDefault="00CD12A2" w:rsidP="00C564C1">
            <w:pPr>
              <w:contextualSpacing w:val="0"/>
              <w:rPr>
                <w:rFonts w:ascii="Arial" w:hAnsi="Arial" w:cs="Arial"/>
                <w:sz w:val="20"/>
                <w:szCs w:val="20"/>
              </w:rPr>
            </w:pPr>
          </w:p>
        </w:tc>
        <w:tc>
          <w:tcPr>
            <w:tcW w:w="1440" w:type="dxa"/>
          </w:tcPr>
          <w:p w:rsidR="00103260" w:rsidRPr="0099238F" w:rsidRDefault="00103260" w:rsidP="00103260">
            <w:pPr>
              <w:autoSpaceDE w:val="0"/>
              <w:autoSpaceDN w:val="0"/>
              <w:adjustRightInd w:val="0"/>
              <w:contextualSpacing w:val="0"/>
              <w:rPr>
                <w:rFonts w:ascii="Arial" w:hAnsi="Arial" w:cs="Arial"/>
                <w:sz w:val="20"/>
                <w:szCs w:val="20"/>
              </w:rPr>
            </w:pPr>
            <w:r w:rsidRPr="0099238F">
              <w:rPr>
                <w:rFonts w:ascii="Arial" w:hAnsi="Arial" w:cs="Arial"/>
                <w:sz w:val="20"/>
                <w:szCs w:val="20"/>
              </w:rPr>
              <w:lastRenderedPageBreak/>
              <w:t>Mb;</w:t>
            </w:r>
            <w:r w:rsidR="001C6216">
              <w:rPr>
                <w:rFonts w:ascii="Arial" w:hAnsi="Arial" w:cs="Arial"/>
                <w:sz w:val="20"/>
                <w:szCs w:val="20"/>
              </w:rPr>
              <w:t xml:space="preserve"> </w:t>
            </w:r>
            <w:r w:rsidRPr="0099238F">
              <w:rPr>
                <w:rFonts w:ascii="Arial" w:hAnsi="Arial" w:cs="Arial"/>
                <w:sz w:val="20"/>
                <w:szCs w:val="20"/>
              </w:rPr>
              <w:t>Mc;</w:t>
            </w:r>
            <w:r w:rsidR="00D07DEC">
              <w:rPr>
                <w:rFonts w:ascii="Arial" w:hAnsi="Arial" w:cs="Arial"/>
                <w:sz w:val="20"/>
                <w:szCs w:val="20"/>
              </w:rPr>
              <w:t xml:space="preserve"> </w:t>
            </w:r>
            <w:r w:rsidRPr="0099238F">
              <w:rPr>
                <w:rFonts w:ascii="Arial" w:hAnsi="Arial" w:cs="Arial"/>
                <w:sz w:val="20"/>
                <w:szCs w:val="20"/>
              </w:rPr>
              <w:t>SI</w:t>
            </w:r>
            <w:r w:rsidR="00F53A9E">
              <w:rPr>
                <w:rFonts w:ascii="Arial" w:hAnsi="Arial" w:cs="Arial"/>
                <w:sz w:val="20"/>
                <w:szCs w:val="20"/>
              </w:rPr>
              <w:t>.</w:t>
            </w:r>
            <w:r w:rsidRPr="0099238F">
              <w:rPr>
                <w:rFonts w:ascii="Arial" w:hAnsi="Arial" w:cs="Arial"/>
                <w:sz w:val="20"/>
                <w:szCs w:val="20"/>
              </w:rPr>
              <w:t>2</w:t>
            </w:r>
          </w:p>
          <w:p w:rsidR="00CD12A2" w:rsidRPr="0099238F" w:rsidRDefault="00CD12A2" w:rsidP="00CA01BA">
            <w:pPr>
              <w:rPr>
                <w:rFonts w:ascii="Arial" w:eastAsia="Calibri" w:hAnsi="Arial" w:cs="Arial"/>
                <w:sz w:val="20"/>
                <w:szCs w:val="20"/>
              </w:rPr>
            </w:pPr>
          </w:p>
        </w:tc>
        <w:tc>
          <w:tcPr>
            <w:tcW w:w="5490" w:type="dxa"/>
          </w:tcPr>
          <w:p w:rsidR="00044322" w:rsidRPr="0072393D" w:rsidRDefault="00860466" w:rsidP="00103260">
            <w:pPr>
              <w:autoSpaceDE w:val="0"/>
              <w:autoSpaceDN w:val="0"/>
              <w:adjustRightInd w:val="0"/>
              <w:contextualSpacing w:val="0"/>
              <w:rPr>
                <w:rFonts w:ascii="Arial" w:hAnsi="Arial" w:cs="Arial"/>
                <w:b/>
                <w:bCs/>
                <w:color w:val="000000"/>
                <w:sz w:val="20"/>
                <w:szCs w:val="20"/>
              </w:rPr>
            </w:pPr>
            <w:r w:rsidRPr="0072393D">
              <w:rPr>
                <w:rFonts w:ascii="Arial" w:hAnsi="Arial" w:cs="Arial"/>
                <w:b/>
                <w:bCs/>
                <w:color w:val="000000"/>
                <w:sz w:val="20"/>
                <w:szCs w:val="20"/>
              </w:rPr>
              <w:t xml:space="preserve">As a result of your interaction with the Coastline Financial Aid Office and their web-based information, </w:t>
            </w:r>
            <w:r w:rsidRPr="0072393D">
              <w:rPr>
                <w:rFonts w:ascii="Arial" w:hAnsi="Arial" w:cs="Arial"/>
                <w:b/>
                <w:bCs/>
                <w:color w:val="000000"/>
                <w:sz w:val="20"/>
                <w:szCs w:val="20"/>
              </w:rPr>
              <w:lastRenderedPageBreak/>
              <w:t>please indicate the change in your knowledge of each of the following statements:</w:t>
            </w:r>
          </w:p>
          <w:p w:rsidR="00860466" w:rsidRPr="0072393D" w:rsidRDefault="00860466" w:rsidP="00860466">
            <w:pPr>
              <w:pStyle w:val="ListParagraph"/>
              <w:numPr>
                <w:ilvl w:val="0"/>
                <w:numId w:val="30"/>
              </w:numPr>
              <w:autoSpaceDE w:val="0"/>
              <w:autoSpaceDN w:val="0"/>
              <w:adjustRightInd w:val="0"/>
              <w:ind w:left="144" w:hanging="144"/>
              <w:contextualSpacing w:val="0"/>
              <w:rPr>
                <w:rFonts w:ascii="Arial" w:hAnsi="Arial" w:cs="Arial"/>
                <w:b/>
                <w:sz w:val="20"/>
                <w:szCs w:val="20"/>
              </w:rPr>
            </w:pPr>
            <w:proofErr w:type="gramStart"/>
            <w:r w:rsidRPr="0072393D">
              <w:rPr>
                <w:rFonts w:ascii="Arial" w:hAnsi="Arial" w:cs="Arial"/>
                <w:b/>
                <w:bCs/>
                <w:color w:val="000000"/>
                <w:sz w:val="20"/>
                <w:szCs w:val="20"/>
              </w:rPr>
              <w:t>My</w:t>
            </w:r>
            <w:proofErr w:type="gramEnd"/>
            <w:r w:rsidRPr="0072393D">
              <w:rPr>
                <w:rFonts w:ascii="Arial" w:hAnsi="Arial" w:cs="Arial"/>
                <w:b/>
                <w:bCs/>
                <w:color w:val="000000"/>
                <w:sz w:val="20"/>
                <w:szCs w:val="20"/>
              </w:rPr>
              <w:t xml:space="preserve"> ability to identify financial aid resources.</w:t>
            </w:r>
          </w:p>
          <w:p w:rsidR="00860466" w:rsidRPr="0072393D" w:rsidRDefault="00860466" w:rsidP="00860466">
            <w:pPr>
              <w:pStyle w:val="ListParagraph"/>
              <w:numPr>
                <w:ilvl w:val="0"/>
                <w:numId w:val="30"/>
              </w:numPr>
              <w:autoSpaceDE w:val="0"/>
              <w:autoSpaceDN w:val="0"/>
              <w:adjustRightInd w:val="0"/>
              <w:ind w:left="144" w:hanging="144"/>
              <w:contextualSpacing w:val="0"/>
              <w:rPr>
                <w:rFonts w:ascii="Arial" w:hAnsi="Arial" w:cs="Arial"/>
                <w:b/>
                <w:bCs/>
                <w:color w:val="000000"/>
                <w:sz w:val="20"/>
                <w:szCs w:val="20"/>
              </w:rPr>
            </w:pPr>
            <w:proofErr w:type="gramStart"/>
            <w:r w:rsidRPr="0072393D">
              <w:rPr>
                <w:rFonts w:ascii="Arial" w:hAnsi="Arial" w:cs="Arial"/>
                <w:b/>
                <w:bCs/>
                <w:color w:val="000000"/>
                <w:sz w:val="20"/>
                <w:szCs w:val="20"/>
              </w:rPr>
              <w:t>My</w:t>
            </w:r>
            <w:proofErr w:type="gramEnd"/>
            <w:r w:rsidRPr="0072393D">
              <w:rPr>
                <w:rFonts w:ascii="Arial" w:hAnsi="Arial" w:cs="Arial"/>
                <w:b/>
                <w:bCs/>
                <w:color w:val="000000"/>
                <w:sz w:val="20"/>
                <w:szCs w:val="20"/>
              </w:rPr>
              <w:t xml:space="preserve"> understanding of the importance of applying early, submitting forms, and meeting deadlines to successfully apply for financial aid. </w:t>
            </w:r>
          </w:p>
          <w:p w:rsidR="00044322" w:rsidRPr="0072393D" w:rsidRDefault="00860466" w:rsidP="00860466">
            <w:pPr>
              <w:pStyle w:val="ListParagraph"/>
              <w:numPr>
                <w:ilvl w:val="0"/>
                <w:numId w:val="30"/>
              </w:numPr>
              <w:autoSpaceDE w:val="0"/>
              <w:autoSpaceDN w:val="0"/>
              <w:adjustRightInd w:val="0"/>
              <w:ind w:left="144" w:hanging="144"/>
              <w:contextualSpacing w:val="0"/>
              <w:rPr>
                <w:rFonts w:ascii="Arial" w:hAnsi="Arial" w:cs="Arial"/>
                <w:b/>
                <w:bCs/>
                <w:color w:val="000000"/>
                <w:sz w:val="20"/>
                <w:szCs w:val="20"/>
              </w:rPr>
            </w:pPr>
            <w:proofErr w:type="gramStart"/>
            <w:r w:rsidRPr="0072393D">
              <w:rPr>
                <w:rFonts w:ascii="Arial" w:hAnsi="Arial" w:cs="Arial"/>
                <w:b/>
                <w:bCs/>
                <w:color w:val="000000"/>
                <w:sz w:val="20"/>
                <w:szCs w:val="20"/>
              </w:rPr>
              <w:t>My</w:t>
            </w:r>
            <w:proofErr w:type="gramEnd"/>
            <w:r w:rsidRPr="0072393D">
              <w:rPr>
                <w:rFonts w:ascii="Arial" w:hAnsi="Arial" w:cs="Arial"/>
                <w:b/>
                <w:bCs/>
                <w:color w:val="000000"/>
                <w:sz w:val="20"/>
                <w:szCs w:val="20"/>
              </w:rPr>
              <w:t xml:space="preserve"> understanding of the importance of meeting Satisfactory Academic Progress (SAP) standards to maintain financial aid eligibility.</w:t>
            </w:r>
          </w:p>
          <w:p w:rsidR="00860466" w:rsidRPr="0072393D" w:rsidRDefault="00860466" w:rsidP="00860466">
            <w:pPr>
              <w:pStyle w:val="ListParagraph"/>
              <w:numPr>
                <w:ilvl w:val="0"/>
                <w:numId w:val="30"/>
              </w:numPr>
              <w:autoSpaceDE w:val="0"/>
              <w:autoSpaceDN w:val="0"/>
              <w:adjustRightInd w:val="0"/>
              <w:ind w:left="144" w:hanging="144"/>
              <w:contextualSpacing w:val="0"/>
              <w:rPr>
                <w:rFonts w:ascii="Arial" w:hAnsi="Arial" w:cs="Arial"/>
                <w:b/>
                <w:sz w:val="20"/>
                <w:szCs w:val="20"/>
              </w:rPr>
            </w:pPr>
            <w:proofErr w:type="gramStart"/>
            <w:r w:rsidRPr="0072393D">
              <w:rPr>
                <w:rFonts w:ascii="Arial" w:hAnsi="Arial" w:cs="Arial"/>
                <w:b/>
                <w:bCs/>
                <w:color w:val="000000"/>
                <w:sz w:val="20"/>
                <w:szCs w:val="20"/>
              </w:rPr>
              <w:t>My</w:t>
            </w:r>
            <w:proofErr w:type="gramEnd"/>
            <w:r w:rsidRPr="0072393D">
              <w:rPr>
                <w:rFonts w:ascii="Arial" w:hAnsi="Arial" w:cs="Arial"/>
                <w:b/>
                <w:bCs/>
                <w:color w:val="000000"/>
                <w:sz w:val="20"/>
                <w:szCs w:val="20"/>
              </w:rPr>
              <w:t xml:space="preserve"> understanding of the requirements, rights and responsibilities, and repayment obligations associated with acquiring a federal student loan.</w:t>
            </w:r>
          </w:p>
          <w:p w:rsidR="00CD12A2" w:rsidRPr="0072393D" w:rsidRDefault="00CD12A2" w:rsidP="001F7B02">
            <w:pPr>
              <w:widowControl w:val="0"/>
              <w:rPr>
                <w:rFonts w:ascii="Arial" w:eastAsia="Calibri" w:hAnsi="Arial" w:cs="Arial"/>
                <w:b/>
                <w:sz w:val="20"/>
                <w:szCs w:val="20"/>
              </w:rPr>
            </w:pPr>
          </w:p>
        </w:tc>
      </w:tr>
      <w:tr w:rsidR="008760D4" w:rsidRPr="0099238F" w:rsidTr="00D07DEC">
        <w:tc>
          <w:tcPr>
            <w:tcW w:w="1818" w:type="dxa"/>
          </w:tcPr>
          <w:p w:rsidR="008760D4" w:rsidRPr="0099238F" w:rsidRDefault="008760D4" w:rsidP="00262695">
            <w:pPr>
              <w:autoSpaceDE w:val="0"/>
              <w:autoSpaceDN w:val="0"/>
              <w:adjustRightInd w:val="0"/>
              <w:contextualSpacing w:val="0"/>
              <w:rPr>
                <w:rFonts w:ascii="Arial" w:hAnsi="Arial" w:cs="Arial"/>
                <w:sz w:val="20"/>
                <w:szCs w:val="20"/>
              </w:rPr>
            </w:pPr>
          </w:p>
        </w:tc>
        <w:tc>
          <w:tcPr>
            <w:tcW w:w="6930" w:type="dxa"/>
          </w:tcPr>
          <w:p w:rsidR="008760D4" w:rsidRPr="0099238F" w:rsidRDefault="008760D4" w:rsidP="008760D4">
            <w:pPr>
              <w:pStyle w:val="NormalWeb"/>
              <w:ind w:left="40"/>
              <w:contextualSpacing/>
              <w:rPr>
                <w:rFonts w:ascii="Arial" w:hAnsi="Arial" w:cs="Arial"/>
                <w:sz w:val="20"/>
                <w:szCs w:val="20"/>
              </w:rPr>
            </w:pPr>
            <w:r w:rsidRPr="0099238F">
              <w:rPr>
                <w:rFonts w:ascii="Arial" w:hAnsi="Arial" w:cs="Arial"/>
                <w:sz w:val="20"/>
                <w:szCs w:val="20"/>
              </w:rPr>
              <w:t xml:space="preserve">Financial Aid students </w:t>
            </w:r>
            <w:r w:rsidR="00FA320C">
              <w:rPr>
                <w:rFonts w:ascii="Arial" w:hAnsi="Arial" w:cs="Arial"/>
                <w:sz w:val="20"/>
                <w:szCs w:val="20"/>
              </w:rPr>
              <w:t xml:space="preserve">will </w:t>
            </w:r>
            <w:r w:rsidRPr="0099238F">
              <w:rPr>
                <w:rFonts w:ascii="Arial" w:hAnsi="Arial" w:cs="Arial"/>
                <w:sz w:val="20"/>
                <w:szCs w:val="20"/>
              </w:rPr>
              <w:t xml:space="preserve">demonstrate understanding of the importance of applying early, submitting forms, and meeting deadlines </w:t>
            </w:r>
            <w:proofErr w:type="gramStart"/>
            <w:r w:rsidR="00FA320C">
              <w:rPr>
                <w:rFonts w:ascii="Arial" w:hAnsi="Arial" w:cs="Arial"/>
                <w:sz w:val="20"/>
                <w:szCs w:val="20"/>
              </w:rPr>
              <w:t xml:space="preserve">in order </w:t>
            </w:r>
            <w:r w:rsidRPr="0099238F">
              <w:rPr>
                <w:rFonts w:ascii="Arial" w:hAnsi="Arial" w:cs="Arial"/>
                <w:sz w:val="20"/>
                <w:szCs w:val="20"/>
              </w:rPr>
              <w:t>to successfully apply</w:t>
            </w:r>
            <w:proofErr w:type="gramEnd"/>
            <w:r w:rsidRPr="0099238F">
              <w:rPr>
                <w:rFonts w:ascii="Arial" w:hAnsi="Arial" w:cs="Arial"/>
                <w:sz w:val="20"/>
                <w:szCs w:val="20"/>
              </w:rPr>
              <w:t xml:space="preserve"> for financial aid. </w:t>
            </w:r>
          </w:p>
          <w:p w:rsidR="008760D4" w:rsidRPr="0099238F" w:rsidRDefault="008760D4" w:rsidP="001B2C19">
            <w:pPr>
              <w:pStyle w:val="NormalWeb"/>
              <w:ind w:left="40"/>
              <w:contextualSpacing/>
              <w:rPr>
                <w:rFonts w:ascii="Arial" w:hAnsi="Arial" w:cs="Arial"/>
                <w:sz w:val="20"/>
                <w:szCs w:val="20"/>
              </w:rPr>
            </w:pPr>
          </w:p>
        </w:tc>
        <w:tc>
          <w:tcPr>
            <w:tcW w:w="1440" w:type="dxa"/>
          </w:tcPr>
          <w:p w:rsidR="008760D4" w:rsidRPr="0099238F" w:rsidRDefault="008760D4" w:rsidP="008760D4">
            <w:pPr>
              <w:autoSpaceDE w:val="0"/>
              <w:autoSpaceDN w:val="0"/>
              <w:adjustRightInd w:val="0"/>
              <w:contextualSpacing w:val="0"/>
              <w:rPr>
                <w:rFonts w:ascii="Arial" w:hAnsi="Arial" w:cs="Arial"/>
                <w:sz w:val="20"/>
                <w:szCs w:val="20"/>
              </w:rPr>
            </w:pPr>
            <w:r w:rsidRPr="0099238F">
              <w:rPr>
                <w:rFonts w:ascii="Arial" w:hAnsi="Arial" w:cs="Arial"/>
                <w:sz w:val="20"/>
                <w:szCs w:val="20"/>
              </w:rPr>
              <w:t>Mb; Mc; SI</w:t>
            </w:r>
            <w:r w:rsidR="001C6216">
              <w:rPr>
                <w:rFonts w:ascii="Arial" w:hAnsi="Arial" w:cs="Arial"/>
                <w:sz w:val="20"/>
                <w:szCs w:val="20"/>
              </w:rPr>
              <w:t>.</w:t>
            </w:r>
            <w:r w:rsidRPr="0099238F">
              <w:rPr>
                <w:rFonts w:ascii="Arial" w:hAnsi="Arial" w:cs="Arial"/>
                <w:sz w:val="20"/>
                <w:szCs w:val="20"/>
              </w:rPr>
              <w:t>1; SI</w:t>
            </w:r>
            <w:r w:rsidR="001C6216">
              <w:rPr>
                <w:rFonts w:ascii="Arial" w:hAnsi="Arial" w:cs="Arial"/>
                <w:sz w:val="20"/>
                <w:szCs w:val="20"/>
              </w:rPr>
              <w:t>.</w:t>
            </w:r>
            <w:r w:rsidRPr="0099238F">
              <w:rPr>
                <w:rFonts w:ascii="Arial" w:hAnsi="Arial" w:cs="Arial"/>
                <w:sz w:val="20"/>
                <w:szCs w:val="20"/>
              </w:rPr>
              <w:t>2</w:t>
            </w:r>
          </w:p>
          <w:p w:rsidR="008760D4" w:rsidRPr="0099238F" w:rsidRDefault="008760D4" w:rsidP="001B2C19">
            <w:pPr>
              <w:autoSpaceDE w:val="0"/>
              <w:autoSpaceDN w:val="0"/>
              <w:adjustRightInd w:val="0"/>
              <w:contextualSpacing w:val="0"/>
              <w:rPr>
                <w:rFonts w:ascii="Arial" w:hAnsi="Arial" w:cs="Arial"/>
                <w:sz w:val="20"/>
                <w:szCs w:val="20"/>
              </w:rPr>
            </w:pPr>
          </w:p>
        </w:tc>
        <w:tc>
          <w:tcPr>
            <w:tcW w:w="5490" w:type="dxa"/>
          </w:tcPr>
          <w:p w:rsidR="008760D4" w:rsidRPr="0072393D" w:rsidRDefault="008760D4" w:rsidP="008760D4">
            <w:pPr>
              <w:autoSpaceDE w:val="0"/>
              <w:autoSpaceDN w:val="0"/>
              <w:adjustRightInd w:val="0"/>
              <w:contextualSpacing w:val="0"/>
              <w:rPr>
                <w:rFonts w:ascii="Arial" w:hAnsi="Arial" w:cs="Arial"/>
                <w:b/>
                <w:sz w:val="20"/>
                <w:szCs w:val="20"/>
              </w:rPr>
            </w:pPr>
            <w:proofErr w:type="gramStart"/>
            <w:r w:rsidRPr="0072393D">
              <w:rPr>
                <w:rFonts w:ascii="Arial" w:hAnsi="Arial" w:cs="Arial"/>
                <w:b/>
                <w:sz w:val="20"/>
                <w:szCs w:val="20"/>
              </w:rPr>
              <w:t>As a result</w:t>
            </w:r>
            <w:proofErr w:type="gramEnd"/>
            <w:r w:rsidRPr="0072393D">
              <w:rPr>
                <w:rFonts w:ascii="Arial" w:hAnsi="Arial" w:cs="Arial"/>
                <w:b/>
                <w:sz w:val="20"/>
                <w:szCs w:val="20"/>
              </w:rPr>
              <w:t xml:space="preserve"> of my interaction with the CCC Financial Aid Office and their web-based information I understand the importance of applying early, submitting proper forms, and meeting deadlines to successfully apply for financial aid.</w:t>
            </w:r>
          </w:p>
          <w:p w:rsidR="008760D4" w:rsidRPr="0072393D" w:rsidRDefault="008760D4" w:rsidP="001B2C19">
            <w:pPr>
              <w:autoSpaceDE w:val="0"/>
              <w:autoSpaceDN w:val="0"/>
              <w:adjustRightInd w:val="0"/>
              <w:contextualSpacing w:val="0"/>
              <w:rPr>
                <w:rFonts w:ascii="Arial" w:hAnsi="Arial" w:cs="Arial"/>
                <w:b/>
                <w:sz w:val="20"/>
                <w:szCs w:val="20"/>
              </w:rPr>
            </w:pPr>
          </w:p>
        </w:tc>
      </w:tr>
      <w:tr w:rsidR="008760D4" w:rsidRPr="0099238F" w:rsidTr="00D07DEC">
        <w:tc>
          <w:tcPr>
            <w:tcW w:w="1818" w:type="dxa"/>
          </w:tcPr>
          <w:p w:rsidR="008760D4" w:rsidRPr="0099238F" w:rsidRDefault="008760D4" w:rsidP="00262695">
            <w:pPr>
              <w:autoSpaceDE w:val="0"/>
              <w:autoSpaceDN w:val="0"/>
              <w:adjustRightInd w:val="0"/>
              <w:contextualSpacing w:val="0"/>
              <w:rPr>
                <w:rFonts w:ascii="Arial" w:hAnsi="Arial" w:cs="Arial"/>
                <w:sz w:val="20"/>
                <w:szCs w:val="20"/>
              </w:rPr>
            </w:pPr>
          </w:p>
        </w:tc>
        <w:tc>
          <w:tcPr>
            <w:tcW w:w="6930" w:type="dxa"/>
          </w:tcPr>
          <w:p w:rsidR="008760D4" w:rsidRPr="0099238F" w:rsidRDefault="008760D4" w:rsidP="008760D4">
            <w:pPr>
              <w:pStyle w:val="NormalWeb"/>
              <w:ind w:left="40"/>
              <w:contextualSpacing/>
              <w:rPr>
                <w:rFonts w:ascii="Arial" w:hAnsi="Arial" w:cs="Arial"/>
                <w:sz w:val="20"/>
                <w:szCs w:val="20"/>
              </w:rPr>
            </w:pPr>
            <w:r w:rsidRPr="0099238F">
              <w:rPr>
                <w:rFonts w:ascii="Arial" w:hAnsi="Arial" w:cs="Arial"/>
                <w:sz w:val="20"/>
                <w:szCs w:val="20"/>
              </w:rPr>
              <w:t xml:space="preserve">Financial Aid students </w:t>
            </w:r>
            <w:r w:rsidR="00FA320C">
              <w:rPr>
                <w:rFonts w:ascii="Arial" w:hAnsi="Arial" w:cs="Arial"/>
                <w:sz w:val="20"/>
                <w:szCs w:val="20"/>
              </w:rPr>
              <w:t xml:space="preserve">will </w:t>
            </w:r>
            <w:r w:rsidRPr="0099238F">
              <w:rPr>
                <w:rFonts w:ascii="Arial" w:hAnsi="Arial" w:cs="Arial"/>
                <w:sz w:val="20"/>
                <w:szCs w:val="20"/>
              </w:rPr>
              <w:t xml:space="preserve">demonstrate understanding the importance of meeting Satisfactory Academic Progress (SAP) standards to maintain financial aid eligibility. </w:t>
            </w:r>
          </w:p>
          <w:p w:rsidR="008760D4" w:rsidRPr="0099238F" w:rsidRDefault="008760D4" w:rsidP="008760D4">
            <w:pPr>
              <w:pStyle w:val="NormalWeb"/>
              <w:ind w:left="40"/>
              <w:contextualSpacing/>
              <w:rPr>
                <w:rFonts w:ascii="Arial" w:hAnsi="Arial" w:cs="Arial"/>
                <w:sz w:val="20"/>
                <w:szCs w:val="20"/>
              </w:rPr>
            </w:pPr>
          </w:p>
        </w:tc>
        <w:tc>
          <w:tcPr>
            <w:tcW w:w="1440" w:type="dxa"/>
          </w:tcPr>
          <w:p w:rsidR="008760D4" w:rsidRPr="0099238F" w:rsidRDefault="008760D4" w:rsidP="008760D4">
            <w:pPr>
              <w:autoSpaceDE w:val="0"/>
              <w:autoSpaceDN w:val="0"/>
              <w:adjustRightInd w:val="0"/>
              <w:contextualSpacing w:val="0"/>
              <w:rPr>
                <w:rFonts w:ascii="Arial" w:hAnsi="Arial" w:cs="Arial"/>
                <w:sz w:val="20"/>
                <w:szCs w:val="20"/>
              </w:rPr>
            </w:pPr>
            <w:r w:rsidRPr="0099238F">
              <w:rPr>
                <w:rFonts w:ascii="Arial" w:hAnsi="Arial" w:cs="Arial"/>
                <w:sz w:val="20"/>
                <w:szCs w:val="20"/>
              </w:rPr>
              <w:t>Mb; SI</w:t>
            </w:r>
            <w:r w:rsidR="003D2E01">
              <w:rPr>
                <w:rFonts w:ascii="Arial" w:hAnsi="Arial" w:cs="Arial"/>
                <w:sz w:val="20"/>
                <w:szCs w:val="20"/>
              </w:rPr>
              <w:t>.</w:t>
            </w:r>
            <w:r w:rsidRPr="0099238F">
              <w:rPr>
                <w:rFonts w:ascii="Arial" w:hAnsi="Arial" w:cs="Arial"/>
                <w:sz w:val="20"/>
                <w:szCs w:val="20"/>
              </w:rPr>
              <w:t>1</w:t>
            </w:r>
            <w:r w:rsidR="003D2E01">
              <w:rPr>
                <w:rFonts w:ascii="Arial" w:hAnsi="Arial" w:cs="Arial"/>
                <w:sz w:val="20"/>
                <w:szCs w:val="20"/>
              </w:rPr>
              <w:t>;</w:t>
            </w:r>
            <w:r w:rsidR="003D2E01" w:rsidRPr="0099238F">
              <w:rPr>
                <w:rFonts w:ascii="Arial" w:hAnsi="Arial" w:cs="Arial"/>
                <w:sz w:val="20"/>
                <w:szCs w:val="20"/>
              </w:rPr>
              <w:t xml:space="preserve"> SI</w:t>
            </w:r>
            <w:r w:rsidR="003D2E01">
              <w:rPr>
                <w:rFonts w:ascii="Arial" w:hAnsi="Arial" w:cs="Arial"/>
                <w:sz w:val="20"/>
                <w:szCs w:val="20"/>
              </w:rPr>
              <w:t>.</w:t>
            </w:r>
            <w:r w:rsidR="003D2E01" w:rsidRPr="0099238F">
              <w:rPr>
                <w:rFonts w:ascii="Arial" w:hAnsi="Arial" w:cs="Arial"/>
                <w:sz w:val="20"/>
                <w:szCs w:val="20"/>
              </w:rPr>
              <w:t>2</w:t>
            </w:r>
          </w:p>
        </w:tc>
        <w:tc>
          <w:tcPr>
            <w:tcW w:w="5490" w:type="dxa"/>
          </w:tcPr>
          <w:p w:rsidR="008760D4" w:rsidRPr="0072393D" w:rsidRDefault="008760D4" w:rsidP="008760D4">
            <w:pPr>
              <w:autoSpaceDE w:val="0"/>
              <w:autoSpaceDN w:val="0"/>
              <w:adjustRightInd w:val="0"/>
              <w:contextualSpacing w:val="0"/>
              <w:rPr>
                <w:rFonts w:ascii="Arial" w:hAnsi="Arial" w:cs="Arial"/>
                <w:b/>
                <w:sz w:val="20"/>
                <w:szCs w:val="20"/>
              </w:rPr>
            </w:pPr>
            <w:proofErr w:type="gramStart"/>
            <w:r w:rsidRPr="0072393D">
              <w:rPr>
                <w:rFonts w:ascii="Arial" w:hAnsi="Arial" w:cs="Arial"/>
                <w:b/>
                <w:sz w:val="20"/>
                <w:szCs w:val="20"/>
              </w:rPr>
              <w:t>As a result</w:t>
            </w:r>
            <w:proofErr w:type="gramEnd"/>
            <w:r w:rsidRPr="0072393D">
              <w:rPr>
                <w:rFonts w:ascii="Arial" w:hAnsi="Arial" w:cs="Arial"/>
                <w:b/>
                <w:sz w:val="20"/>
                <w:szCs w:val="20"/>
              </w:rPr>
              <w:t xml:space="preserve"> of my eligibility to receive financial aid I understand the importance of meeting Satisfactory Academic Progress (SAP) standards.</w:t>
            </w:r>
          </w:p>
          <w:p w:rsidR="008760D4" w:rsidRPr="0072393D" w:rsidRDefault="008760D4" w:rsidP="008760D4">
            <w:pPr>
              <w:autoSpaceDE w:val="0"/>
              <w:autoSpaceDN w:val="0"/>
              <w:adjustRightInd w:val="0"/>
              <w:contextualSpacing w:val="0"/>
              <w:rPr>
                <w:rFonts w:ascii="Arial" w:hAnsi="Arial" w:cs="Arial"/>
                <w:b/>
                <w:sz w:val="20"/>
                <w:szCs w:val="20"/>
              </w:rPr>
            </w:pPr>
          </w:p>
        </w:tc>
      </w:tr>
      <w:tr w:rsidR="008760D4" w:rsidRPr="0099238F" w:rsidTr="00D07DEC">
        <w:tc>
          <w:tcPr>
            <w:tcW w:w="1818" w:type="dxa"/>
          </w:tcPr>
          <w:p w:rsidR="008760D4" w:rsidRPr="0099238F" w:rsidRDefault="008760D4" w:rsidP="00103260">
            <w:pPr>
              <w:autoSpaceDE w:val="0"/>
              <w:autoSpaceDN w:val="0"/>
              <w:adjustRightInd w:val="0"/>
              <w:contextualSpacing w:val="0"/>
              <w:rPr>
                <w:rFonts w:ascii="Arial" w:hAnsi="Arial" w:cs="Arial"/>
                <w:b/>
                <w:bCs/>
                <w:sz w:val="20"/>
                <w:szCs w:val="20"/>
              </w:rPr>
            </w:pPr>
          </w:p>
        </w:tc>
        <w:tc>
          <w:tcPr>
            <w:tcW w:w="6930" w:type="dxa"/>
          </w:tcPr>
          <w:p w:rsidR="008760D4" w:rsidRPr="0099238F" w:rsidRDefault="008760D4" w:rsidP="00120D0E">
            <w:pPr>
              <w:pStyle w:val="Default"/>
              <w:ind w:left="40"/>
              <w:contextualSpacing/>
              <w:rPr>
                <w:rFonts w:ascii="Arial" w:eastAsia="Times New Roman" w:hAnsi="Arial" w:cs="Arial"/>
                <w:color w:val="auto"/>
                <w:sz w:val="20"/>
                <w:szCs w:val="20"/>
              </w:rPr>
            </w:pPr>
            <w:r w:rsidRPr="0099238F">
              <w:rPr>
                <w:rFonts w:ascii="Arial" w:eastAsia="Times New Roman" w:hAnsi="Arial" w:cs="Arial"/>
                <w:color w:val="auto"/>
                <w:sz w:val="20"/>
                <w:szCs w:val="20"/>
              </w:rPr>
              <w:t xml:space="preserve">Students </w:t>
            </w:r>
            <w:r w:rsidR="00FA320C">
              <w:rPr>
                <w:rFonts w:ascii="Arial" w:hAnsi="Arial" w:cs="Arial"/>
                <w:sz w:val="20"/>
                <w:szCs w:val="20"/>
              </w:rPr>
              <w:t xml:space="preserve">will </w:t>
            </w:r>
            <w:r w:rsidR="008A29E8">
              <w:rPr>
                <w:rFonts w:ascii="Arial" w:eastAsia="Times New Roman" w:hAnsi="Arial" w:cs="Arial"/>
                <w:color w:val="auto"/>
                <w:sz w:val="20"/>
                <w:szCs w:val="20"/>
              </w:rPr>
              <w:t xml:space="preserve">possess understanding </w:t>
            </w:r>
            <w:r w:rsidRPr="0099238F">
              <w:rPr>
                <w:rFonts w:ascii="Arial" w:eastAsia="Times New Roman" w:hAnsi="Arial" w:cs="Arial"/>
                <w:color w:val="auto"/>
                <w:sz w:val="20"/>
                <w:szCs w:val="20"/>
              </w:rPr>
              <w:t xml:space="preserve">of the requirements, rights and responsibilities, and repayment obligations associated with acquiring a federal student loan. </w:t>
            </w:r>
          </w:p>
          <w:p w:rsidR="008760D4" w:rsidRPr="0099238F" w:rsidRDefault="008760D4" w:rsidP="00120D0E">
            <w:pPr>
              <w:pStyle w:val="Default"/>
              <w:ind w:left="40"/>
              <w:contextualSpacing/>
              <w:rPr>
                <w:rFonts w:ascii="Arial" w:hAnsi="Arial" w:cs="Arial"/>
                <w:color w:val="auto"/>
                <w:sz w:val="20"/>
                <w:szCs w:val="20"/>
              </w:rPr>
            </w:pPr>
            <w:r w:rsidRPr="0099238F">
              <w:rPr>
                <w:rFonts w:ascii="Arial" w:eastAsia="Times New Roman" w:hAnsi="Arial" w:cs="Arial"/>
                <w:color w:val="auto"/>
                <w:sz w:val="20"/>
                <w:szCs w:val="20"/>
              </w:rPr>
              <w:br/>
            </w:r>
          </w:p>
        </w:tc>
        <w:tc>
          <w:tcPr>
            <w:tcW w:w="1440" w:type="dxa"/>
          </w:tcPr>
          <w:p w:rsidR="008760D4" w:rsidRPr="0099238F" w:rsidRDefault="008760D4" w:rsidP="00124C10">
            <w:pPr>
              <w:autoSpaceDE w:val="0"/>
              <w:autoSpaceDN w:val="0"/>
              <w:adjustRightInd w:val="0"/>
              <w:contextualSpacing w:val="0"/>
              <w:rPr>
                <w:rFonts w:ascii="Arial" w:hAnsi="Arial" w:cs="Arial"/>
                <w:sz w:val="20"/>
                <w:szCs w:val="20"/>
              </w:rPr>
            </w:pPr>
            <w:r w:rsidRPr="0099238F">
              <w:rPr>
                <w:rFonts w:ascii="Arial" w:hAnsi="Arial" w:cs="Arial"/>
                <w:sz w:val="20"/>
                <w:szCs w:val="20"/>
              </w:rPr>
              <w:t>Mb; SI</w:t>
            </w:r>
            <w:r w:rsidR="003D2E01">
              <w:rPr>
                <w:rFonts w:ascii="Arial" w:hAnsi="Arial" w:cs="Arial"/>
                <w:sz w:val="20"/>
                <w:szCs w:val="20"/>
              </w:rPr>
              <w:t>.</w:t>
            </w:r>
            <w:r w:rsidRPr="0099238F">
              <w:rPr>
                <w:rFonts w:ascii="Arial" w:hAnsi="Arial" w:cs="Arial"/>
                <w:sz w:val="20"/>
                <w:szCs w:val="20"/>
              </w:rPr>
              <w:t>1</w:t>
            </w:r>
          </w:p>
        </w:tc>
        <w:tc>
          <w:tcPr>
            <w:tcW w:w="5490" w:type="dxa"/>
          </w:tcPr>
          <w:p w:rsidR="008760D4" w:rsidRPr="0072393D" w:rsidRDefault="008760D4" w:rsidP="00935781">
            <w:pPr>
              <w:autoSpaceDE w:val="0"/>
              <w:autoSpaceDN w:val="0"/>
              <w:adjustRightInd w:val="0"/>
              <w:contextualSpacing w:val="0"/>
              <w:rPr>
                <w:rFonts w:ascii="Arial" w:hAnsi="Arial" w:cs="Arial"/>
                <w:b/>
                <w:sz w:val="20"/>
                <w:szCs w:val="20"/>
              </w:rPr>
            </w:pPr>
            <w:proofErr w:type="gramStart"/>
            <w:r w:rsidRPr="0072393D">
              <w:rPr>
                <w:rFonts w:ascii="Arial" w:hAnsi="Arial" w:cs="Arial"/>
                <w:b/>
                <w:sz w:val="20"/>
                <w:szCs w:val="20"/>
              </w:rPr>
              <w:t>As a result</w:t>
            </w:r>
            <w:proofErr w:type="gramEnd"/>
            <w:r w:rsidRPr="0072393D">
              <w:rPr>
                <w:rFonts w:ascii="Arial" w:hAnsi="Arial" w:cs="Arial"/>
                <w:b/>
                <w:sz w:val="20"/>
                <w:szCs w:val="20"/>
              </w:rPr>
              <w:t xml:space="preserve"> of my interaction with the CCC Financial Aid Office and their web-based information I understand the requirements, rights and responsibilities, and repayment obligations associated with acquiring a federal student loan.</w:t>
            </w:r>
          </w:p>
          <w:p w:rsidR="00044322" w:rsidRPr="0072393D" w:rsidRDefault="00044322" w:rsidP="00935781">
            <w:pPr>
              <w:autoSpaceDE w:val="0"/>
              <w:autoSpaceDN w:val="0"/>
              <w:adjustRightInd w:val="0"/>
              <w:contextualSpacing w:val="0"/>
              <w:rPr>
                <w:rFonts w:ascii="Arial" w:hAnsi="Arial" w:cs="Arial"/>
                <w:b/>
                <w:sz w:val="20"/>
                <w:szCs w:val="20"/>
              </w:rPr>
            </w:pPr>
          </w:p>
          <w:p w:rsidR="00044322" w:rsidRPr="0072393D" w:rsidRDefault="00192F76" w:rsidP="00935781">
            <w:pPr>
              <w:autoSpaceDE w:val="0"/>
              <w:autoSpaceDN w:val="0"/>
              <w:adjustRightInd w:val="0"/>
              <w:contextualSpacing w:val="0"/>
              <w:rPr>
                <w:rFonts w:ascii="Arial" w:hAnsi="Arial" w:cs="Arial"/>
                <w:b/>
                <w:sz w:val="20"/>
                <w:szCs w:val="20"/>
              </w:rPr>
            </w:pPr>
            <w:r w:rsidRPr="0072393D">
              <w:rPr>
                <w:rFonts w:ascii="Arial" w:hAnsi="Arial" w:cs="Arial"/>
                <w:b/>
                <w:bCs/>
                <w:color w:val="000000"/>
                <w:sz w:val="20"/>
                <w:szCs w:val="20"/>
              </w:rPr>
              <w:t>(</w:t>
            </w:r>
            <w:r w:rsidR="00A62F2C" w:rsidRPr="0072393D">
              <w:rPr>
                <w:rFonts w:ascii="Arial" w:hAnsi="Arial" w:cs="Arial"/>
                <w:b/>
                <w:bCs/>
                <w:color w:val="000000"/>
                <w:sz w:val="20"/>
                <w:szCs w:val="20"/>
              </w:rPr>
              <w:t>Plus a question with the “level of</w:t>
            </w:r>
            <w:r w:rsidR="00FF7A3E" w:rsidRPr="0072393D">
              <w:rPr>
                <w:rFonts w:ascii="Arial" w:hAnsi="Arial" w:cs="Arial"/>
                <w:b/>
                <w:bCs/>
                <w:color w:val="000000"/>
                <w:sz w:val="20"/>
                <w:szCs w:val="20"/>
              </w:rPr>
              <w:t xml:space="preserve"> </w:t>
            </w:r>
            <w:r w:rsidR="00044322" w:rsidRPr="0072393D">
              <w:rPr>
                <w:rFonts w:ascii="Arial" w:hAnsi="Arial" w:cs="Arial"/>
                <w:b/>
                <w:bCs/>
                <w:color w:val="000000"/>
                <w:sz w:val="20"/>
                <w:szCs w:val="20"/>
              </w:rPr>
              <w:t>awareness, need, or satisfaction</w:t>
            </w:r>
            <w:r w:rsidR="00FF7A3E" w:rsidRPr="0072393D">
              <w:rPr>
                <w:rFonts w:ascii="Arial" w:hAnsi="Arial" w:cs="Arial"/>
                <w:b/>
                <w:bCs/>
                <w:color w:val="000000"/>
                <w:sz w:val="20"/>
                <w:szCs w:val="20"/>
              </w:rPr>
              <w:t>”</w:t>
            </w:r>
            <w:r w:rsidR="00044322" w:rsidRPr="0072393D">
              <w:rPr>
                <w:rFonts w:ascii="Arial" w:hAnsi="Arial" w:cs="Arial"/>
                <w:b/>
                <w:bCs/>
                <w:color w:val="000000"/>
                <w:sz w:val="20"/>
                <w:szCs w:val="20"/>
              </w:rPr>
              <w:t xml:space="preserve"> bank of questions)</w:t>
            </w:r>
          </w:p>
        </w:tc>
      </w:tr>
      <w:tr w:rsidR="008760D4" w:rsidRPr="0099238F" w:rsidTr="00D07DEC">
        <w:tc>
          <w:tcPr>
            <w:tcW w:w="1818" w:type="dxa"/>
          </w:tcPr>
          <w:p w:rsidR="008760D4" w:rsidRPr="0099238F" w:rsidRDefault="008760D4" w:rsidP="002D288F">
            <w:pPr>
              <w:spacing w:after="100" w:afterAutospacing="1"/>
              <w:contextualSpacing w:val="0"/>
              <w:rPr>
                <w:rFonts w:ascii="Arial" w:hAnsi="Arial" w:cs="Arial"/>
                <w:sz w:val="20"/>
                <w:szCs w:val="20"/>
              </w:rPr>
            </w:pPr>
            <w:r w:rsidRPr="0099238F">
              <w:rPr>
                <w:rFonts w:ascii="Arial" w:eastAsia="Times New Roman" w:hAnsi="Arial" w:cs="Arial"/>
                <w:b/>
                <w:sz w:val="20"/>
                <w:szCs w:val="20"/>
              </w:rPr>
              <w:t>Human Resources</w:t>
            </w:r>
            <w:r w:rsidR="00B24315">
              <w:rPr>
                <w:rFonts w:ascii="Arial" w:eastAsia="Times New Roman" w:hAnsi="Arial" w:cs="Arial"/>
                <w:b/>
                <w:sz w:val="20"/>
                <w:szCs w:val="20"/>
              </w:rPr>
              <w:t>/ Helen</w:t>
            </w:r>
          </w:p>
        </w:tc>
        <w:tc>
          <w:tcPr>
            <w:tcW w:w="6930" w:type="dxa"/>
          </w:tcPr>
          <w:p w:rsidR="008760D4" w:rsidRPr="0099238F" w:rsidRDefault="00942A49" w:rsidP="002D288F">
            <w:pPr>
              <w:autoSpaceDE w:val="0"/>
              <w:autoSpaceDN w:val="0"/>
              <w:adjustRightInd w:val="0"/>
              <w:contextualSpacing w:val="0"/>
              <w:rPr>
                <w:rFonts w:ascii="Arial" w:hAnsi="Arial" w:cs="Arial"/>
                <w:sz w:val="20"/>
                <w:szCs w:val="20"/>
              </w:rPr>
            </w:pPr>
            <w:r>
              <w:rPr>
                <w:rFonts w:ascii="Arial" w:hAnsi="Arial" w:cs="Arial"/>
                <w:sz w:val="20"/>
                <w:szCs w:val="20"/>
              </w:rPr>
              <w:t xml:space="preserve">Students </w:t>
            </w:r>
            <w:r w:rsidR="00FA320C">
              <w:rPr>
                <w:rFonts w:ascii="Arial" w:hAnsi="Arial" w:cs="Arial"/>
                <w:sz w:val="20"/>
                <w:szCs w:val="20"/>
              </w:rPr>
              <w:t xml:space="preserve">will </w:t>
            </w:r>
            <w:r>
              <w:rPr>
                <w:rFonts w:ascii="Arial" w:hAnsi="Arial" w:cs="Arial"/>
                <w:sz w:val="20"/>
                <w:szCs w:val="20"/>
              </w:rPr>
              <w:t xml:space="preserve">agree that </w:t>
            </w:r>
            <w:r w:rsidR="008760D4" w:rsidRPr="0099238F">
              <w:rPr>
                <w:rFonts w:ascii="Arial" w:hAnsi="Arial" w:cs="Arial"/>
                <w:sz w:val="20"/>
                <w:szCs w:val="20"/>
              </w:rPr>
              <w:t>Coastline acknowledges and supports diversity.</w:t>
            </w:r>
          </w:p>
        </w:tc>
        <w:tc>
          <w:tcPr>
            <w:tcW w:w="1440" w:type="dxa"/>
          </w:tcPr>
          <w:p w:rsidR="008760D4" w:rsidRPr="0099238F" w:rsidRDefault="003D2E01" w:rsidP="001F6938">
            <w:pPr>
              <w:autoSpaceDE w:val="0"/>
              <w:autoSpaceDN w:val="0"/>
              <w:adjustRightInd w:val="0"/>
              <w:contextualSpacing w:val="0"/>
              <w:rPr>
                <w:rFonts w:ascii="Arial" w:hAnsi="Arial" w:cs="Arial"/>
                <w:sz w:val="20"/>
                <w:szCs w:val="20"/>
              </w:rPr>
            </w:pPr>
            <w:r w:rsidRPr="0099238F">
              <w:rPr>
                <w:rFonts w:ascii="Arial" w:hAnsi="Arial" w:cs="Arial"/>
                <w:sz w:val="20"/>
                <w:szCs w:val="20"/>
              </w:rPr>
              <w:t>Mb; SI</w:t>
            </w:r>
            <w:r>
              <w:rPr>
                <w:rFonts w:ascii="Arial" w:hAnsi="Arial" w:cs="Arial"/>
                <w:sz w:val="20"/>
                <w:szCs w:val="20"/>
              </w:rPr>
              <w:t>.6</w:t>
            </w:r>
          </w:p>
        </w:tc>
        <w:tc>
          <w:tcPr>
            <w:tcW w:w="5490" w:type="dxa"/>
          </w:tcPr>
          <w:p w:rsidR="00C63F45" w:rsidRPr="008E3FA4" w:rsidRDefault="00C63F45" w:rsidP="0012517F">
            <w:pPr>
              <w:autoSpaceDE w:val="0"/>
              <w:autoSpaceDN w:val="0"/>
              <w:adjustRightInd w:val="0"/>
              <w:contextualSpacing w:val="0"/>
              <w:rPr>
                <w:rFonts w:ascii="Arial" w:hAnsi="Arial" w:cs="Arial"/>
                <w:sz w:val="20"/>
                <w:szCs w:val="20"/>
              </w:rPr>
            </w:pPr>
            <w:r w:rsidRPr="008E3FA4">
              <w:rPr>
                <w:rFonts w:ascii="Arial" w:hAnsi="Arial" w:cs="Arial"/>
                <w:b/>
                <w:bCs/>
                <w:color w:val="000000"/>
                <w:sz w:val="20"/>
                <w:szCs w:val="20"/>
              </w:rPr>
              <w:t>Coastline acknowledges and supports diversity.</w:t>
            </w:r>
          </w:p>
        </w:tc>
      </w:tr>
      <w:tr w:rsidR="008760D4" w:rsidRPr="0099238F" w:rsidTr="00D07DEC">
        <w:tc>
          <w:tcPr>
            <w:tcW w:w="1818" w:type="dxa"/>
          </w:tcPr>
          <w:p w:rsidR="008760D4" w:rsidRPr="0099238F" w:rsidRDefault="008760D4" w:rsidP="00297AFA">
            <w:pPr>
              <w:spacing w:after="100" w:afterAutospacing="1"/>
              <w:contextualSpacing w:val="0"/>
              <w:rPr>
                <w:rFonts w:ascii="Arial" w:eastAsia="Times New Roman" w:hAnsi="Arial" w:cs="Arial"/>
                <w:b/>
                <w:sz w:val="20"/>
                <w:szCs w:val="20"/>
              </w:rPr>
            </w:pPr>
          </w:p>
        </w:tc>
        <w:tc>
          <w:tcPr>
            <w:tcW w:w="6930" w:type="dxa"/>
          </w:tcPr>
          <w:p w:rsidR="008760D4" w:rsidRPr="0099238F" w:rsidRDefault="00942A49" w:rsidP="00942A49">
            <w:pPr>
              <w:spacing w:after="100" w:afterAutospacing="1"/>
              <w:ind w:left="40"/>
              <w:rPr>
                <w:rFonts w:ascii="Arial" w:hAnsi="Arial" w:cs="Arial"/>
                <w:sz w:val="20"/>
                <w:szCs w:val="20"/>
              </w:rPr>
            </w:pPr>
            <w:r>
              <w:rPr>
                <w:rFonts w:ascii="Arial" w:hAnsi="Arial" w:cs="Arial"/>
                <w:sz w:val="20"/>
                <w:szCs w:val="20"/>
              </w:rPr>
              <w:t xml:space="preserve">Students </w:t>
            </w:r>
            <w:r w:rsidR="00FA320C">
              <w:rPr>
                <w:rFonts w:ascii="Arial" w:hAnsi="Arial" w:cs="Arial"/>
                <w:sz w:val="20"/>
                <w:szCs w:val="20"/>
              </w:rPr>
              <w:t xml:space="preserve">will </w:t>
            </w:r>
            <w:r>
              <w:rPr>
                <w:rFonts w:ascii="Arial" w:hAnsi="Arial" w:cs="Arial"/>
                <w:sz w:val="20"/>
                <w:szCs w:val="20"/>
              </w:rPr>
              <w:t xml:space="preserve">agree that they </w:t>
            </w:r>
            <w:r w:rsidR="008760D4" w:rsidRPr="0099238F">
              <w:rPr>
                <w:rFonts w:ascii="Arial" w:hAnsi="Arial" w:cs="Arial"/>
                <w:sz w:val="20"/>
                <w:szCs w:val="20"/>
              </w:rPr>
              <w:t xml:space="preserve">feel comfortable in the Coastline </w:t>
            </w:r>
            <w:r w:rsidR="008A29E8">
              <w:rPr>
                <w:rFonts w:ascii="Arial" w:hAnsi="Arial" w:cs="Arial"/>
                <w:sz w:val="20"/>
                <w:szCs w:val="20"/>
              </w:rPr>
              <w:t>C</w:t>
            </w:r>
            <w:r w:rsidR="008760D4" w:rsidRPr="0099238F">
              <w:rPr>
                <w:rFonts w:ascii="Arial" w:hAnsi="Arial" w:cs="Arial"/>
                <w:sz w:val="20"/>
                <w:szCs w:val="20"/>
              </w:rPr>
              <w:t>ollege environment.</w:t>
            </w:r>
          </w:p>
        </w:tc>
        <w:tc>
          <w:tcPr>
            <w:tcW w:w="1440" w:type="dxa"/>
          </w:tcPr>
          <w:p w:rsidR="008760D4" w:rsidRPr="0099238F" w:rsidRDefault="003D2E01" w:rsidP="001F6938">
            <w:pPr>
              <w:autoSpaceDE w:val="0"/>
              <w:autoSpaceDN w:val="0"/>
              <w:adjustRightInd w:val="0"/>
              <w:contextualSpacing w:val="0"/>
              <w:rPr>
                <w:rFonts w:ascii="Arial" w:hAnsi="Arial" w:cs="Arial"/>
                <w:sz w:val="20"/>
                <w:szCs w:val="20"/>
              </w:rPr>
            </w:pPr>
            <w:r w:rsidRPr="0099238F">
              <w:rPr>
                <w:rFonts w:ascii="Arial" w:hAnsi="Arial" w:cs="Arial"/>
                <w:sz w:val="20"/>
                <w:szCs w:val="20"/>
              </w:rPr>
              <w:t>Mb; SI</w:t>
            </w:r>
            <w:r>
              <w:rPr>
                <w:rFonts w:ascii="Arial" w:hAnsi="Arial" w:cs="Arial"/>
                <w:sz w:val="20"/>
                <w:szCs w:val="20"/>
              </w:rPr>
              <w:t>.6</w:t>
            </w:r>
          </w:p>
        </w:tc>
        <w:tc>
          <w:tcPr>
            <w:tcW w:w="5490" w:type="dxa"/>
          </w:tcPr>
          <w:p w:rsidR="008760D4" w:rsidRPr="008E3FA4" w:rsidRDefault="0012517F" w:rsidP="001F6938">
            <w:pPr>
              <w:autoSpaceDE w:val="0"/>
              <w:autoSpaceDN w:val="0"/>
              <w:adjustRightInd w:val="0"/>
              <w:contextualSpacing w:val="0"/>
              <w:rPr>
                <w:rFonts w:ascii="Arial" w:hAnsi="Arial" w:cs="Arial"/>
                <w:sz w:val="20"/>
                <w:szCs w:val="20"/>
              </w:rPr>
            </w:pPr>
            <w:proofErr w:type="gramStart"/>
            <w:r w:rsidRPr="008E3FA4">
              <w:rPr>
                <w:rFonts w:ascii="Arial" w:hAnsi="Arial" w:cs="Arial"/>
                <w:b/>
                <w:bCs/>
                <w:color w:val="000000"/>
                <w:sz w:val="20"/>
                <w:szCs w:val="20"/>
              </w:rPr>
              <w:t>I</w:t>
            </w:r>
            <w:proofErr w:type="gramEnd"/>
            <w:r w:rsidRPr="008E3FA4">
              <w:rPr>
                <w:rFonts w:ascii="Arial" w:hAnsi="Arial" w:cs="Arial"/>
                <w:b/>
                <w:bCs/>
                <w:color w:val="000000"/>
                <w:sz w:val="20"/>
                <w:szCs w:val="20"/>
              </w:rPr>
              <w:t xml:space="preserve"> fee</w:t>
            </w:r>
            <w:r w:rsidR="008A29E8">
              <w:rPr>
                <w:rFonts w:ascii="Arial" w:hAnsi="Arial" w:cs="Arial"/>
                <w:b/>
                <w:bCs/>
                <w:color w:val="000000"/>
                <w:sz w:val="20"/>
                <w:szCs w:val="20"/>
              </w:rPr>
              <w:t>l comfortable in the Coastline C</w:t>
            </w:r>
            <w:r w:rsidRPr="008E3FA4">
              <w:rPr>
                <w:rFonts w:ascii="Arial" w:hAnsi="Arial" w:cs="Arial"/>
                <w:b/>
                <w:bCs/>
                <w:color w:val="000000"/>
                <w:sz w:val="20"/>
                <w:szCs w:val="20"/>
              </w:rPr>
              <w:t>ollege environment.</w:t>
            </w:r>
          </w:p>
        </w:tc>
      </w:tr>
      <w:tr w:rsidR="008760D4" w:rsidRPr="0099238F" w:rsidTr="00D07DEC">
        <w:tc>
          <w:tcPr>
            <w:tcW w:w="1818" w:type="dxa"/>
          </w:tcPr>
          <w:p w:rsidR="007378D5" w:rsidRDefault="008760D4" w:rsidP="007378D5">
            <w:pPr>
              <w:spacing w:before="100" w:beforeAutospacing="1" w:after="100" w:afterAutospacing="1"/>
              <w:outlineLvl w:val="2"/>
              <w:rPr>
                <w:rFonts w:ascii="Arial" w:eastAsia="Times New Roman" w:hAnsi="Arial" w:cs="Arial"/>
                <w:b/>
                <w:bCs/>
                <w:sz w:val="20"/>
                <w:szCs w:val="20"/>
              </w:rPr>
            </w:pPr>
            <w:r w:rsidRPr="0099238F">
              <w:rPr>
                <w:rFonts w:ascii="Arial" w:eastAsia="Times New Roman" w:hAnsi="Arial" w:cs="Arial"/>
                <w:b/>
                <w:bCs/>
                <w:sz w:val="20"/>
                <w:szCs w:val="20"/>
              </w:rPr>
              <w:t>Instruction, Office</w:t>
            </w:r>
            <w:r w:rsidR="00B24315">
              <w:rPr>
                <w:rFonts w:ascii="Arial" w:eastAsia="Times New Roman" w:hAnsi="Arial" w:cs="Arial"/>
                <w:b/>
                <w:bCs/>
                <w:sz w:val="20"/>
                <w:szCs w:val="20"/>
              </w:rPr>
              <w:t>/</w:t>
            </w:r>
          </w:p>
          <w:p w:rsidR="00B24315" w:rsidRPr="0099238F" w:rsidRDefault="00B24315" w:rsidP="007378D5">
            <w:pPr>
              <w:spacing w:before="100" w:beforeAutospacing="1" w:after="100" w:afterAutospacing="1"/>
              <w:outlineLvl w:val="2"/>
              <w:rPr>
                <w:rFonts w:ascii="Arial" w:eastAsia="Times New Roman" w:hAnsi="Arial" w:cs="Arial"/>
                <w:b/>
                <w:bCs/>
                <w:sz w:val="20"/>
                <w:szCs w:val="20"/>
              </w:rPr>
            </w:pPr>
            <w:r>
              <w:rPr>
                <w:rFonts w:ascii="Arial" w:eastAsia="Times New Roman" w:hAnsi="Arial" w:cs="Arial"/>
                <w:b/>
                <w:bCs/>
                <w:sz w:val="20"/>
                <w:szCs w:val="20"/>
              </w:rPr>
              <w:t>Vince</w:t>
            </w:r>
          </w:p>
        </w:tc>
        <w:tc>
          <w:tcPr>
            <w:tcW w:w="6930" w:type="dxa"/>
          </w:tcPr>
          <w:p w:rsidR="008760D4" w:rsidRPr="0099238F" w:rsidRDefault="008760D4" w:rsidP="008E3FA4">
            <w:pPr>
              <w:spacing w:before="100" w:beforeAutospacing="1" w:after="100" w:afterAutospacing="1"/>
              <w:ind w:left="40"/>
              <w:rPr>
                <w:rFonts w:ascii="Arial" w:eastAsia="Times New Roman" w:hAnsi="Arial" w:cs="Arial"/>
                <w:sz w:val="20"/>
                <w:szCs w:val="20"/>
              </w:rPr>
            </w:pPr>
            <w:r w:rsidRPr="0099238F">
              <w:rPr>
                <w:rFonts w:ascii="Arial" w:eastAsia="Times New Roman" w:hAnsi="Arial" w:cs="Arial"/>
                <w:sz w:val="20"/>
                <w:szCs w:val="20"/>
              </w:rPr>
              <w:t xml:space="preserve">Students </w:t>
            </w:r>
            <w:r w:rsidR="00FA320C">
              <w:rPr>
                <w:rFonts w:ascii="Arial" w:hAnsi="Arial" w:cs="Arial"/>
                <w:sz w:val="20"/>
                <w:szCs w:val="20"/>
              </w:rPr>
              <w:t xml:space="preserve">will </w:t>
            </w:r>
            <w:r w:rsidR="00942A49">
              <w:rPr>
                <w:rFonts w:ascii="Arial" w:eastAsia="Times New Roman" w:hAnsi="Arial" w:cs="Arial"/>
                <w:sz w:val="20"/>
                <w:szCs w:val="20"/>
              </w:rPr>
              <w:t xml:space="preserve">agree </w:t>
            </w:r>
            <w:r w:rsidRPr="0099238F">
              <w:rPr>
                <w:rFonts w:ascii="Arial" w:eastAsia="Times New Roman" w:hAnsi="Arial" w:cs="Arial"/>
                <w:sz w:val="20"/>
                <w:szCs w:val="20"/>
              </w:rPr>
              <w:t xml:space="preserve">that they are able to access an adequate schedule of courses in order to complete their program in a timely manner.  </w:t>
            </w:r>
          </w:p>
        </w:tc>
        <w:tc>
          <w:tcPr>
            <w:tcW w:w="1440" w:type="dxa"/>
          </w:tcPr>
          <w:p w:rsidR="008760D4" w:rsidRPr="0099238F" w:rsidRDefault="003D2E01" w:rsidP="00701F43">
            <w:pPr>
              <w:spacing w:before="100" w:beforeAutospacing="1" w:after="100" w:afterAutospacing="1"/>
              <w:contextualSpacing w:val="0"/>
              <w:rPr>
                <w:rFonts w:ascii="Arial" w:eastAsia="Times New Roman" w:hAnsi="Arial" w:cs="Arial"/>
                <w:sz w:val="20"/>
                <w:szCs w:val="20"/>
              </w:rPr>
            </w:pPr>
            <w:r w:rsidRPr="0099238F">
              <w:rPr>
                <w:rFonts w:ascii="Arial" w:hAnsi="Arial" w:cs="Arial"/>
                <w:sz w:val="20"/>
                <w:szCs w:val="20"/>
              </w:rPr>
              <w:t>Mb; SI</w:t>
            </w:r>
            <w:r>
              <w:rPr>
                <w:rFonts w:ascii="Arial" w:hAnsi="Arial" w:cs="Arial"/>
                <w:sz w:val="20"/>
                <w:szCs w:val="20"/>
              </w:rPr>
              <w:t>.6</w:t>
            </w:r>
          </w:p>
        </w:tc>
        <w:tc>
          <w:tcPr>
            <w:tcW w:w="5490" w:type="dxa"/>
          </w:tcPr>
          <w:p w:rsidR="008760D4" w:rsidRPr="008E3FA4" w:rsidRDefault="00192F76" w:rsidP="00701F43">
            <w:pPr>
              <w:spacing w:before="100" w:beforeAutospacing="1" w:after="100" w:afterAutospacing="1"/>
              <w:contextualSpacing w:val="0"/>
              <w:rPr>
                <w:rFonts w:ascii="Arial" w:eastAsia="Times New Roman" w:hAnsi="Arial" w:cs="Arial"/>
                <w:sz w:val="20"/>
                <w:szCs w:val="20"/>
              </w:rPr>
            </w:pPr>
            <w:r w:rsidRPr="008E3FA4">
              <w:rPr>
                <w:rFonts w:ascii="Arial" w:hAnsi="Arial" w:cs="Arial"/>
                <w:b/>
                <w:bCs/>
                <w:color w:val="000000"/>
                <w:sz w:val="20"/>
                <w:szCs w:val="20"/>
              </w:rPr>
              <w:t xml:space="preserve">Programs and courses are offered in </w:t>
            </w:r>
            <w:proofErr w:type="gramStart"/>
            <w:r w:rsidRPr="008E3FA4">
              <w:rPr>
                <w:rFonts w:ascii="Arial" w:hAnsi="Arial" w:cs="Arial"/>
                <w:b/>
                <w:bCs/>
                <w:color w:val="000000"/>
                <w:sz w:val="20"/>
                <w:szCs w:val="20"/>
              </w:rPr>
              <w:t>a manner that enable</w:t>
            </w:r>
            <w:proofErr w:type="gramEnd"/>
            <w:r w:rsidRPr="008E3FA4">
              <w:rPr>
                <w:rFonts w:ascii="Arial" w:hAnsi="Arial" w:cs="Arial"/>
                <w:b/>
                <w:bCs/>
                <w:color w:val="000000"/>
                <w:sz w:val="20"/>
                <w:szCs w:val="20"/>
              </w:rPr>
              <w:t xml:space="preserve"> me to complete my entire program as announced.</w:t>
            </w:r>
          </w:p>
        </w:tc>
      </w:tr>
      <w:tr w:rsidR="00B34757" w:rsidRPr="0099238F" w:rsidTr="00D07DEC">
        <w:tc>
          <w:tcPr>
            <w:tcW w:w="1818" w:type="dxa"/>
          </w:tcPr>
          <w:p w:rsidR="00B34757" w:rsidRPr="0099238F" w:rsidRDefault="00B34757" w:rsidP="007362E1">
            <w:pPr>
              <w:spacing w:before="100" w:beforeAutospacing="1" w:after="100" w:afterAutospacing="1"/>
              <w:contextualSpacing w:val="0"/>
              <w:outlineLvl w:val="2"/>
              <w:rPr>
                <w:rFonts w:ascii="Arial" w:eastAsia="Times New Roman" w:hAnsi="Arial" w:cs="Arial"/>
                <w:b/>
                <w:bCs/>
                <w:sz w:val="20"/>
                <w:szCs w:val="20"/>
              </w:rPr>
            </w:pPr>
          </w:p>
        </w:tc>
        <w:tc>
          <w:tcPr>
            <w:tcW w:w="6930" w:type="dxa"/>
          </w:tcPr>
          <w:p w:rsidR="00B34757" w:rsidRPr="0099238F" w:rsidRDefault="00B34757" w:rsidP="00B34757">
            <w:pPr>
              <w:spacing w:before="100" w:beforeAutospacing="1" w:after="100" w:afterAutospacing="1"/>
              <w:ind w:left="40"/>
              <w:rPr>
                <w:rFonts w:ascii="Arial" w:eastAsia="Times New Roman" w:hAnsi="Arial" w:cs="Arial"/>
                <w:sz w:val="20"/>
                <w:szCs w:val="20"/>
              </w:rPr>
            </w:pPr>
            <w:r w:rsidRPr="0099238F">
              <w:rPr>
                <w:rFonts w:ascii="Arial" w:eastAsia="Times New Roman" w:hAnsi="Arial" w:cs="Arial"/>
                <w:sz w:val="20"/>
                <w:szCs w:val="20"/>
              </w:rPr>
              <w:t xml:space="preserve">Students </w:t>
            </w:r>
            <w:r w:rsidR="00FA320C">
              <w:rPr>
                <w:rFonts w:ascii="Arial" w:hAnsi="Arial" w:cs="Arial"/>
                <w:sz w:val="20"/>
                <w:szCs w:val="20"/>
              </w:rPr>
              <w:t xml:space="preserve">will </w:t>
            </w:r>
            <w:r>
              <w:rPr>
                <w:rFonts w:ascii="Arial" w:eastAsia="Times New Roman" w:hAnsi="Arial" w:cs="Arial"/>
                <w:sz w:val="20"/>
                <w:szCs w:val="20"/>
              </w:rPr>
              <w:t xml:space="preserve">agree </w:t>
            </w:r>
            <w:r w:rsidRPr="0099238F">
              <w:rPr>
                <w:rFonts w:ascii="Arial" w:eastAsia="Times New Roman" w:hAnsi="Arial" w:cs="Arial"/>
                <w:sz w:val="20"/>
                <w:szCs w:val="20"/>
              </w:rPr>
              <w:t xml:space="preserve">that there are adequate support resources (e.g., equipment, software, labs) necessary for programs/certificates.  </w:t>
            </w:r>
          </w:p>
          <w:p w:rsidR="00B34757" w:rsidRPr="0099238F" w:rsidRDefault="00B34757" w:rsidP="00120D0E">
            <w:pPr>
              <w:spacing w:before="100" w:beforeAutospacing="1" w:after="100" w:afterAutospacing="1"/>
              <w:ind w:left="40"/>
              <w:rPr>
                <w:rFonts w:ascii="Arial" w:eastAsia="Times New Roman" w:hAnsi="Arial" w:cs="Arial"/>
                <w:sz w:val="20"/>
                <w:szCs w:val="20"/>
              </w:rPr>
            </w:pPr>
          </w:p>
        </w:tc>
        <w:tc>
          <w:tcPr>
            <w:tcW w:w="1440" w:type="dxa"/>
          </w:tcPr>
          <w:p w:rsidR="00B34757" w:rsidRPr="0099238F" w:rsidRDefault="00B34757" w:rsidP="00B34757">
            <w:pPr>
              <w:spacing w:before="100" w:beforeAutospacing="1" w:after="100" w:afterAutospacing="1"/>
              <w:contextualSpacing w:val="0"/>
              <w:rPr>
                <w:rFonts w:ascii="Arial" w:hAnsi="Arial" w:cs="Arial"/>
                <w:sz w:val="20"/>
                <w:szCs w:val="20"/>
              </w:rPr>
            </w:pPr>
            <w:r>
              <w:rPr>
                <w:rFonts w:ascii="Arial" w:hAnsi="Arial" w:cs="Arial"/>
                <w:sz w:val="20"/>
                <w:szCs w:val="20"/>
              </w:rPr>
              <w:t>Mc</w:t>
            </w:r>
            <w:r w:rsidRPr="0099238F">
              <w:rPr>
                <w:rFonts w:ascii="Arial" w:hAnsi="Arial" w:cs="Arial"/>
                <w:sz w:val="20"/>
                <w:szCs w:val="20"/>
              </w:rPr>
              <w:t>; SI</w:t>
            </w:r>
            <w:r>
              <w:rPr>
                <w:rFonts w:ascii="Arial" w:hAnsi="Arial" w:cs="Arial"/>
                <w:sz w:val="20"/>
                <w:szCs w:val="20"/>
              </w:rPr>
              <w:t>.3</w:t>
            </w:r>
          </w:p>
        </w:tc>
        <w:tc>
          <w:tcPr>
            <w:tcW w:w="5490" w:type="dxa"/>
          </w:tcPr>
          <w:p w:rsidR="00B34757" w:rsidRPr="008E3FA4" w:rsidRDefault="00192F76" w:rsidP="00701F43">
            <w:pPr>
              <w:spacing w:before="100" w:beforeAutospacing="1" w:after="100" w:afterAutospacing="1"/>
              <w:contextualSpacing w:val="0"/>
              <w:rPr>
                <w:rFonts w:ascii="Arial" w:eastAsia="Times New Roman" w:hAnsi="Arial" w:cs="Arial"/>
                <w:sz w:val="20"/>
                <w:szCs w:val="20"/>
              </w:rPr>
            </w:pPr>
            <w:r w:rsidRPr="008E3FA4">
              <w:rPr>
                <w:rFonts w:ascii="Arial" w:hAnsi="Arial" w:cs="Arial"/>
                <w:b/>
                <w:bCs/>
                <w:color w:val="000000"/>
                <w:sz w:val="20"/>
                <w:szCs w:val="20"/>
              </w:rPr>
              <w:t xml:space="preserve">Coastline provides the support resources (e.g., equipment, software, labs) that are necessary for learning in </w:t>
            </w:r>
            <w:proofErr w:type="gramStart"/>
            <w:r w:rsidRPr="008E3FA4">
              <w:rPr>
                <w:rFonts w:ascii="Arial" w:hAnsi="Arial" w:cs="Arial"/>
                <w:b/>
                <w:bCs/>
                <w:color w:val="000000"/>
                <w:sz w:val="20"/>
                <w:szCs w:val="20"/>
              </w:rPr>
              <w:t>my</w:t>
            </w:r>
            <w:proofErr w:type="gramEnd"/>
            <w:r w:rsidRPr="008E3FA4">
              <w:rPr>
                <w:rFonts w:ascii="Arial" w:hAnsi="Arial" w:cs="Arial"/>
                <w:b/>
                <w:bCs/>
                <w:color w:val="000000"/>
                <w:sz w:val="20"/>
                <w:szCs w:val="20"/>
              </w:rPr>
              <w:t xml:space="preserve"> program.</w:t>
            </w:r>
          </w:p>
        </w:tc>
      </w:tr>
      <w:tr w:rsidR="00E54D7A" w:rsidRPr="0099238F" w:rsidTr="00D07DEC">
        <w:tc>
          <w:tcPr>
            <w:tcW w:w="1818" w:type="dxa"/>
          </w:tcPr>
          <w:p w:rsidR="00E54D7A" w:rsidRDefault="00E54D7A" w:rsidP="007378D5">
            <w:pPr>
              <w:spacing w:before="100" w:beforeAutospacing="1" w:after="100" w:afterAutospacing="1"/>
              <w:outlineLvl w:val="2"/>
              <w:rPr>
                <w:rFonts w:ascii="Arial" w:eastAsia="Times New Roman" w:hAnsi="Arial" w:cs="Arial"/>
                <w:b/>
                <w:bCs/>
                <w:sz w:val="20"/>
                <w:szCs w:val="20"/>
              </w:rPr>
            </w:pPr>
            <w:r>
              <w:rPr>
                <w:rFonts w:ascii="Arial" w:eastAsia="Times New Roman" w:hAnsi="Arial" w:cs="Arial"/>
                <w:b/>
                <w:bCs/>
                <w:sz w:val="20"/>
                <w:szCs w:val="20"/>
              </w:rPr>
              <w:t>Information Commons/</w:t>
            </w:r>
          </w:p>
          <w:p w:rsidR="00E54D7A" w:rsidRPr="0099238F" w:rsidRDefault="00E54D7A" w:rsidP="007378D5">
            <w:pPr>
              <w:spacing w:before="100" w:beforeAutospacing="1" w:after="100" w:afterAutospacing="1"/>
              <w:outlineLvl w:val="2"/>
              <w:rPr>
                <w:rFonts w:ascii="Arial" w:eastAsia="Times New Roman" w:hAnsi="Arial" w:cs="Arial"/>
                <w:b/>
                <w:bCs/>
                <w:sz w:val="20"/>
                <w:szCs w:val="20"/>
              </w:rPr>
            </w:pPr>
            <w:r>
              <w:rPr>
                <w:rFonts w:ascii="Arial" w:eastAsia="Times New Roman" w:hAnsi="Arial" w:cs="Arial"/>
                <w:b/>
                <w:bCs/>
                <w:sz w:val="20"/>
                <w:szCs w:val="20"/>
              </w:rPr>
              <w:t>Nancy</w:t>
            </w:r>
          </w:p>
        </w:tc>
        <w:tc>
          <w:tcPr>
            <w:tcW w:w="6930" w:type="dxa"/>
          </w:tcPr>
          <w:p w:rsidR="004052EE" w:rsidRPr="004052EE" w:rsidRDefault="004052EE" w:rsidP="002E5130">
            <w:pPr>
              <w:spacing w:before="100" w:beforeAutospacing="1" w:after="100" w:afterAutospacing="1"/>
              <w:rPr>
                <w:rFonts w:ascii="Arial" w:eastAsia="Times New Roman" w:hAnsi="Arial" w:cs="Arial"/>
                <w:sz w:val="20"/>
                <w:szCs w:val="20"/>
              </w:rPr>
            </w:pPr>
            <w:r>
              <w:rPr>
                <w:rFonts w:ascii="Arial" w:hAnsi="Arial" w:cs="Arial"/>
                <w:bCs/>
                <w:color w:val="000000"/>
                <w:sz w:val="20"/>
                <w:szCs w:val="20"/>
              </w:rPr>
              <w:t xml:space="preserve">Students will state that their </w:t>
            </w:r>
            <w:r w:rsidRPr="004052EE">
              <w:rPr>
                <w:rFonts w:ascii="Arial" w:hAnsi="Arial" w:cs="Arial"/>
                <w:bCs/>
                <w:color w:val="000000"/>
                <w:sz w:val="20"/>
                <w:szCs w:val="20"/>
              </w:rPr>
              <w:t>specific computer application or other software</w:t>
            </w:r>
            <w:r w:rsidR="002E5130">
              <w:rPr>
                <w:rFonts w:ascii="Arial" w:hAnsi="Arial" w:cs="Arial"/>
                <w:bCs/>
                <w:color w:val="000000"/>
                <w:sz w:val="20"/>
                <w:szCs w:val="20"/>
              </w:rPr>
              <w:t>-</w:t>
            </w:r>
            <w:r w:rsidRPr="004052EE">
              <w:rPr>
                <w:rFonts w:ascii="Arial" w:hAnsi="Arial" w:cs="Arial"/>
                <w:bCs/>
                <w:color w:val="000000"/>
                <w:sz w:val="20"/>
                <w:szCs w:val="20"/>
              </w:rPr>
              <w:t>use skills have improved</w:t>
            </w:r>
            <w:r w:rsidR="002E5130">
              <w:rPr>
                <w:rFonts w:ascii="Arial" w:eastAsia="Times New Roman" w:hAnsi="Arial" w:cs="Arial"/>
                <w:sz w:val="20"/>
                <w:szCs w:val="20"/>
              </w:rPr>
              <w:t xml:space="preserve"> </w:t>
            </w:r>
            <w:proofErr w:type="gramStart"/>
            <w:r w:rsidR="002E5130">
              <w:rPr>
                <w:rFonts w:ascii="Arial" w:eastAsia="Times New Roman" w:hAnsi="Arial" w:cs="Arial"/>
                <w:sz w:val="20"/>
                <w:szCs w:val="20"/>
              </w:rPr>
              <w:t>as</w:t>
            </w:r>
            <w:r w:rsidR="00062242">
              <w:rPr>
                <w:rFonts w:ascii="Arial" w:eastAsia="Times New Roman" w:hAnsi="Arial" w:cs="Arial"/>
                <w:sz w:val="20"/>
                <w:szCs w:val="20"/>
              </w:rPr>
              <w:t xml:space="preserve"> a</w:t>
            </w:r>
            <w:r w:rsidR="002E5130">
              <w:rPr>
                <w:rFonts w:ascii="Arial" w:eastAsia="Times New Roman" w:hAnsi="Arial" w:cs="Arial"/>
                <w:sz w:val="20"/>
                <w:szCs w:val="20"/>
              </w:rPr>
              <w:t xml:space="preserve"> result</w:t>
            </w:r>
            <w:proofErr w:type="gramEnd"/>
            <w:r w:rsidR="002E5130">
              <w:rPr>
                <w:rFonts w:ascii="Arial" w:eastAsia="Times New Roman" w:hAnsi="Arial" w:cs="Arial"/>
                <w:sz w:val="20"/>
                <w:szCs w:val="20"/>
              </w:rPr>
              <w:t xml:space="preserve"> of receiving services in the Information Commons.</w:t>
            </w:r>
          </w:p>
          <w:p w:rsidR="002E5130" w:rsidRDefault="002E5130" w:rsidP="002E5130">
            <w:pPr>
              <w:spacing w:before="100" w:beforeAutospacing="1" w:after="100" w:afterAutospacing="1"/>
              <w:ind w:left="40"/>
              <w:rPr>
                <w:rFonts w:ascii="Arial" w:eastAsia="Times New Roman" w:hAnsi="Arial" w:cs="Arial"/>
                <w:sz w:val="20"/>
                <w:szCs w:val="20"/>
              </w:rPr>
            </w:pPr>
          </w:p>
          <w:p w:rsidR="002E5130" w:rsidRDefault="002E5130" w:rsidP="002E5130">
            <w:pPr>
              <w:spacing w:before="100" w:beforeAutospacing="1" w:after="100" w:afterAutospacing="1"/>
              <w:ind w:left="40"/>
              <w:rPr>
                <w:rFonts w:ascii="Arial" w:eastAsia="Times New Roman" w:hAnsi="Arial" w:cs="Arial"/>
                <w:sz w:val="20"/>
                <w:szCs w:val="20"/>
              </w:rPr>
            </w:pPr>
            <w:r>
              <w:rPr>
                <w:rFonts w:ascii="Arial" w:eastAsia="Times New Roman" w:hAnsi="Arial" w:cs="Arial"/>
                <w:sz w:val="20"/>
                <w:szCs w:val="20"/>
              </w:rPr>
              <w:t>Students will state their grades have improved as result of receiving services and/or studying in or using equipment in the Information Commons.</w:t>
            </w:r>
          </w:p>
          <w:p w:rsidR="00E54D7A" w:rsidRDefault="00E54D7A" w:rsidP="00120D0E">
            <w:pPr>
              <w:spacing w:before="100" w:beforeAutospacing="1" w:after="100" w:afterAutospacing="1"/>
              <w:ind w:left="40"/>
              <w:rPr>
                <w:rFonts w:ascii="Arial" w:eastAsia="Times New Roman" w:hAnsi="Arial" w:cs="Arial"/>
                <w:sz w:val="20"/>
                <w:szCs w:val="20"/>
              </w:rPr>
            </w:pPr>
          </w:p>
          <w:p w:rsidR="00E54D7A" w:rsidRDefault="00E54D7A" w:rsidP="00E54D7A">
            <w:pPr>
              <w:spacing w:before="100" w:beforeAutospacing="1" w:after="100" w:afterAutospacing="1"/>
              <w:ind w:left="40"/>
              <w:rPr>
                <w:rFonts w:ascii="Arial" w:eastAsia="Times New Roman" w:hAnsi="Arial" w:cs="Arial"/>
                <w:bCs/>
                <w:color w:val="000000"/>
                <w:sz w:val="20"/>
                <w:szCs w:val="20"/>
              </w:rPr>
            </w:pPr>
            <w:r w:rsidRPr="0099238F">
              <w:rPr>
                <w:rFonts w:ascii="Arial" w:eastAsia="Times New Roman" w:hAnsi="Arial" w:cs="Arial"/>
                <w:bCs/>
                <w:color w:val="000000"/>
                <w:sz w:val="20"/>
                <w:szCs w:val="20"/>
              </w:rPr>
              <w:t xml:space="preserve">Students </w:t>
            </w:r>
            <w:r w:rsidR="00FA320C">
              <w:rPr>
                <w:rFonts w:ascii="Arial" w:hAnsi="Arial" w:cs="Arial"/>
                <w:sz w:val="20"/>
                <w:szCs w:val="20"/>
              </w:rPr>
              <w:t xml:space="preserve">will be </w:t>
            </w:r>
            <w:r w:rsidRPr="0099238F">
              <w:rPr>
                <w:rFonts w:ascii="Arial" w:eastAsia="Times New Roman" w:hAnsi="Arial" w:cs="Arial"/>
                <w:bCs/>
                <w:color w:val="000000"/>
                <w:sz w:val="20"/>
                <w:szCs w:val="20"/>
              </w:rPr>
              <w:t xml:space="preserve">aware of and satisfied with </w:t>
            </w:r>
            <w:r>
              <w:rPr>
                <w:rFonts w:ascii="Arial" w:eastAsia="Times New Roman" w:hAnsi="Arial" w:cs="Arial"/>
                <w:bCs/>
                <w:color w:val="000000"/>
                <w:sz w:val="20"/>
                <w:szCs w:val="20"/>
              </w:rPr>
              <w:t>services in the Information Commons</w:t>
            </w:r>
            <w:r w:rsidRPr="0099238F">
              <w:rPr>
                <w:rFonts w:ascii="Arial" w:eastAsia="Times New Roman" w:hAnsi="Arial" w:cs="Arial"/>
                <w:bCs/>
                <w:color w:val="000000"/>
                <w:sz w:val="20"/>
                <w:szCs w:val="20"/>
              </w:rPr>
              <w:t>.</w:t>
            </w:r>
          </w:p>
          <w:p w:rsidR="002E5130" w:rsidRDefault="002E5130" w:rsidP="00E54D7A">
            <w:pPr>
              <w:spacing w:before="100" w:beforeAutospacing="1" w:after="100" w:afterAutospacing="1"/>
              <w:ind w:left="40"/>
              <w:rPr>
                <w:rFonts w:ascii="Arial" w:eastAsia="Times New Roman" w:hAnsi="Arial" w:cs="Arial"/>
                <w:bCs/>
                <w:color w:val="000000"/>
                <w:sz w:val="20"/>
                <w:szCs w:val="20"/>
              </w:rPr>
            </w:pPr>
          </w:p>
          <w:p w:rsidR="00942A49" w:rsidRPr="0099238F" w:rsidRDefault="00942A49" w:rsidP="008E2C0D">
            <w:pPr>
              <w:autoSpaceDE w:val="0"/>
              <w:autoSpaceDN w:val="0"/>
              <w:adjustRightInd w:val="0"/>
              <w:ind w:left="40"/>
              <w:rPr>
                <w:rFonts w:ascii="Arial" w:eastAsia="Times New Roman" w:hAnsi="Arial" w:cs="Arial"/>
                <w:sz w:val="20"/>
                <w:szCs w:val="20"/>
              </w:rPr>
            </w:pPr>
            <w:r w:rsidRPr="0099238F">
              <w:rPr>
                <w:rFonts w:ascii="Arial" w:hAnsi="Arial" w:cs="Arial"/>
                <w:sz w:val="20"/>
                <w:szCs w:val="20"/>
              </w:rPr>
              <w:t>Students will demonstrate knowledge of the availability of textbooks in the Reserve Library</w:t>
            </w:r>
            <w:proofErr w:type="gramStart"/>
            <w:r w:rsidRPr="0099238F">
              <w:rPr>
                <w:rFonts w:ascii="Arial" w:hAnsi="Arial" w:cs="Arial"/>
                <w:sz w:val="20"/>
                <w:szCs w:val="20"/>
              </w:rPr>
              <w:t xml:space="preserve">. </w:t>
            </w:r>
            <w:proofErr w:type="gramEnd"/>
            <w:r w:rsidR="00FA320C">
              <w:rPr>
                <w:rFonts w:ascii="Arial" w:hAnsi="Arial" w:cs="Arial"/>
                <w:sz w:val="20"/>
                <w:szCs w:val="20"/>
              </w:rPr>
              <w:t>[</w:t>
            </w:r>
            <w:r w:rsidR="00FA320C" w:rsidRPr="00FA320C">
              <w:rPr>
                <w:rFonts w:ascii="Arial" w:hAnsi="Arial" w:cs="Arial"/>
                <w:i/>
                <w:sz w:val="20"/>
                <w:szCs w:val="20"/>
              </w:rPr>
              <w:t xml:space="preserve">This is grouped </w:t>
            </w:r>
            <w:r w:rsidR="00FA320C">
              <w:rPr>
                <w:rFonts w:ascii="Arial" w:hAnsi="Arial" w:cs="Arial"/>
                <w:sz w:val="20"/>
                <w:szCs w:val="20"/>
              </w:rPr>
              <w:t>w</w:t>
            </w:r>
            <w:r w:rsidRPr="00DC57FC">
              <w:rPr>
                <w:rFonts w:ascii="Arial" w:hAnsi="Arial" w:cs="Arial"/>
                <w:i/>
                <w:sz w:val="20"/>
                <w:szCs w:val="20"/>
              </w:rPr>
              <w:t xml:space="preserve">ith </w:t>
            </w:r>
            <w:r w:rsidR="002E5130" w:rsidRPr="00DC57FC">
              <w:rPr>
                <w:rFonts w:ascii="Arial" w:hAnsi="Arial" w:cs="Arial"/>
                <w:i/>
                <w:sz w:val="20"/>
                <w:szCs w:val="20"/>
              </w:rPr>
              <w:t xml:space="preserve">the </w:t>
            </w:r>
            <w:r w:rsidR="007378D5">
              <w:rPr>
                <w:rFonts w:ascii="Arial" w:hAnsi="Arial" w:cs="Arial"/>
                <w:i/>
                <w:sz w:val="20"/>
                <w:szCs w:val="20"/>
              </w:rPr>
              <w:t>L</w:t>
            </w:r>
            <w:r w:rsidRPr="00DC57FC">
              <w:rPr>
                <w:rFonts w:ascii="Arial" w:hAnsi="Arial" w:cs="Arial"/>
                <w:i/>
                <w:sz w:val="20"/>
                <w:szCs w:val="20"/>
              </w:rPr>
              <w:t>ibrary question</w:t>
            </w:r>
            <w:r w:rsidR="008344A9">
              <w:rPr>
                <w:rFonts w:ascii="Arial" w:hAnsi="Arial" w:cs="Arial"/>
                <w:i/>
                <w:sz w:val="20"/>
                <w:szCs w:val="20"/>
              </w:rPr>
              <w:t>s in the survey</w:t>
            </w:r>
            <w:r>
              <w:rPr>
                <w:rFonts w:ascii="Arial" w:hAnsi="Arial" w:cs="Arial"/>
                <w:sz w:val="20"/>
                <w:szCs w:val="20"/>
              </w:rPr>
              <w:t>]</w:t>
            </w:r>
          </w:p>
        </w:tc>
        <w:tc>
          <w:tcPr>
            <w:tcW w:w="1440" w:type="dxa"/>
          </w:tcPr>
          <w:p w:rsidR="00E54D7A" w:rsidRPr="001359EB" w:rsidRDefault="00147769" w:rsidP="00701F43">
            <w:pPr>
              <w:spacing w:before="100" w:beforeAutospacing="1" w:after="100" w:afterAutospacing="1"/>
              <w:contextualSpacing w:val="0"/>
              <w:rPr>
                <w:rFonts w:ascii="Arial" w:hAnsi="Arial" w:cs="Arial"/>
                <w:sz w:val="20"/>
                <w:szCs w:val="20"/>
              </w:rPr>
            </w:pPr>
            <w:r>
              <w:rPr>
                <w:rFonts w:ascii="Arial" w:hAnsi="Arial" w:cs="Arial"/>
                <w:sz w:val="20"/>
                <w:szCs w:val="20"/>
              </w:rPr>
              <w:lastRenderedPageBreak/>
              <w:t>Mb</w:t>
            </w:r>
            <w:r w:rsidR="00DC57FC" w:rsidRPr="0099238F">
              <w:rPr>
                <w:rFonts w:ascii="Arial" w:hAnsi="Arial" w:cs="Arial"/>
                <w:sz w:val="20"/>
                <w:szCs w:val="20"/>
              </w:rPr>
              <w:t xml:space="preserve">; </w:t>
            </w:r>
            <w:r w:rsidR="001359EB">
              <w:rPr>
                <w:rFonts w:ascii="Arial" w:hAnsi="Arial" w:cs="Arial"/>
                <w:sz w:val="20"/>
                <w:szCs w:val="20"/>
              </w:rPr>
              <w:t xml:space="preserve">Mf; </w:t>
            </w:r>
            <w:r w:rsidR="00C44AB2" w:rsidRPr="0099238F">
              <w:rPr>
                <w:rFonts w:ascii="Arial" w:hAnsi="Arial" w:cs="Arial"/>
                <w:sz w:val="20"/>
                <w:szCs w:val="20"/>
              </w:rPr>
              <w:t>SI</w:t>
            </w:r>
            <w:r w:rsidR="00C44AB2">
              <w:rPr>
                <w:rFonts w:ascii="Arial" w:hAnsi="Arial" w:cs="Arial"/>
                <w:sz w:val="20"/>
                <w:szCs w:val="20"/>
              </w:rPr>
              <w:t xml:space="preserve">.1; </w:t>
            </w:r>
            <w:r w:rsidR="00DC57FC" w:rsidRPr="0099238F">
              <w:rPr>
                <w:rFonts w:ascii="Arial" w:hAnsi="Arial" w:cs="Arial"/>
                <w:sz w:val="20"/>
                <w:szCs w:val="20"/>
              </w:rPr>
              <w:t>SI</w:t>
            </w:r>
            <w:r w:rsidR="00DC57FC">
              <w:rPr>
                <w:rFonts w:ascii="Arial" w:hAnsi="Arial" w:cs="Arial"/>
                <w:sz w:val="20"/>
                <w:szCs w:val="20"/>
              </w:rPr>
              <w:t>.3</w:t>
            </w:r>
            <w:r w:rsidR="001359EB">
              <w:rPr>
                <w:rFonts w:ascii="Arial" w:hAnsi="Arial" w:cs="Arial"/>
                <w:sz w:val="20"/>
                <w:szCs w:val="20"/>
              </w:rPr>
              <w:t xml:space="preserve">; </w:t>
            </w:r>
          </w:p>
        </w:tc>
        <w:tc>
          <w:tcPr>
            <w:tcW w:w="5490" w:type="dxa"/>
          </w:tcPr>
          <w:p w:rsidR="00D2491C" w:rsidRPr="000D44F1" w:rsidRDefault="00D2491C" w:rsidP="00701F43">
            <w:pPr>
              <w:spacing w:before="100" w:beforeAutospacing="1" w:after="100" w:afterAutospacing="1"/>
              <w:contextualSpacing w:val="0"/>
              <w:rPr>
                <w:rFonts w:ascii="Arial" w:hAnsi="Arial" w:cs="Arial"/>
                <w:b/>
                <w:bCs/>
                <w:color w:val="000000"/>
                <w:sz w:val="20"/>
                <w:szCs w:val="20"/>
              </w:rPr>
            </w:pPr>
            <w:r w:rsidRPr="000D44F1">
              <w:rPr>
                <w:rFonts w:ascii="Arial" w:hAnsi="Arial" w:cs="Arial"/>
                <w:b/>
                <w:bCs/>
                <w:color w:val="000000"/>
                <w:sz w:val="20"/>
                <w:szCs w:val="20"/>
              </w:rPr>
              <w:t xml:space="preserve">As a result of receiving services (and/or studying or </w:t>
            </w:r>
            <w:r w:rsidRPr="000D44F1">
              <w:rPr>
                <w:rFonts w:ascii="Arial" w:hAnsi="Arial" w:cs="Arial"/>
                <w:b/>
                <w:bCs/>
                <w:color w:val="000000"/>
                <w:sz w:val="20"/>
                <w:szCs w:val="20"/>
              </w:rPr>
              <w:lastRenderedPageBreak/>
              <w:t xml:space="preserve">using equipment) in the Information Commons: </w:t>
            </w:r>
          </w:p>
          <w:p w:rsidR="00D2491C" w:rsidRPr="007378D5" w:rsidRDefault="00D2491C" w:rsidP="007378D5">
            <w:pPr>
              <w:pStyle w:val="ListParagraph"/>
              <w:numPr>
                <w:ilvl w:val="0"/>
                <w:numId w:val="35"/>
              </w:numPr>
              <w:spacing w:before="100" w:beforeAutospacing="1" w:after="100" w:afterAutospacing="1"/>
              <w:ind w:left="144" w:hanging="144"/>
              <w:contextualSpacing w:val="0"/>
              <w:rPr>
                <w:rFonts w:ascii="Arial" w:hAnsi="Arial" w:cs="Arial"/>
                <w:b/>
                <w:bCs/>
                <w:color w:val="000000"/>
                <w:sz w:val="20"/>
                <w:szCs w:val="20"/>
              </w:rPr>
            </w:pPr>
            <w:proofErr w:type="gramStart"/>
            <w:r w:rsidRPr="007378D5">
              <w:rPr>
                <w:rFonts w:ascii="Arial" w:hAnsi="Arial" w:cs="Arial"/>
                <w:b/>
                <w:bCs/>
                <w:color w:val="000000"/>
                <w:sz w:val="20"/>
                <w:szCs w:val="20"/>
              </w:rPr>
              <w:t>My</w:t>
            </w:r>
            <w:proofErr w:type="gramEnd"/>
            <w:r w:rsidRPr="007378D5">
              <w:rPr>
                <w:rFonts w:ascii="Arial" w:hAnsi="Arial" w:cs="Arial"/>
                <w:b/>
                <w:bCs/>
                <w:color w:val="000000"/>
                <w:sz w:val="20"/>
                <w:szCs w:val="20"/>
              </w:rPr>
              <w:t xml:space="preserve"> specific computer application or other software-use skills have improved.</w:t>
            </w:r>
          </w:p>
          <w:p w:rsidR="00D2491C" w:rsidRPr="007378D5" w:rsidRDefault="00D2491C" w:rsidP="007378D5">
            <w:pPr>
              <w:pStyle w:val="ListParagraph"/>
              <w:numPr>
                <w:ilvl w:val="0"/>
                <w:numId w:val="35"/>
              </w:numPr>
              <w:spacing w:before="100" w:beforeAutospacing="1" w:after="100" w:afterAutospacing="1"/>
              <w:ind w:left="144" w:hanging="144"/>
              <w:contextualSpacing w:val="0"/>
              <w:rPr>
                <w:rFonts w:ascii="Arial" w:hAnsi="Arial" w:cs="Arial"/>
                <w:b/>
                <w:bCs/>
                <w:color w:val="000000"/>
                <w:sz w:val="20"/>
                <w:szCs w:val="20"/>
              </w:rPr>
            </w:pPr>
            <w:proofErr w:type="gramStart"/>
            <w:r w:rsidRPr="007378D5">
              <w:rPr>
                <w:rFonts w:ascii="Arial" w:hAnsi="Arial" w:cs="Arial"/>
                <w:b/>
                <w:bCs/>
                <w:color w:val="000000"/>
                <w:sz w:val="20"/>
                <w:szCs w:val="20"/>
              </w:rPr>
              <w:t>My</w:t>
            </w:r>
            <w:proofErr w:type="gramEnd"/>
            <w:r w:rsidRPr="007378D5">
              <w:rPr>
                <w:rFonts w:ascii="Arial" w:hAnsi="Arial" w:cs="Arial"/>
                <w:b/>
                <w:bCs/>
                <w:color w:val="000000"/>
                <w:sz w:val="20"/>
                <w:szCs w:val="20"/>
              </w:rPr>
              <w:t xml:space="preserve"> grades have improved.</w:t>
            </w:r>
          </w:p>
          <w:p w:rsidR="00E54D7A" w:rsidRPr="008E3FA4" w:rsidRDefault="00192F76" w:rsidP="00701F43">
            <w:pPr>
              <w:spacing w:before="100" w:beforeAutospacing="1" w:after="100" w:afterAutospacing="1"/>
              <w:contextualSpacing w:val="0"/>
              <w:rPr>
                <w:rFonts w:ascii="Arial" w:eastAsia="Times New Roman" w:hAnsi="Arial" w:cs="Arial"/>
                <w:sz w:val="20"/>
                <w:szCs w:val="20"/>
              </w:rPr>
            </w:pPr>
            <w:r w:rsidRPr="000D44F1">
              <w:rPr>
                <w:rFonts w:ascii="Arial" w:hAnsi="Arial" w:cs="Arial"/>
                <w:b/>
                <w:bCs/>
                <w:color w:val="000000"/>
                <w:sz w:val="20"/>
                <w:szCs w:val="20"/>
              </w:rPr>
              <w:t>(</w:t>
            </w:r>
            <w:r w:rsidR="00A62F2C">
              <w:rPr>
                <w:rFonts w:ascii="Arial" w:hAnsi="Arial" w:cs="Arial"/>
                <w:b/>
                <w:bCs/>
                <w:color w:val="000000"/>
                <w:sz w:val="20"/>
                <w:szCs w:val="20"/>
              </w:rPr>
              <w:t>Plus a question with the “level of</w:t>
            </w:r>
            <w:r w:rsidR="00FF7A3E">
              <w:rPr>
                <w:rFonts w:ascii="Arial" w:hAnsi="Arial" w:cs="Arial"/>
                <w:b/>
                <w:bCs/>
                <w:color w:val="000000"/>
                <w:sz w:val="20"/>
                <w:szCs w:val="20"/>
              </w:rPr>
              <w:t xml:space="preserve"> </w:t>
            </w:r>
            <w:r w:rsidR="00044322" w:rsidRPr="000D44F1">
              <w:rPr>
                <w:rFonts w:ascii="Arial" w:hAnsi="Arial" w:cs="Arial"/>
                <w:b/>
                <w:bCs/>
                <w:color w:val="000000"/>
                <w:sz w:val="20"/>
                <w:szCs w:val="20"/>
              </w:rPr>
              <w:t>awareness, need, or satisfaction</w:t>
            </w:r>
            <w:r w:rsidR="00FF7A3E">
              <w:rPr>
                <w:rFonts w:ascii="Arial" w:hAnsi="Arial" w:cs="Arial"/>
                <w:b/>
                <w:bCs/>
                <w:color w:val="000000"/>
                <w:sz w:val="20"/>
                <w:szCs w:val="20"/>
              </w:rPr>
              <w:t>”</w:t>
            </w:r>
            <w:r w:rsidR="00044322" w:rsidRPr="000D44F1">
              <w:rPr>
                <w:rFonts w:ascii="Arial" w:hAnsi="Arial" w:cs="Arial"/>
                <w:b/>
                <w:bCs/>
                <w:color w:val="000000"/>
                <w:sz w:val="20"/>
                <w:szCs w:val="20"/>
              </w:rPr>
              <w:t xml:space="preserve"> bank of questions)</w:t>
            </w:r>
          </w:p>
        </w:tc>
      </w:tr>
      <w:tr w:rsidR="008760D4" w:rsidRPr="0099238F" w:rsidTr="00D07DEC">
        <w:tc>
          <w:tcPr>
            <w:tcW w:w="1818" w:type="dxa"/>
          </w:tcPr>
          <w:p w:rsidR="007378D5" w:rsidRDefault="008760D4" w:rsidP="00617511">
            <w:pPr>
              <w:autoSpaceDE w:val="0"/>
              <w:autoSpaceDN w:val="0"/>
              <w:adjustRightInd w:val="0"/>
              <w:contextualSpacing w:val="0"/>
              <w:rPr>
                <w:rFonts w:ascii="Arial" w:hAnsi="Arial" w:cs="Arial"/>
                <w:b/>
                <w:bCs/>
                <w:sz w:val="20"/>
                <w:szCs w:val="20"/>
              </w:rPr>
            </w:pPr>
            <w:r w:rsidRPr="0099238F">
              <w:rPr>
                <w:rFonts w:ascii="Arial" w:hAnsi="Arial" w:cs="Arial"/>
                <w:b/>
                <w:bCs/>
                <w:sz w:val="20"/>
                <w:szCs w:val="20"/>
              </w:rPr>
              <w:lastRenderedPageBreak/>
              <w:t>Library</w:t>
            </w:r>
            <w:r w:rsidR="00B24315">
              <w:rPr>
                <w:rFonts w:ascii="Arial" w:hAnsi="Arial" w:cs="Arial"/>
                <w:b/>
                <w:bCs/>
                <w:sz w:val="20"/>
                <w:szCs w:val="20"/>
              </w:rPr>
              <w:t>/</w:t>
            </w:r>
          </w:p>
          <w:p w:rsidR="008760D4" w:rsidRPr="0099238F" w:rsidRDefault="00B24315" w:rsidP="00617511">
            <w:pPr>
              <w:autoSpaceDE w:val="0"/>
              <w:autoSpaceDN w:val="0"/>
              <w:adjustRightInd w:val="0"/>
              <w:contextualSpacing w:val="0"/>
              <w:rPr>
                <w:rFonts w:ascii="Arial" w:hAnsi="Arial" w:cs="Arial"/>
                <w:b/>
                <w:bCs/>
                <w:sz w:val="20"/>
                <w:szCs w:val="20"/>
              </w:rPr>
            </w:pPr>
            <w:r>
              <w:rPr>
                <w:rFonts w:ascii="Arial" w:hAnsi="Arial" w:cs="Arial"/>
                <w:b/>
                <w:bCs/>
                <w:sz w:val="20"/>
                <w:szCs w:val="20"/>
              </w:rPr>
              <w:t>Cheryl</w:t>
            </w:r>
          </w:p>
          <w:p w:rsidR="008760D4" w:rsidRPr="0099238F" w:rsidRDefault="008760D4" w:rsidP="00C946FB">
            <w:pPr>
              <w:autoSpaceDE w:val="0"/>
              <w:autoSpaceDN w:val="0"/>
              <w:adjustRightInd w:val="0"/>
              <w:contextualSpacing w:val="0"/>
              <w:rPr>
                <w:rFonts w:ascii="Arial" w:hAnsi="Arial" w:cs="Arial"/>
                <w:sz w:val="20"/>
                <w:szCs w:val="20"/>
              </w:rPr>
            </w:pPr>
          </w:p>
        </w:tc>
        <w:tc>
          <w:tcPr>
            <w:tcW w:w="6930" w:type="dxa"/>
          </w:tcPr>
          <w:p w:rsidR="00EF7EB1" w:rsidRDefault="008760D4" w:rsidP="007378D5">
            <w:pPr>
              <w:autoSpaceDE w:val="0"/>
              <w:autoSpaceDN w:val="0"/>
              <w:adjustRightInd w:val="0"/>
              <w:rPr>
                <w:rFonts w:ascii="Arial" w:hAnsi="Arial" w:cs="Arial"/>
                <w:sz w:val="20"/>
                <w:szCs w:val="20"/>
              </w:rPr>
            </w:pPr>
            <w:r w:rsidRPr="007378D5">
              <w:rPr>
                <w:rFonts w:ascii="Arial" w:hAnsi="Arial" w:cs="Arial"/>
                <w:sz w:val="20"/>
                <w:szCs w:val="20"/>
              </w:rPr>
              <w:t xml:space="preserve">Students will demonstrate knowledge of the availability of textbooks in the Reserve Library. </w:t>
            </w:r>
          </w:p>
          <w:p w:rsidR="007378D5" w:rsidRPr="007378D5" w:rsidRDefault="007378D5" w:rsidP="007378D5">
            <w:pPr>
              <w:autoSpaceDE w:val="0"/>
              <w:autoSpaceDN w:val="0"/>
              <w:adjustRightInd w:val="0"/>
              <w:rPr>
                <w:rFonts w:ascii="Arial" w:hAnsi="Arial" w:cs="Arial"/>
                <w:sz w:val="20"/>
                <w:szCs w:val="20"/>
              </w:rPr>
            </w:pPr>
          </w:p>
          <w:p w:rsidR="00EF7EB1" w:rsidRDefault="00EF7EB1" w:rsidP="007378D5">
            <w:pPr>
              <w:autoSpaceDE w:val="0"/>
              <w:autoSpaceDN w:val="0"/>
              <w:adjustRightInd w:val="0"/>
              <w:rPr>
                <w:rFonts w:ascii="Arial" w:hAnsi="Arial" w:cs="Arial"/>
                <w:sz w:val="20"/>
                <w:szCs w:val="20"/>
              </w:rPr>
            </w:pPr>
            <w:r w:rsidRPr="007378D5">
              <w:rPr>
                <w:rFonts w:ascii="Arial" w:hAnsi="Arial" w:cs="Arial"/>
                <w:sz w:val="20"/>
                <w:szCs w:val="20"/>
              </w:rPr>
              <w:t>Students will demonstrate knowledge of the availability of a Virtual Library.</w:t>
            </w:r>
          </w:p>
          <w:p w:rsidR="007378D5" w:rsidRPr="007378D5" w:rsidRDefault="007378D5" w:rsidP="007378D5">
            <w:pPr>
              <w:autoSpaceDE w:val="0"/>
              <w:autoSpaceDN w:val="0"/>
              <w:adjustRightInd w:val="0"/>
              <w:rPr>
                <w:rFonts w:ascii="Arial" w:hAnsi="Arial" w:cs="Arial"/>
                <w:sz w:val="20"/>
                <w:szCs w:val="20"/>
              </w:rPr>
            </w:pPr>
          </w:p>
          <w:p w:rsidR="00EF7EB1" w:rsidRPr="007378D5" w:rsidRDefault="00EF7EB1" w:rsidP="007378D5">
            <w:pPr>
              <w:autoSpaceDE w:val="0"/>
              <w:autoSpaceDN w:val="0"/>
              <w:adjustRightInd w:val="0"/>
              <w:rPr>
                <w:rFonts w:ascii="Arial" w:hAnsi="Arial" w:cs="Arial"/>
                <w:sz w:val="20"/>
                <w:szCs w:val="20"/>
              </w:rPr>
            </w:pPr>
            <w:r w:rsidRPr="007378D5">
              <w:rPr>
                <w:rFonts w:ascii="Arial" w:hAnsi="Arial" w:cs="Arial"/>
                <w:sz w:val="20"/>
                <w:szCs w:val="20"/>
              </w:rPr>
              <w:t xml:space="preserve">Students will demonstrate knowledge of the availability of “Ask the Librarian.” </w:t>
            </w:r>
          </w:p>
          <w:p w:rsidR="008760D4" w:rsidRPr="0099238F" w:rsidRDefault="008760D4" w:rsidP="002D288F">
            <w:pPr>
              <w:autoSpaceDE w:val="0"/>
              <w:autoSpaceDN w:val="0"/>
              <w:adjustRightInd w:val="0"/>
              <w:rPr>
                <w:rFonts w:ascii="Arial" w:hAnsi="Arial" w:cs="Arial"/>
                <w:sz w:val="20"/>
                <w:szCs w:val="20"/>
              </w:rPr>
            </w:pPr>
          </w:p>
        </w:tc>
        <w:tc>
          <w:tcPr>
            <w:tcW w:w="1440" w:type="dxa"/>
          </w:tcPr>
          <w:p w:rsidR="008760D4" w:rsidRPr="0099238F" w:rsidRDefault="00712211" w:rsidP="00712211">
            <w:pPr>
              <w:autoSpaceDE w:val="0"/>
              <w:autoSpaceDN w:val="0"/>
              <w:adjustRightInd w:val="0"/>
              <w:contextualSpacing w:val="0"/>
              <w:rPr>
                <w:rFonts w:ascii="Arial" w:hAnsi="Arial" w:cs="Arial"/>
                <w:sz w:val="20"/>
                <w:szCs w:val="20"/>
              </w:rPr>
            </w:pPr>
            <w:r>
              <w:rPr>
                <w:rFonts w:ascii="Arial" w:hAnsi="Arial" w:cs="Arial"/>
                <w:sz w:val="20"/>
                <w:szCs w:val="20"/>
              </w:rPr>
              <w:t>Mb</w:t>
            </w:r>
            <w:r w:rsidRPr="0099238F">
              <w:rPr>
                <w:rFonts w:ascii="Arial" w:hAnsi="Arial" w:cs="Arial"/>
                <w:sz w:val="20"/>
                <w:szCs w:val="20"/>
              </w:rPr>
              <w:t xml:space="preserve">; </w:t>
            </w:r>
            <w:r>
              <w:rPr>
                <w:rFonts w:ascii="Arial" w:hAnsi="Arial" w:cs="Arial"/>
                <w:sz w:val="20"/>
                <w:szCs w:val="20"/>
              </w:rPr>
              <w:t>Mc</w:t>
            </w:r>
            <w:r w:rsidRPr="0099238F">
              <w:rPr>
                <w:rFonts w:ascii="Arial" w:hAnsi="Arial" w:cs="Arial"/>
                <w:sz w:val="20"/>
                <w:szCs w:val="20"/>
              </w:rPr>
              <w:t>; SI</w:t>
            </w:r>
            <w:r>
              <w:rPr>
                <w:rFonts w:ascii="Arial" w:hAnsi="Arial" w:cs="Arial"/>
                <w:sz w:val="20"/>
                <w:szCs w:val="20"/>
              </w:rPr>
              <w:t xml:space="preserve">.1; </w:t>
            </w:r>
            <w:r w:rsidRPr="0099238F">
              <w:rPr>
                <w:rFonts w:ascii="Arial" w:hAnsi="Arial" w:cs="Arial"/>
                <w:sz w:val="20"/>
                <w:szCs w:val="20"/>
              </w:rPr>
              <w:t>SI</w:t>
            </w:r>
            <w:r>
              <w:rPr>
                <w:rFonts w:ascii="Arial" w:hAnsi="Arial" w:cs="Arial"/>
                <w:sz w:val="20"/>
                <w:szCs w:val="20"/>
              </w:rPr>
              <w:t xml:space="preserve">.3 </w:t>
            </w:r>
          </w:p>
        </w:tc>
        <w:tc>
          <w:tcPr>
            <w:tcW w:w="5490" w:type="dxa"/>
          </w:tcPr>
          <w:p w:rsidR="00EF7EB1" w:rsidRPr="00697C9D" w:rsidRDefault="00EF7EB1" w:rsidP="00697C9D">
            <w:pPr>
              <w:pStyle w:val="ListParagraph"/>
              <w:numPr>
                <w:ilvl w:val="0"/>
                <w:numId w:val="26"/>
              </w:numPr>
              <w:autoSpaceDE w:val="0"/>
              <w:autoSpaceDN w:val="0"/>
              <w:adjustRightInd w:val="0"/>
              <w:ind w:left="144" w:hanging="144"/>
              <w:contextualSpacing w:val="0"/>
              <w:rPr>
                <w:rFonts w:ascii="Arial" w:hAnsi="Arial" w:cs="Arial"/>
                <w:b/>
                <w:bCs/>
                <w:color w:val="000000"/>
                <w:sz w:val="20"/>
                <w:szCs w:val="20"/>
              </w:rPr>
            </w:pPr>
            <w:r w:rsidRPr="00697C9D">
              <w:rPr>
                <w:rFonts w:ascii="Arial" w:hAnsi="Arial" w:cs="Arial"/>
                <w:b/>
                <w:bCs/>
                <w:color w:val="000000"/>
                <w:sz w:val="20"/>
                <w:szCs w:val="20"/>
              </w:rPr>
              <w:t>Demonstrate your knowledge of Coastline's library resources that support student success</w:t>
            </w:r>
            <w:proofErr w:type="gramStart"/>
            <w:r w:rsidRPr="00697C9D">
              <w:rPr>
                <w:rFonts w:ascii="Arial" w:hAnsi="Arial" w:cs="Arial"/>
                <w:b/>
                <w:bCs/>
                <w:color w:val="000000"/>
                <w:sz w:val="20"/>
                <w:szCs w:val="20"/>
              </w:rPr>
              <w:t xml:space="preserve">. </w:t>
            </w:r>
            <w:proofErr w:type="gramEnd"/>
            <w:r w:rsidRPr="00697C9D">
              <w:rPr>
                <w:rFonts w:ascii="Arial" w:hAnsi="Arial" w:cs="Arial"/>
                <w:b/>
                <w:bCs/>
                <w:color w:val="000000"/>
                <w:sz w:val="20"/>
                <w:szCs w:val="20"/>
              </w:rPr>
              <w:t>Select all library resources that you think Coastline has:</w:t>
            </w:r>
          </w:p>
          <w:p w:rsidR="00EF7EB1" w:rsidRPr="00697C9D" w:rsidRDefault="00EF7EB1" w:rsidP="00697C9D">
            <w:pPr>
              <w:autoSpaceDE w:val="0"/>
              <w:autoSpaceDN w:val="0"/>
              <w:adjustRightInd w:val="0"/>
              <w:ind w:left="144" w:hanging="144"/>
              <w:contextualSpacing w:val="0"/>
              <w:rPr>
                <w:rFonts w:ascii="Arial" w:hAnsi="Arial" w:cs="Arial"/>
                <w:b/>
                <w:bCs/>
                <w:color w:val="000000"/>
                <w:sz w:val="20"/>
                <w:szCs w:val="20"/>
              </w:rPr>
            </w:pPr>
          </w:p>
          <w:p w:rsidR="008760D4" w:rsidRPr="00FF7A3E" w:rsidRDefault="00192F76" w:rsidP="00FF7A3E">
            <w:pPr>
              <w:autoSpaceDE w:val="0"/>
              <w:autoSpaceDN w:val="0"/>
              <w:adjustRightInd w:val="0"/>
              <w:contextualSpacing w:val="0"/>
              <w:rPr>
                <w:rFonts w:ascii="Arial" w:hAnsi="Arial" w:cs="Arial"/>
                <w:sz w:val="20"/>
                <w:szCs w:val="20"/>
              </w:rPr>
            </w:pPr>
            <w:r w:rsidRPr="00FF7A3E">
              <w:rPr>
                <w:rFonts w:ascii="Arial" w:hAnsi="Arial" w:cs="Arial"/>
                <w:b/>
                <w:bCs/>
                <w:color w:val="000000"/>
                <w:sz w:val="20"/>
                <w:szCs w:val="20"/>
              </w:rPr>
              <w:t>(</w:t>
            </w:r>
            <w:r w:rsidR="00A62F2C" w:rsidRPr="00FF7A3E">
              <w:rPr>
                <w:rFonts w:ascii="Arial" w:hAnsi="Arial" w:cs="Arial"/>
                <w:b/>
                <w:bCs/>
                <w:color w:val="000000"/>
                <w:sz w:val="20"/>
                <w:szCs w:val="20"/>
              </w:rPr>
              <w:t>Plus a question with the “level of</w:t>
            </w:r>
            <w:r w:rsidR="00FF7A3E" w:rsidRPr="00FF7A3E">
              <w:rPr>
                <w:rFonts w:ascii="Arial" w:hAnsi="Arial" w:cs="Arial"/>
                <w:b/>
                <w:bCs/>
                <w:color w:val="000000"/>
                <w:sz w:val="20"/>
                <w:szCs w:val="20"/>
              </w:rPr>
              <w:t xml:space="preserve"> </w:t>
            </w:r>
            <w:r w:rsidR="00C61EA7" w:rsidRPr="00FF7A3E">
              <w:rPr>
                <w:rFonts w:ascii="Arial" w:hAnsi="Arial" w:cs="Arial"/>
                <w:b/>
                <w:bCs/>
                <w:color w:val="000000"/>
                <w:sz w:val="20"/>
                <w:szCs w:val="20"/>
              </w:rPr>
              <w:t>awareness, need, or satisfaction</w:t>
            </w:r>
            <w:r w:rsidR="00FF7A3E" w:rsidRPr="00FF7A3E">
              <w:rPr>
                <w:rFonts w:ascii="Arial" w:hAnsi="Arial" w:cs="Arial"/>
                <w:b/>
                <w:bCs/>
                <w:color w:val="000000"/>
                <w:sz w:val="20"/>
                <w:szCs w:val="20"/>
              </w:rPr>
              <w:t xml:space="preserve">” </w:t>
            </w:r>
            <w:r w:rsidR="00C61EA7" w:rsidRPr="00FF7A3E">
              <w:rPr>
                <w:rFonts w:ascii="Arial" w:hAnsi="Arial" w:cs="Arial"/>
                <w:b/>
                <w:bCs/>
                <w:color w:val="000000"/>
                <w:sz w:val="20"/>
                <w:szCs w:val="20"/>
              </w:rPr>
              <w:t>bank of questions)</w:t>
            </w:r>
          </w:p>
        </w:tc>
      </w:tr>
      <w:tr w:rsidR="00192F76" w:rsidRPr="0099238F" w:rsidTr="00D07DEC">
        <w:tc>
          <w:tcPr>
            <w:tcW w:w="1818" w:type="dxa"/>
          </w:tcPr>
          <w:p w:rsidR="00192F76" w:rsidRDefault="00192F76" w:rsidP="001B2C19">
            <w:pPr>
              <w:autoSpaceDE w:val="0"/>
              <w:autoSpaceDN w:val="0"/>
              <w:adjustRightInd w:val="0"/>
              <w:contextualSpacing w:val="0"/>
              <w:rPr>
                <w:rFonts w:ascii="Arial" w:hAnsi="Arial" w:cs="Arial"/>
                <w:b/>
                <w:sz w:val="20"/>
                <w:szCs w:val="20"/>
              </w:rPr>
            </w:pPr>
            <w:r>
              <w:rPr>
                <w:rFonts w:ascii="Arial" w:hAnsi="Arial" w:cs="Arial"/>
                <w:b/>
                <w:sz w:val="20"/>
                <w:szCs w:val="20"/>
              </w:rPr>
              <w:t xml:space="preserve">M&amp;O &amp; </w:t>
            </w:r>
            <w:r w:rsidRPr="0099238F">
              <w:rPr>
                <w:rFonts w:ascii="Arial" w:hAnsi="Arial" w:cs="Arial"/>
                <w:b/>
                <w:sz w:val="20"/>
                <w:szCs w:val="20"/>
              </w:rPr>
              <w:t>Facilities</w:t>
            </w:r>
            <w:r>
              <w:rPr>
                <w:rFonts w:ascii="Arial" w:hAnsi="Arial" w:cs="Arial"/>
                <w:b/>
                <w:sz w:val="20"/>
                <w:szCs w:val="20"/>
              </w:rPr>
              <w:t>/</w:t>
            </w:r>
          </w:p>
          <w:p w:rsidR="00192F76" w:rsidRPr="0099238F" w:rsidRDefault="00192F76" w:rsidP="001B2C19">
            <w:pPr>
              <w:autoSpaceDE w:val="0"/>
              <w:autoSpaceDN w:val="0"/>
              <w:adjustRightInd w:val="0"/>
              <w:contextualSpacing w:val="0"/>
              <w:rPr>
                <w:rFonts w:ascii="Arial" w:hAnsi="Arial" w:cs="Arial"/>
                <w:b/>
                <w:sz w:val="20"/>
                <w:szCs w:val="20"/>
              </w:rPr>
            </w:pPr>
            <w:r>
              <w:rPr>
                <w:rFonts w:ascii="Arial" w:hAnsi="Arial" w:cs="Arial"/>
                <w:b/>
                <w:sz w:val="20"/>
                <w:szCs w:val="20"/>
              </w:rPr>
              <w:t>Dave</w:t>
            </w:r>
          </w:p>
          <w:p w:rsidR="00192F76" w:rsidRPr="0099238F" w:rsidRDefault="00192F76" w:rsidP="001B2C19">
            <w:pPr>
              <w:autoSpaceDE w:val="0"/>
              <w:autoSpaceDN w:val="0"/>
              <w:adjustRightInd w:val="0"/>
              <w:contextualSpacing w:val="0"/>
              <w:rPr>
                <w:rFonts w:ascii="Arial" w:hAnsi="Arial" w:cs="Arial"/>
                <w:b/>
                <w:sz w:val="20"/>
                <w:szCs w:val="20"/>
              </w:rPr>
            </w:pPr>
          </w:p>
          <w:p w:rsidR="00192F76" w:rsidRPr="0099238F" w:rsidRDefault="00192F76" w:rsidP="001B2C19">
            <w:pPr>
              <w:autoSpaceDE w:val="0"/>
              <w:autoSpaceDN w:val="0"/>
              <w:adjustRightInd w:val="0"/>
              <w:contextualSpacing w:val="0"/>
              <w:rPr>
                <w:rFonts w:ascii="Arial" w:hAnsi="Arial" w:cs="Arial"/>
                <w:b/>
                <w:sz w:val="20"/>
                <w:szCs w:val="20"/>
              </w:rPr>
            </w:pPr>
          </w:p>
        </w:tc>
        <w:tc>
          <w:tcPr>
            <w:tcW w:w="6930" w:type="dxa"/>
          </w:tcPr>
          <w:p w:rsidR="00192F76" w:rsidRDefault="00192F76" w:rsidP="001B2C19">
            <w:pPr>
              <w:autoSpaceDE w:val="0"/>
              <w:autoSpaceDN w:val="0"/>
              <w:adjustRightInd w:val="0"/>
              <w:ind w:left="40"/>
              <w:rPr>
                <w:rFonts w:ascii="Arial" w:hAnsi="Arial" w:cs="Arial"/>
                <w:sz w:val="20"/>
                <w:szCs w:val="20"/>
              </w:rPr>
            </w:pPr>
            <w:r w:rsidRPr="0099238F">
              <w:rPr>
                <w:rFonts w:ascii="Arial" w:hAnsi="Arial" w:cs="Arial"/>
                <w:sz w:val="20"/>
                <w:szCs w:val="20"/>
              </w:rPr>
              <w:t xml:space="preserve">Students will state that facilities and services are clean and well maintained.  </w:t>
            </w:r>
          </w:p>
          <w:p w:rsidR="007378D5" w:rsidRPr="0099238F" w:rsidRDefault="007378D5" w:rsidP="001B2C19">
            <w:pPr>
              <w:autoSpaceDE w:val="0"/>
              <w:autoSpaceDN w:val="0"/>
              <w:adjustRightInd w:val="0"/>
              <w:ind w:left="40"/>
              <w:rPr>
                <w:rFonts w:ascii="Arial" w:hAnsi="Arial" w:cs="Arial"/>
                <w:sz w:val="20"/>
                <w:szCs w:val="20"/>
              </w:rPr>
            </w:pPr>
          </w:p>
          <w:p w:rsidR="00192F76" w:rsidRPr="0099238F" w:rsidRDefault="00192F76" w:rsidP="001B2C19">
            <w:pPr>
              <w:autoSpaceDE w:val="0"/>
              <w:autoSpaceDN w:val="0"/>
              <w:adjustRightInd w:val="0"/>
              <w:ind w:left="40"/>
              <w:rPr>
                <w:rFonts w:ascii="Arial" w:hAnsi="Arial" w:cs="Arial"/>
                <w:sz w:val="20"/>
                <w:szCs w:val="20"/>
              </w:rPr>
            </w:pPr>
            <w:r>
              <w:rPr>
                <w:rFonts w:ascii="Arial" w:hAnsi="Arial" w:cs="Arial"/>
                <w:sz w:val="20"/>
                <w:szCs w:val="20"/>
              </w:rPr>
              <w:t xml:space="preserve">Students will state that </w:t>
            </w:r>
            <w:r w:rsidRPr="0099238F">
              <w:rPr>
                <w:rFonts w:ascii="Arial" w:hAnsi="Arial" w:cs="Arial"/>
                <w:sz w:val="20"/>
                <w:szCs w:val="20"/>
              </w:rPr>
              <w:t xml:space="preserve">parking is adequate and </w:t>
            </w:r>
            <w:r w:rsidRPr="00C626A8">
              <w:rPr>
                <w:rFonts w:ascii="Arial" w:hAnsi="Arial" w:cs="Arial"/>
                <w:sz w:val="20"/>
                <w:szCs w:val="20"/>
              </w:rPr>
              <w:t>well maintained.</w:t>
            </w:r>
          </w:p>
          <w:p w:rsidR="00192F76" w:rsidRPr="0099238F" w:rsidRDefault="00192F76" w:rsidP="001B2C19">
            <w:pPr>
              <w:autoSpaceDE w:val="0"/>
              <w:autoSpaceDN w:val="0"/>
              <w:adjustRightInd w:val="0"/>
              <w:rPr>
                <w:rFonts w:ascii="Arial" w:hAnsi="Arial" w:cs="Arial"/>
                <w:sz w:val="20"/>
                <w:szCs w:val="20"/>
              </w:rPr>
            </w:pPr>
          </w:p>
        </w:tc>
        <w:tc>
          <w:tcPr>
            <w:tcW w:w="1440" w:type="dxa"/>
          </w:tcPr>
          <w:p w:rsidR="00192F76" w:rsidRPr="0099238F" w:rsidRDefault="00192F76" w:rsidP="001B2C19">
            <w:pPr>
              <w:autoSpaceDE w:val="0"/>
              <w:autoSpaceDN w:val="0"/>
              <w:adjustRightInd w:val="0"/>
              <w:contextualSpacing w:val="0"/>
              <w:rPr>
                <w:rFonts w:ascii="Arial" w:hAnsi="Arial" w:cs="Arial"/>
                <w:sz w:val="20"/>
                <w:szCs w:val="20"/>
              </w:rPr>
            </w:pPr>
            <w:r w:rsidRPr="0099238F">
              <w:rPr>
                <w:rFonts w:ascii="Arial" w:hAnsi="Arial" w:cs="Arial"/>
                <w:sz w:val="20"/>
                <w:szCs w:val="20"/>
              </w:rPr>
              <w:t>Mb; SI</w:t>
            </w:r>
            <w:r>
              <w:rPr>
                <w:rFonts w:ascii="Arial" w:hAnsi="Arial" w:cs="Arial"/>
                <w:sz w:val="20"/>
                <w:szCs w:val="20"/>
              </w:rPr>
              <w:t>.</w:t>
            </w:r>
            <w:r w:rsidRPr="0099238F">
              <w:rPr>
                <w:rFonts w:ascii="Arial" w:hAnsi="Arial" w:cs="Arial"/>
                <w:sz w:val="20"/>
                <w:szCs w:val="20"/>
              </w:rPr>
              <w:t>1</w:t>
            </w:r>
          </w:p>
          <w:p w:rsidR="00192F76" w:rsidRPr="0099238F" w:rsidRDefault="00192F76" w:rsidP="001B2C19">
            <w:pPr>
              <w:autoSpaceDE w:val="0"/>
              <w:autoSpaceDN w:val="0"/>
              <w:adjustRightInd w:val="0"/>
              <w:contextualSpacing w:val="0"/>
              <w:rPr>
                <w:rFonts w:ascii="Arial" w:hAnsi="Arial" w:cs="Arial"/>
                <w:sz w:val="20"/>
                <w:szCs w:val="20"/>
              </w:rPr>
            </w:pPr>
          </w:p>
        </w:tc>
        <w:tc>
          <w:tcPr>
            <w:tcW w:w="5490" w:type="dxa"/>
          </w:tcPr>
          <w:p w:rsidR="00192F76" w:rsidRPr="00697C9D" w:rsidRDefault="000B3869" w:rsidP="00C626A8">
            <w:pPr>
              <w:pStyle w:val="ListParagraph"/>
              <w:numPr>
                <w:ilvl w:val="0"/>
                <w:numId w:val="24"/>
              </w:numPr>
              <w:autoSpaceDE w:val="0"/>
              <w:autoSpaceDN w:val="0"/>
              <w:adjustRightInd w:val="0"/>
              <w:ind w:left="144" w:hanging="144"/>
              <w:contextualSpacing w:val="0"/>
              <w:rPr>
                <w:rFonts w:ascii="Arial" w:hAnsi="Arial" w:cs="Arial"/>
                <w:b/>
                <w:bCs/>
                <w:color w:val="000000"/>
                <w:sz w:val="20"/>
                <w:szCs w:val="20"/>
              </w:rPr>
            </w:pPr>
            <w:r w:rsidRPr="00697C9D">
              <w:rPr>
                <w:rFonts w:ascii="Arial" w:hAnsi="Arial" w:cs="Arial"/>
                <w:b/>
                <w:bCs/>
                <w:color w:val="000000"/>
                <w:sz w:val="20"/>
                <w:szCs w:val="20"/>
              </w:rPr>
              <w:t>Classrooms, learning centers, and other Coastline sites (e.g., classrooms, labs, restrooms, service areas are clean and well maintained.</w:t>
            </w:r>
          </w:p>
          <w:p w:rsidR="00C626A8" w:rsidRPr="00697C9D" w:rsidRDefault="00C626A8" w:rsidP="00C626A8">
            <w:pPr>
              <w:pStyle w:val="ListParagraph"/>
              <w:numPr>
                <w:ilvl w:val="0"/>
                <w:numId w:val="24"/>
              </w:numPr>
              <w:autoSpaceDE w:val="0"/>
              <w:autoSpaceDN w:val="0"/>
              <w:adjustRightInd w:val="0"/>
              <w:ind w:left="144" w:hanging="144"/>
              <w:contextualSpacing w:val="0"/>
              <w:rPr>
                <w:rFonts w:ascii="Arial" w:hAnsi="Arial" w:cs="Arial"/>
                <w:sz w:val="20"/>
                <w:szCs w:val="20"/>
              </w:rPr>
            </w:pPr>
            <w:r w:rsidRPr="00697C9D">
              <w:rPr>
                <w:rFonts w:ascii="Arial" w:hAnsi="Arial" w:cs="Arial"/>
                <w:b/>
                <w:bCs/>
                <w:color w:val="000000"/>
                <w:sz w:val="20"/>
                <w:szCs w:val="20"/>
              </w:rPr>
              <w:t>Parking for Coastline sites is adequate and well maintained.</w:t>
            </w:r>
          </w:p>
        </w:tc>
      </w:tr>
      <w:tr w:rsidR="00192F76" w:rsidRPr="0099238F" w:rsidTr="00D07DEC">
        <w:tc>
          <w:tcPr>
            <w:tcW w:w="1818" w:type="dxa"/>
          </w:tcPr>
          <w:p w:rsidR="00192F76" w:rsidRDefault="00192F76" w:rsidP="001B2C19">
            <w:pPr>
              <w:autoSpaceDE w:val="0"/>
              <w:autoSpaceDN w:val="0"/>
              <w:adjustRightInd w:val="0"/>
              <w:contextualSpacing w:val="0"/>
              <w:rPr>
                <w:rFonts w:ascii="Arial" w:hAnsi="Arial" w:cs="Arial"/>
                <w:b/>
                <w:sz w:val="20"/>
                <w:szCs w:val="20"/>
              </w:rPr>
            </w:pPr>
            <w:r w:rsidRPr="0099238F">
              <w:rPr>
                <w:rFonts w:ascii="Arial" w:hAnsi="Arial" w:cs="Arial"/>
                <w:b/>
                <w:sz w:val="20"/>
                <w:szCs w:val="20"/>
              </w:rPr>
              <w:t>Marketing</w:t>
            </w:r>
            <w:r>
              <w:rPr>
                <w:rFonts w:ascii="Arial" w:hAnsi="Arial" w:cs="Arial"/>
                <w:b/>
                <w:sz w:val="20"/>
                <w:szCs w:val="20"/>
              </w:rPr>
              <w:t>/</w:t>
            </w:r>
          </w:p>
          <w:p w:rsidR="00192F76" w:rsidRPr="0099238F" w:rsidRDefault="00192F76" w:rsidP="001B2C19">
            <w:pPr>
              <w:autoSpaceDE w:val="0"/>
              <w:autoSpaceDN w:val="0"/>
              <w:adjustRightInd w:val="0"/>
              <w:contextualSpacing w:val="0"/>
              <w:rPr>
                <w:rFonts w:ascii="Arial" w:hAnsi="Arial" w:cs="Arial"/>
                <w:b/>
                <w:sz w:val="20"/>
                <w:szCs w:val="20"/>
              </w:rPr>
            </w:pPr>
            <w:r>
              <w:rPr>
                <w:rFonts w:ascii="Arial" w:hAnsi="Arial" w:cs="Arial"/>
                <w:b/>
                <w:sz w:val="20"/>
                <w:szCs w:val="20"/>
              </w:rPr>
              <w:t>Michelle</w:t>
            </w:r>
            <w:r w:rsidRPr="0099238F">
              <w:rPr>
                <w:rFonts w:ascii="Arial" w:hAnsi="Arial" w:cs="Arial"/>
                <w:b/>
                <w:sz w:val="20"/>
                <w:szCs w:val="20"/>
              </w:rPr>
              <w:t xml:space="preserve"> </w:t>
            </w:r>
          </w:p>
        </w:tc>
        <w:tc>
          <w:tcPr>
            <w:tcW w:w="6930" w:type="dxa"/>
          </w:tcPr>
          <w:p w:rsidR="00192F76" w:rsidRDefault="00192F76" w:rsidP="001B2C19">
            <w:pPr>
              <w:contextualSpacing w:val="0"/>
              <w:rPr>
                <w:rFonts w:ascii="Arial" w:eastAsia="Times New Roman" w:hAnsi="Arial" w:cs="Arial"/>
                <w:sz w:val="20"/>
                <w:szCs w:val="20"/>
              </w:rPr>
            </w:pPr>
            <w:r w:rsidRPr="0099238F">
              <w:rPr>
                <w:rFonts w:ascii="Arial" w:eastAsia="Times New Roman" w:hAnsi="Arial" w:cs="Arial"/>
                <w:sz w:val="20"/>
                <w:szCs w:val="20"/>
              </w:rPr>
              <w:t xml:space="preserve">Students will report that programs and services </w:t>
            </w:r>
            <w:proofErr w:type="gramStart"/>
            <w:r w:rsidRPr="0099238F">
              <w:rPr>
                <w:rFonts w:ascii="Arial" w:eastAsia="Times New Roman" w:hAnsi="Arial" w:cs="Arial"/>
                <w:sz w:val="20"/>
                <w:szCs w:val="20"/>
              </w:rPr>
              <w:t>are well described</w:t>
            </w:r>
            <w:proofErr w:type="gramEnd"/>
            <w:r w:rsidRPr="0099238F">
              <w:rPr>
                <w:rFonts w:ascii="Arial" w:eastAsia="Times New Roman" w:hAnsi="Arial" w:cs="Arial"/>
                <w:sz w:val="20"/>
                <w:szCs w:val="20"/>
              </w:rPr>
              <w:t xml:space="preserve"> online and in printed publications. </w:t>
            </w:r>
          </w:p>
          <w:p w:rsidR="007378D5" w:rsidRPr="0099238F" w:rsidRDefault="007378D5" w:rsidP="001B2C19">
            <w:pPr>
              <w:contextualSpacing w:val="0"/>
              <w:rPr>
                <w:rFonts w:ascii="Arial" w:eastAsia="Times New Roman" w:hAnsi="Arial" w:cs="Arial"/>
                <w:sz w:val="20"/>
                <w:szCs w:val="20"/>
              </w:rPr>
            </w:pPr>
          </w:p>
          <w:p w:rsidR="00192F76" w:rsidRDefault="00192F76" w:rsidP="001B2C19">
            <w:pPr>
              <w:contextualSpacing w:val="0"/>
              <w:rPr>
                <w:rFonts w:ascii="Arial" w:eastAsia="Times New Roman" w:hAnsi="Arial" w:cs="Arial"/>
                <w:sz w:val="20"/>
                <w:szCs w:val="20"/>
              </w:rPr>
            </w:pPr>
            <w:r w:rsidRPr="0099238F">
              <w:rPr>
                <w:rFonts w:ascii="Arial" w:eastAsia="Times New Roman" w:hAnsi="Arial" w:cs="Arial"/>
                <w:sz w:val="20"/>
                <w:szCs w:val="20"/>
              </w:rPr>
              <w:t xml:space="preserve">Students will report that the </w:t>
            </w:r>
            <w:proofErr w:type="gramStart"/>
            <w:r w:rsidRPr="0099238F">
              <w:rPr>
                <w:rFonts w:ascii="Arial" w:eastAsia="Times New Roman" w:hAnsi="Arial" w:cs="Arial"/>
                <w:sz w:val="20"/>
                <w:szCs w:val="20"/>
              </w:rPr>
              <w:t>college’s</w:t>
            </w:r>
            <w:proofErr w:type="gramEnd"/>
            <w:r w:rsidRPr="0099238F">
              <w:rPr>
                <w:rFonts w:ascii="Arial" w:eastAsia="Times New Roman" w:hAnsi="Arial" w:cs="Arial"/>
                <w:sz w:val="20"/>
                <w:szCs w:val="20"/>
              </w:rPr>
              <w:t xml:space="preserve"> printed </w:t>
            </w:r>
            <w:r>
              <w:rPr>
                <w:rFonts w:ascii="Arial" w:eastAsia="Times New Roman" w:hAnsi="Arial" w:cs="Arial"/>
                <w:sz w:val="20"/>
                <w:szCs w:val="20"/>
              </w:rPr>
              <w:t xml:space="preserve">and online </w:t>
            </w:r>
            <w:r w:rsidRPr="0099238F">
              <w:rPr>
                <w:rFonts w:ascii="Arial" w:eastAsia="Times New Roman" w:hAnsi="Arial" w:cs="Arial"/>
                <w:sz w:val="20"/>
                <w:szCs w:val="20"/>
              </w:rPr>
              <w:t xml:space="preserve">publications are easy to read and understand. </w:t>
            </w:r>
          </w:p>
          <w:p w:rsidR="007378D5" w:rsidRPr="0099238F" w:rsidRDefault="007378D5" w:rsidP="001B2C19">
            <w:pPr>
              <w:contextualSpacing w:val="0"/>
              <w:rPr>
                <w:rFonts w:ascii="Arial" w:eastAsia="Times New Roman" w:hAnsi="Arial" w:cs="Arial"/>
                <w:sz w:val="20"/>
                <w:szCs w:val="20"/>
              </w:rPr>
            </w:pPr>
          </w:p>
          <w:p w:rsidR="00192F76" w:rsidRPr="0099238F" w:rsidRDefault="00192F76" w:rsidP="00937D34">
            <w:pPr>
              <w:contextualSpacing w:val="0"/>
              <w:rPr>
                <w:rFonts w:ascii="Arial" w:hAnsi="Arial" w:cs="Arial"/>
                <w:sz w:val="20"/>
                <w:szCs w:val="20"/>
              </w:rPr>
            </w:pPr>
            <w:r w:rsidRPr="0099238F">
              <w:rPr>
                <w:rFonts w:ascii="Arial" w:eastAsia="Times New Roman" w:hAnsi="Arial" w:cs="Arial"/>
                <w:sz w:val="20"/>
                <w:szCs w:val="20"/>
              </w:rPr>
              <w:t>Students will r</w:t>
            </w:r>
            <w:r>
              <w:rPr>
                <w:rFonts w:ascii="Arial" w:eastAsia="Times New Roman" w:hAnsi="Arial" w:cs="Arial"/>
                <w:sz w:val="20"/>
                <w:szCs w:val="20"/>
              </w:rPr>
              <w:t xml:space="preserve">eport awareness of Coastline’s </w:t>
            </w:r>
            <w:r w:rsidRPr="0099238F">
              <w:rPr>
                <w:rFonts w:ascii="Arial" w:eastAsia="Times New Roman" w:hAnsi="Arial" w:cs="Arial"/>
                <w:sz w:val="20"/>
                <w:szCs w:val="20"/>
              </w:rPr>
              <w:t xml:space="preserve">social media sites (YouTube, </w:t>
            </w:r>
            <w:proofErr w:type="spellStart"/>
            <w:r w:rsidRPr="0099238F">
              <w:rPr>
                <w:rFonts w:ascii="Arial" w:eastAsia="Times New Roman" w:hAnsi="Arial" w:cs="Arial"/>
                <w:sz w:val="20"/>
                <w:szCs w:val="20"/>
              </w:rPr>
              <w:t>Facebook</w:t>
            </w:r>
            <w:proofErr w:type="spellEnd"/>
            <w:r w:rsidRPr="0099238F">
              <w:rPr>
                <w:rFonts w:ascii="Arial" w:eastAsia="Times New Roman" w:hAnsi="Arial" w:cs="Arial"/>
                <w:sz w:val="20"/>
                <w:szCs w:val="20"/>
              </w:rPr>
              <w:t>, Twitter)  [</w:t>
            </w:r>
            <w:r w:rsidR="00937D34">
              <w:rPr>
                <w:rFonts w:ascii="Arial" w:eastAsia="Times New Roman" w:hAnsi="Arial" w:cs="Arial"/>
                <w:i/>
                <w:sz w:val="20"/>
                <w:szCs w:val="20"/>
              </w:rPr>
              <w:t>Th</w:t>
            </w:r>
            <w:r w:rsidRPr="009C40CA">
              <w:rPr>
                <w:rFonts w:ascii="Arial" w:eastAsia="Times New Roman" w:hAnsi="Arial" w:cs="Arial"/>
                <w:i/>
                <w:sz w:val="20"/>
                <w:szCs w:val="20"/>
              </w:rPr>
              <w:t xml:space="preserve">is is grouped </w:t>
            </w:r>
            <w:r w:rsidRPr="009E7169">
              <w:rPr>
                <w:rFonts w:ascii="Arial" w:eastAsia="Times New Roman" w:hAnsi="Arial" w:cs="Arial"/>
                <w:i/>
                <w:sz w:val="20"/>
                <w:szCs w:val="20"/>
              </w:rPr>
              <w:t>in awareness q</w:t>
            </w:r>
            <w:r>
              <w:rPr>
                <w:rFonts w:ascii="Arial" w:eastAsia="Times New Roman" w:hAnsi="Arial" w:cs="Arial"/>
                <w:i/>
                <w:sz w:val="20"/>
                <w:szCs w:val="20"/>
              </w:rPr>
              <w:t>uestions</w:t>
            </w:r>
            <w:r w:rsidRPr="0099238F">
              <w:rPr>
                <w:rFonts w:ascii="Arial" w:eastAsia="Times New Roman" w:hAnsi="Arial" w:cs="Arial"/>
                <w:sz w:val="20"/>
                <w:szCs w:val="20"/>
              </w:rPr>
              <w:t>]</w:t>
            </w:r>
          </w:p>
        </w:tc>
        <w:tc>
          <w:tcPr>
            <w:tcW w:w="1440" w:type="dxa"/>
          </w:tcPr>
          <w:p w:rsidR="00192F76" w:rsidRPr="0099238F" w:rsidRDefault="00192F76" w:rsidP="001B2C19">
            <w:pPr>
              <w:autoSpaceDE w:val="0"/>
              <w:autoSpaceDN w:val="0"/>
              <w:adjustRightInd w:val="0"/>
              <w:contextualSpacing w:val="0"/>
              <w:rPr>
                <w:rFonts w:ascii="Arial" w:hAnsi="Arial" w:cs="Arial"/>
                <w:sz w:val="20"/>
                <w:szCs w:val="20"/>
              </w:rPr>
            </w:pPr>
            <w:r w:rsidRPr="0099238F">
              <w:rPr>
                <w:rFonts w:ascii="Arial" w:hAnsi="Arial" w:cs="Arial"/>
                <w:sz w:val="20"/>
                <w:szCs w:val="20"/>
              </w:rPr>
              <w:t xml:space="preserve">Mb; </w:t>
            </w:r>
            <w:r>
              <w:rPr>
                <w:rFonts w:ascii="Arial" w:hAnsi="Arial" w:cs="Arial"/>
                <w:sz w:val="20"/>
                <w:szCs w:val="20"/>
              </w:rPr>
              <w:t>Mc;</w:t>
            </w:r>
            <w:r w:rsidRPr="0099238F">
              <w:rPr>
                <w:rFonts w:ascii="Arial" w:hAnsi="Arial" w:cs="Arial"/>
                <w:sz w:val="20"/>
                <w:szCs w:val="20"/>
              </w:rPr>
              <w:t xml:space="preserve"> </w:t>
            </w:r>
            <w:proofErr w:type="spellStart"/>
            <w:r>
              <w:rPr>
                <w:rFonts w:ascii="Arial" w:hAnsi="Arial" w:cs="Arial"/>
                <w:sz w:val="20"/>
                <w:szCs w:val="20"/>
              </w:rPr>
              <w:t>Md</w:t>
            </w:r>
            <w:proofErr w:type="spellEnd"/>
            <w:r w:rsidRPr="0099238F">
              <w:rPr>
                <w:rFonts w:ascii="Arial" w:hAnsi="Arial" w:cs="Arial"/>
                <w:sz w:val="20"/>
                <w:szCs w:val="20"/>
              </w:rPr>
              <w:t>; SI</w:t>
            </w:r>
            <w:r>
              <w:rPr>
                <w:rFonts w:ascii="Arial" w:hAnsi="Arial" w:cs="Arial"/>
                <w:sz w:val="20"/>
                <w:szCs w:val="20"/>
              </w:rPr>
              <w:t>.</w:t>
            </w:r>
            <w:r w:rsidRPr="0099238F">
              <w:rPr>
                <w:rFonts w:ascii="Arial" w:hAnsi="Arial" w:cs="Arial"/>
                <w:sz w:val="20"/>
                <w:szCs w:val="20"/>
              </w:rPr>
              <w:t>1</w:t>
            </w:r>
            <w:r>
              <w:rPr>
                <w:rFonts w:ascii="Arial" w:hAnsi="Arial" w:cs="Arial"/>
                <w:sz w:val="20"/>
                <w:szCs w:val="20"/>
              </w:rPr>
              <w:t>;</w:t>
            </w:r>
            <w:r w:rsidR="00D07DEC">
              <w:rPr>
                <w:rFonts w:ascii="Arial" w:hAnsi="Arial" w:cs="Arial"/>
                <w:sz w:val="20"/>
                <w:szCs w:val="20"/>
              </w:rPr>
              <w:t xml:space="preserve"> </w:t>
            </w:r>
            <w:r w:rsidRPr="0099238F">
              <w:rPr>
                <w:rFonts w:ascii="Arial" w:hAnsi="Arial" w:cs="Arial"/>
                <w:sz w:val="20"/>
                <w:szCs w:val="20"/>
              </w:rPr>
              <w:t>SI</w:t>
            </w:r>
            <w:r>
              <w:rPr>
                <w:rFonts w:ascii="Arial" w:hAnsi="Arial" w:cs="Arial"/>
                <w:sz w:val="20"/>
                <w:szCs w:val="20"/>
              </w:rPr>
              <w:t>.2;</w:t>
            </w:r>
            <w:r w:rsidRPr="0099238F">
              <w:rPr>
                <w:rFonts w:ascii="Arial" w:hAnsi="Arial" w:cs="Arial"/>
                <w:sz w:val="20"/>
                <w:szCs w:val="20"/>
              </w:rPr>
              <w:t xml:space="preserve"> SI</w:t>
            </w:r>
            <w:r>
              <w:rPr>
                <w:rFonts w:ascii="Arial" w:hAnsi="Arial" w:cs="Arial"/>
                <w:sz w:val="20"/>
                <w:szCs w:val="20"/>
              </w:rPr>
              <w:t>.3</w:t>
            </w:r>
          </w:p>
          <w:p w:rsidR="00192F76" w:rsidRPr="0099238F" w:rsidRDefault="00192F76" w:rsidP="001B2C19">
            <w:pPr>
              <w:autoSpaceDE w:val="0"/>
              <w:autoSpaceDN w:val="0"/>
              <w:adjustRightInd w:val="0"/>
              <w:contextualSpacing w:val="0"/>
              <w:rPr>
                <w:rFonts w:ascii="Arial" w:hAnsi="Arial" w:cs="Arial"/>
                <w:sz w:val="20"/>
                <w:szCs w:val="20"/>
              </w:rPr>
            </w:pPr>
          </w:p>
        </w:tc>
        <w:tc>
          <w:tcPr>
            <w:tcW w:w="5490" w:type="dxa"/>
          </w:tcPr>
          <w:p w:rsidR="00192F76" w:rsidRPr="00697C9D" w:rsidRDefault="00192F76" w:rsidP="00AE60AA">
            <w:pPr>
              <w:pStyle w:val="ListParagraph"/>
              <w:numPr>
                <w:ilvl w:val="0"/>
                <w:numId w:val="21"/>
              </w:numPr>
              <w:autoSpaceDE w:val="0"/>
              <w:autoSpaceDN w:val="0"/>
              <w:adjustRightInd w:val="0"/>
              <w:ind w:left="144" w:hanging="144"/>
              <w:contextualSpacing w:val="0"/>
              <w:rPr>
                <w:rFonts w:ascii="Arial" w:hAnsi="Arial" w:cs="Arial"/>
                <w:b/>
                <w:bCs/>
                <w:color w:val="000000"/>
                <w:sz w:val="20"/>
                <w:szCs w:val="20"/>
              </w:rPr>
            </w:pPr>
            <w:r w:rsidRPr="00697C9D">
              <w:rPr>
                <w:rFonts w:ascii="Arial" w:hAnsi="Arial" w:cs="Arial"/>
                <w:b/>
                <w:bCs/>
                <w:color w:val="000000"/>
                <w:sz w:val="20"/>
                <w:szCs w:val="20"/>
              </w:rPr>
              <w:t>Coastline's Website (http://www.coastline.edu) is easy to navigate.</w:t>
            </w:r>
          </w:p>
          <w:p w:rsidR="00192F76" w:rsidRPr="00697C9D" w:rsidRDefault="00192F76" w:rsidP="00AE60AA">
            <w:pPr>
              <w:pStyle w:val="ListParagraph"/>
              <w:numPr>
                <w:ilvl w:val="0"/>
                <w:numId w:val="21"/>
              </w:numPr>
              <w:autoSpaceDE w:val="0"/>
              <w:autoSpaceDN w:val="0"/>
              <w:adjustRightInd w:val="0"/>
              <w:ind w:left="144" w:hanging="144"/>
              <w:contextualSpacing w:val="0"/>
              <w:rPr>
                <w:rFonts w:ascii="Arial" w:hAnsi="Arial" w:cs="Arial"/>
                <w:b/>
                <w:bCs/>
                <w:color w:val="000000"/>
                <w:sz w:val="20"/>
                <w:szCs w:val="20"/>
              </w:rPr>
            </w:pPr>
            <w:proofErr w:type="gramStart"/>
            <w:r w:rsidRPr="00697C9D">
              <w:rPr>
                <w:rFonts w:ascii="Arial" w:hAnsi="Arial" w:cs="Arial"/>
                <w:b/>
                <w:bCs/>
                <w:color w:val="000000"/>
                <w:sz w:val="20"/>
                <w:szCs w:val="20"/>
              </w:rPr>
              <w:t>Coastline's</w:t>
            </w:r>
            <w:proofErr w:type="gramEnd"/>
            <w:r w:rsidRPr="00697C9D">
              <w:rPr>
                <w:rFonts w:ascii="Arial" w:hAnsi="Arial" w:cs="Arial"/>
                <w:b/>
                <w:bCs/>
                <w:color w:val="000000"/>
                <w:sz w:val="20"/>
                <w:szCs w:val="20"/>
              </w:rPr>
              <w:t xml:space="preserve"> printed and online publications are easy to read and understand.</w:t>
            </w:r>
          </w:p>
          <w:p w:rsidR="00192F76" w:rsidRDefault="00192F76" w:rsidP="00AE60AA">
            <w:pPr>
              <w:pStyle w:val="ListParagraph"/>
              <w:numPr>
                <w:ilvl w:val="0"/>
                <w:numId w:val="21"/>
              </w:numPr>
              <w:autoSpaceDE w:val="0"/>
              <w:autoSpaceDN w:val="0"/>
              <w:adjustRightInd w:val="0"/>
              <w:ind w:left="144" w:hanging="144"/>
              <w:contextualSpacing w:val="0"/>
              <w:rPr>
                <w:rFonts w:ascii="Arial" w:hAnsi="Arial" w:cs="Arial"/>
                <w:b/>
                <w:bCs/>
                <w:color w:val="000000"/>
                <w:sz w:val="20"/>
                <w:szCs w:val="20"/>
              </w:rPr>
            </w:pPr>
            <w:r w:rsidRPr="00697C9D">
              <w:rPr>
                <w:rFonts w:ascii="Arial" w:hAnsi="Arial" w:cs="Arial"/>
                <w:b/>
                <w:bCs/>
                <w:color w:val="000000"/>
                <w:sz w:val="20"/>
                <w:szCs w:val="20"/>
              </w:rPr>
              <w:t xml:space="preserve">Coastline's programs and services </w:t>
            </w:r>
            <w:proofErr w:type="gramStart"/>
            <w:r w:rsidRPr="00697C9D">
              <w:rPr>
                <w:rFonts w:ascii="Arial" w:hAnsi="Arial" w:cs="Arial"/>
                <w:b/>
                <w:bCs/>
                <w:color w:val="000000"/>
                <w:sz w:val="20"/>
                <w:szCs w:val="20"/>
              </w:rPr>
              <w:t>are well described</w:t>
            </w:r>
            <w:proofErr w:type="gramEnd"/>
            <w:r w:rsidRPr="00697C9D">
              <w:rPr>
                <w:rFonts w:ascii="Arial" w:hAnsi="Arial" w:cs="Arial"/>
                <w:b/>
                <w:bCs/>
                <w:color w:val="000000"/>
                <w:sz w:val="20"/>
                <w:szCs w:val="20"/>
              </w:rPr>
              <w:t xml:space="preserve"> online and in printed materials.</w:t>
            </w:r>
          </w:p>
          <w:p w:rsidR="00FF7A3E" w:rsidRPr="00697C9D" w:rsidRDefault="00FF7A3E" w:rsidP="00FF7A3E">
            <w:pPr>
              <w:pStyle w:val="ListParagraph"/>
              <w:autoSpaceDE w:val="0"/>
              <w:autoSpaceDN w:val="0"/>
              <w:adjustRightInd w:val="0"/>
              <w:ind w:left="144"/>
              <w:contextualSpacing w:val="0"/>
              <w:rPr>
                <w:rFonts w:ascii="Arial" w:hAnsi="Arial" w:cs="Arial"/>
                <w:b/>
                <w:bCs/>
                <w:color w:val="000000"/>
                <w:sz w:val="20"/>
                <w:szCs w:val="20"/>
              </w:rPr>
            </w:pPr>
          </w:p>
          <w:p w:rsidR="00192F76" w:rsidRPr="00FF7A3E" w:rsidRDefault="00192F76" w:rsidP="00FF7A3E">
            <w:pPr>
              <w:autoSpaceDE w:val="0"/>
              <w:autoSpaceDN w:val="0"/>
              <w:adjustRightInd w:val="0"/>
              <w:contextualSpacing w:val="0"/>
              <w:rPr>
                <w:rFonts w:ascii="Arial" w:hAnsi="Arial" w:cs="Arial"/>
                <w:sz w:val="20"/>
                <w:szCs w:val="20"/>
              </w:rPr>
            </w:pPr>
            <w:r w:rsidRPr="00FF7A3E">
              <w:rPr>
                <w:rFonts w:ascii="Arial" w:hAnsi="Arial" w:cs="Arial"/>
                <w:b/>
                <w:bCs/>
                <w:color w:val="000000"/>
                <w:sz w:val="20"/>
                <w:szCs w:val="20"/>
              </w:rPr>
              <w:t>(</w:t>
            </w:r>
            <w:r w:rsidR="00A62F2C" w:rsidRPr="00FF7A3E">
              <w:rPr>
                <w:rFonts w:ascii="Arial" w:hAnsi="Arial" w:cs="Arial"/>
                <w:b/>
                <w:bCs/>
                <w:color w:val="000000"/>
                <w:sz w:val="20"/>
                <w:szCs w:val="20"/>
              </w:rPr>
              <w:t>Plus a question with the “level of</w:t>
            </w:r>
            <w:r w:rsidR="00FF7A3E">
              <w:rPr>
                <w:rFonts w:ascii="Arial" w:hAnsi="Arial" w:cs="Arial"/>
                <w:b/>
                <w:bCs/>
                <w:color w:val="000000"/>
                <w:sz w:val="20"/>
                <w:szCs w:val="20"/>
              </w:rPr>
              <w:t xml:space="preserve"> </w:t>
            </w:r>
            <w:r w:rsidRPr="00FF7A3E">
              <w:rPr>
                <w:rFonts w:ascii="Arial" w:hAnsi="Arial" w:cs="Arial"/>
                <w:b/>
                <w:bCs/>
                <w:color w:val="000000"/>
                <w:sz w:val="20"/>
                <w:szCs w:val="20"/>
              </w:rPr>
              <w:t>awareness, need, or satisfaction</w:t>
            </w:r>
            <w:r w:rsidR="00FF7A3E">
              <w:rPr>
                <w:rFonts w:ascii="Arial" w:hAnsi="Arial" w:cs="Arial"/>
                <w:b/>
                <w:bCs/>
                <w:color w:val="000000"/>
                <w:sz w:val="20"/>
                <w:szCs w:val="20"/>
              </w:rPr>
              <w:t>”</w:t>
            </w:r>
            <w:r w:rsidRPr="00FF7A3E">
              <w:rPr>
                <w:rFonts w:ascii="Arial" w:hAnsi="Arial" w:cs="Arial"/>
                <w:b/>
                <w:bCs/>
                <w:color w:val="000000"/>
                <w:sz w:val="20"/>
                <w:szCs w:val="20"/>
              </w:rPr>
              <w:t xml:space="preserve"> bank of questions)</w:t>
            </w:r>
          </w:p>
        </w:tc>
      </w:tr>
      <w:tr w:rsidR="00192F76" w:rsidRPr="0099238F" w:rsidTr="00D07DEC">
        <w:tc>
          <w:tcPr>
            <w:tcW w:w="1818" w:type="dxa"/>
          </w:tcPr>
          <w:p w:rsidR="00FF7A3E" w:rsidRDefault="00192F76" w:rsidP="00617511">
            <w:pPr>
              <w:autoSpaceDE w:val="0"/>
              <w:autoSpaceDN w:val="0"/>
              <w:adjustRightInd w:val="0"/>
              <w:contextualSpacing w:val="0"/>
              <w:rPr>
                <w:rFonts w:ascii="Arial" w:hAnsi="Arial" w:cs="Arial"/>
                <w:b/>
                <w:bCs/>
                <w:sz w:val="20"/>
                <w:szCs w:val="20"/>
              </w:rPr>
            </w:pPr>
            <w:r w:rsidRPr="0099238F">
              <w:rPr>
                <w:rFonts w:ascii="Arial" w:hAnsi="Arial" w:cs="Arial"/>
                <w:b/>
                <w:bCs/>
                <w:sz w:val="20"/>
                <w:szCs w:val="20"/>
              </w:rPr>
              <w:t>Orientation</w:t>
            </w:r>
            <w:r>
              <w:rPr>
                <w:rFonts w:ascii="Arial" w:hAnsi="Arial" w:cs="Arial"/>
                <w:b/>
                <w:bCs/>
                <w:sz w:val="20"/>
                <w:szCs w:val="20"/>
              </w:rPr>
              <w:t>/</w:t>
            </w:r>
          </w:p>
          <w:p w:rsidR="00192F76" w:rsidRPr="0099238F" w:rsidRDefault="00192F76" w:rsidP="00617511">
            <w:pPr>
              <w:autoSpaceDE w:val="0"/>
              <w:autoSpaceDN w:val="0"/>
              <w:adjustRightInd w:val="0"/>
              <w:contextualSpacing w:val="0"/>
              <w:rPr>
                <w:rFonts w:ascii="Arial" w:hAnsi="Arial" w:cs="Arial"/>
                <w:b/>
                <w:bCs/>
                <w:sz w:val="20"/>
                <w:szCs w:val="20"/>
              </w:rPr>
            </w:pPr>
            <w:r>
              <w:rPr>
                <w:rFonts w:ascii="Arial" w:hAnsi="Arial" w:cs="Arial"/>
                <w:b/>
                <w:bCs/>
                <w:sz w:val="20"/>
                <w:szCs w:val="20"/>
              </w:rPr>
              <w:t>John</w:t>
            </w:r>
          </w:p>
        </w:tc>
        <w:tc>
          <w:tcPr>
            <w:tcW w:w="6930" w:type="dxa"/>
          </w:tcPr>
          <w:p w:rsidR="00192F76" w:rsidRPr="0099238F" w:rsidRDefault="00192F76" w:rsidP="008E52F3">
            <w:pPr>
              <w:autoSpaceDE w:val="0"/>
              <w:autoSpaceDN w:val="0"/>
              <w:adjustRightInd w:val="0"/>
              <w:ind w:left="40"/>
              <w:rPr>
                <w:rFonts w:ascii="Arial" w:hAnsi="Arial" w:cs="Arial"/>
                <w:sz w:val="20"/>
                <w:szCs w:val="20"/>
              </w:rPr>
            </w:pPr>
            <w:r>
              <w:rPr>
                <w:rFonts w:ascii="Arial" w:hAnsi="Arial" w:cs="Arial"/>
                <w:sz w:val="20"/>
                <w:szCs w:val="20"/>
              </w:rPr>
              <w:t xml:space="preserve">Students </w:t>
            </w:r>
            <w:r w:rsidRPr="0099238F">
              <w:rPr>
                <w:rFonts w:ascii="Arial" w:hAnsi="Arial" w:cs="Arial"/>
                <w:sz w:val="20"/>
                <w:szCs w:val="20"/>
              </w:rPr>
              <w:t>will identify the matriculation process.</w:t>
            </w:r>
          </w:p>
        </w:tc>
        <w:tc>
          <w:tcPr>
            <w:tcW w:w="1440" w:type="dxa"/>
          </w:tcPr>
          <w:p w:rsidR="00192F76" w:rsidRPr="0099238F" w:rsidRDefault="00192F76" w:rsidP="008E52F3">
            <w:pPr>
              <w:autoSpaceDE w:val="0"/>
              <w:autoSpaceDN w:val="0"/>
              <w:adjustRightInd w:val="0"/>
              <w:contextualSpacing w:val="0"/>
              <w:rPr>
                <w:rFonts w:ascii="Arial" w:hAnsi="Arial" w:cs="Arial"/>
                <w:sz w:val="20"/>
                <w:szCs w:val="20"/>
              </w:rPr>
            </w:pPr>
            <w:r w:rsidRPr="0099238F">
              <w:rPr>
                <w:rFonts w:ascii="Arial" w:hAnsi="Arial" w:cs="Arial"/>
                <w:sz w:val="20"/>
                <w:szCs w:val="20"/>
              </w:rPr>
              <w:t>Mb; Mc; SI</w:t>
            </w:r>
            <w:r>
              <w:rPr>
                <w:rFonts w:ascii="Arial" w:hAnsi="Arial" w:cs="Arial"/>
                <w:sz w:val="20"/>
                <w:szCs w:val="20"/>
              </w:rPr>
              <w:t>.</w:t>
            </w:r>
            <w:r w:rsidRPr="0099238F">
              <w:rPr>
                <w:rFonts w:ascii="Arial" w:hAnsi="Arial" w:cs="Arial"/>
                <w:sz w:val="20"/>
                <w:szCs w:val="20"/>
              </w:rPr>
              <w:t>1; SI</w:t>
            </w:r>
            <w:r>
              <w:rPr>
                <w:rFonts w:ascii="Arial" w:hAnsi="Arial" w:cs="Arial"/>
                <w:sz w:val="20"/>
                <w:szCs w:val="20"/>
              </w:rPr>
              <w:t>.</w:t>
            </w:r>
            <w:r w:rsidRPr="0099238F">
              <w:rPr>
                <w:rFonts w:ascii="Arial" w:hAnsi="Arial" w:cs="Arial"/>
                <w:sz w:val="20"/>
                <w:szCs w:val="20"/>
              </w:rPr>
              <w:t>2</w:t>
            </w:r>
          </w:p>
        </w:tc>
        <w:tc>
          <w:tcPr>
            <w:tcW w:w="5490" w:type="dxa"/>
          </w:tcPr>
          <w:p w:rsidR="00192F76" w:rsidRPr="008E3FA4" w:rsidRDefault="00192F76" w:rsidP="001B2C19">
            <w:pPr>
              <w:autoSpaceDE w:val="0"/>
              <w:autoSpaceDN w:val="0"/>
              <w:adjustRightInd w:val="0"/>
              <w:contextualSpacing w:val="0"/>
              <w:rPr>
                <w:rFonts w:ascii="Arial" w:hAnsi="Arial" w:cs="Arial"/>
                <w:sz w:val="20"/>
                <w:szCs w:val="20"/>
              </w:rPr>
            </w:pPr>
            <w:r w:rsidRPr="008E3FA4">
              <w:rPr>
                <w:rFonts w:ascii="Arial" w:hAnsi="Arial" w:cs="Arial"/>
                <w:b/>
                <w:bCs/>
                <w:color w:val="000000"/>
                <w:sz w:val="20"/>
                <w:szCs w:val="20"/>
              </w:rPr>
              <w:t>Identify the best sequence of matriculation.</w:t>
            </w:r>
          </w:p>
        </w:tc>
      </w:tr>
      <w:tr w:rsidR="00192F76" w:rsidRPr="0099238F" w:rsidTr="00D07DEC">
        <w:tc>
          <w:tcPr>
            <w:tcW w:w="1818" w:type="dxa"/>
          </w:tcPr>
          <w:p w:rsidR="00192F76" w:rsidRPr="0099238F" w:rsidRDefault="00192F76" w:rsidP="00617511">
            <w:pPr>
              <w:autoSpaceDE w:val="0"/>
              <w:autoSpaceDN w:val="0"/>
              <w:adjustRightInd w:val="0"/>
              <w:contextualSpacing w:val="0"/>
              <w:rPr>
                <w:rFonts w:ascii="Arial" w:hAnsi="Arial" w:cs="Arial"/>
                <w:b/>
                <w:bCs/>
                <w:sz w:val="20"/>
                <w:szCs w:val="20"/>
              </w:rPr>
            </w:pPr>
          </w:p>
        </w:tc>
        <w:tc>
          <w:tcPr>
            <w:tcW w:w="6930" w:type="dxa"/>
          </w:tcPr>
          <w:p w:rsidR="00192F76" w:rsidRPr="0099238F" w:rsidRDefault="00192F76" w:rsidP="00120D0E">
            <w:pPr>
              <w:autoSpaceDE w:val="0"/>
              <w:autoSpaceDN w:val="0"/>
              <w:adjustRightInd w:val="0"/>
              <w:ind w:left="40"/>
              <w:rPr>
                <w:rFonts w:ascii="Arial" w:hAnsi="Arial" w:cs="Arial"/>
                <w:sz w:val="20"/>
                <w:szCs w:val="20"/>
              </w:rPr>
            </w:pPr>
            <w:r>
              <w:rPr>
                <w:rFonts w:ascii="Arial" w:hAnsi="Arial" w:cs="Arial"/>
                <w:sz w:val="20"/>
                <w:szCs w:val="20"/>
              </w:rPr>
              <w:t>S</w:t>
            </w:r>
            <w:r w:rsidRPr="0099238F">
              <w:rPr>
                <w:rFonts w:ascii="Arial" w:hAnsi="Arial" w:cs="Arial"/>
                <w:sz w:val="20"/>
                <w:szCs w:val="20"/>
              </w:rPr>
              <w:t xml:space="preserve">tudents will demonstrate knowledge of how to use </w:t>
            </w:r>
            <w:proofErr w:type="spellStart"/>
            <w:r w:rsidRPr="0099238F">
              <w:rPr>
                <w:rFonts w:ascii="Arial" w:hAnsi="Arial" w:cs="Arial"/>
                <w:sz w:val="20"/>
                <w:szCs w:val="20"/>
              </w:rPr>
              <w:t>MyCCC</w:t>
            </w:r>
            <w:proofErr w:type="spellEnd"/>
            <w:r w:rsidRPr="0099238F">
              <w:rPr>
                <w:rFonts w:ascii="Arial" w:hAnsi="Arial" w:cs="Arial"/>
                <w:sz w:val="20"/>
                <w:szCs w:val="20"/>
              </w:rPr>
              <w:t xml:space="preserve"> to drop a course. </w:t>
            </w:r>
          </w:p>
          <w:p w:rsidR="00192F76" w:rsidRPr="0099238F" w:rsidRDefault="00192F76" w:rsidP="00D5320D">
            <w:pPr>
              <w:autoSpaceDE w:val="0"/>
              <w:autoSpaceDN w:val="0"/>
              <w:adjustRightInd w:val="0"/>
              <w:ind w:left="40"/>
              <w:rPr>
                <w:rFonts w:ascii="Arial" w:hAnsi="Arial" w:cs="Arial"/>
                <w:sz w:val="20"/>
                <w:szCs w:val="20"/>
              </w:rPr>
            </w:pPr>
          </w:p>
        </w:tc>
        <w:tc>
          <w:tcPr>
            <w:tcW w:w="1440" w:type="dxa"/>
          </w:tcPr>
          <w:p w:rsidR="00192F76" w:rsidRPr="0099238F" w:rsidRDefault="00192F76" w:rsidP="001359EB">
            <w:pPr>
              <w:autoSpaceDE w:val="0"/>
              <w:autoSpaceDN w:val="0"/>
              <w:adjustRightInd w:val="0"/>
              <w:contextualSpacing w:val="0"/>
              <w:rPr>
                <w:rFonts w:ascii="Arial" w:hAnsi="Arial" w:cs="Arial"/>
                <w:sz w:val="20"/>
                <w:szCs w:val="20"/>
              </w:rPr>
            </w:pPr>
            <w:r w:rsidRPr="0099238F">
              <w:rPr>
                <w:rFonts w:ascii="Arial" w:hAnsi="Arial" w:cs="Arial"/>
                <w:sz w:val="20"/>
                <w:szCs w:val="20"/>
              </w:rPr>
              <w:t>Mb; Mc; SI</w:t>
            </w:r>
            <w:r>
              <w:rPr>
                <w:rFonts w:ascii="Arial" w:hAnsi="Arial" w:cs="Arial"/>
                <w:sz w:val="20"/>
                <w:szCs w:val="20"/>
              </w:rPr>
              <w:t>.</w:t>
            </w:r>
            <w:r w:rsidRPr="0099238F">
              <w:rPr>
                <w:rFonts w:ascii="Arial" w:hAnsi="Arial" w:cs="Arial"/>
                <w:sz w:val="20"/>
                <w:szCs w:val="20"/>
              </w:rPr>
              <w:t>1; SI</w:t>
            </w:r>
            <w:r>
              <w:rPr>
                <w:rFonts w:ascii="Arial" w:hAnsi="Arial" w:cs="Arial"/>
                <w:sz w:val="20"/>
                <w:szCs w:val="20"/>
              </w:rPr>
              <w:t>.</w:t>
            </w:r>
            <w:r w:rsidRPr="0099238F">
              <w:rPr>
                <w:rFonts w:ascii="Arial" w:hAnsi="Arial" w:cs="Arial"/>
                <w:sz w:val="20"/>
                <w:szCs w:val="20"/>
              </w:rPr>
              <w:t>2</w:t>
            </w:r>
          </w:p>
          <w:p w:rsidR="00192F76" w:rsidRPr="0099238F" w:rsidRDefault="00192F76" w:rsidP="00C946FB">
            <w:pPr>
              <w:autoSpaceDE w:val="0"/>
              <w:autoSpaceDN w:val="0"/>
              <w:adjustRightInd w:val="0"/>
              <w:contextualSpacing w:val="0"/>
              <w:rPr>
                <w:rFonts w:ascii="Arial" w:hAnsi="Arial" w:cs="Arial"/>
                <w:sz w:val="20"/>
                <w:szCs w:val="20"/>
              </w:rPr>
            </w:pPr>
          </w:p>
        </w:tc>
        <w:tc>
          <w:tcPr>
            <w:tcW w:w="5490" w:type="dxa"/>
          </w:tcPr>
          <w:p w:rsidR="00192F76" w:rsidRPr="008E3FA4" w:rsidRDefault="00192F76" w:rsidP="00DF38E8">
            <w:pPr>
              <w:autoSpaceDE w:val="0"/>
              <w:autoSpaceDN w:val="0"/>
              <w:adjustRightInd w:val="0"/>
              <w:contextualSpacing w:val="0"/>
              <w:rPr>
                <w:rFonts w:ascii="Arial" w:hAnsi="Arial" w:cs="Arial"/>
                <w:b/>
                <w:sz w:val="20"/>
                <w:szCs w:val="20"/>
              </w:rPr>
            </w:pPr>
            <w:r w:rsidRPr="008E3FA4">
              <w:rPr>
                <w:rFonts w:ascii="Arial" w:hAnsi="Arial" w:cs="Arial"/>
                <w:b/>
                <w:sz w:val="20"/>
                <w:szCs w:val="20"/>
              </w:rPr>
              <w:t>If you stop attending any courses in which you are enrolled, including distance learning courses, you risk receiving an "F" or "NP" for those courses</w:t>
            </w:r>
            <w:proofErr w:type="gramStart"/>
            <w:r w:rsidRPr="008E3FA4">
              <w:rPr>
                <w:rFonts w:ascii="Arial" w:hAnsi="Arial" w:cs="Arial"/>
                <w:b/>
                <w:sz w:val="20"/>
                <w:szCs w:val="20"/>
              </w:rPr>
              <w:t xml:space="preserve">. </w:t>
            </w:r>
            <w:proofErr w:type="gramEnd"/>
            <w:r w:rsidRPr="008E3FA4">
              <w:rPr>
                <w:rFonts w:ascii="Arial" w:hAnsi="Arial" w:cs="Arial"/>
                <w:b/>
                <w:sz w:val="20"/>
                <w:szCs w:val="20"/>
              </w:rPr>
              <w:t>How do you drop a course?</w:t>
            </w:r>
          </w:p>
        </w:tc>
      </w:tr>
      <w:tr w:rsidR="00192F76" w:rsidRPr="0099238F" w:rsidTr="00D07DEC">
        <w:tc>
          <w:tcPr>
            <w:tcW w:w="1818" w:type="dxa"/>
          </w:tcPr>
          <w:p w:rsidR="00192F76" w:rsidRPr="0099238F" w:rsidRDefault="00192F76" w:rsidP="00617511">
            <w:pPr>
              <w:autoSpaceDE w:val="0"/>
              <w:autoSpaceDN w:val="0"/>
              <w:adjustRightInd w:val="0"/>
              <w:contextualSpacing w:val="0"/>
              <w:rPr>
                <w:rFonts w:ascii="Arial" w:hAnsi="Arial" w:cs="Arial"/>
                <w:b/>
                <w:bCs/>
                <w:sz w:val="20"/>
                <w:szCs w:val="20"/>
              </w:rPr>
            </w:pPr>
          </w:p>
        </w:tc>
        <w:tc>
          <w:tcPr>
            <w:tcW w:w="6930" w:type="dxa"/>
          </w:tcPr>
          <w:p w:rsidR="00192F76" w:rsidRPr="0099238F" w:rsidRDefault="00192F76" w:rsidP="00D5320D">
            <w:pPr>
              <w:autoSpaceDE w:val="0"/>
              <w:autoSpaceDN w:val="0"/>
              <w:adjustRightInd w:val="0"/>
              <w:ind w:left="40"/>
              <w:rPr>
                <w:rFonts w:ascii="Arial" w:hAnsi="Arial" w:cs="Arial"/>
                <w:sz w:val="20"/>
                <w:szCs w:val="20"/>
              </w:rPr>
            </w:pPr>
            <w:r>
              <w:rPr>
                <w:rFonts w:ascii="Arial" w:hAnsi="Arial" w:cs="Arial"/>
                <w:sz w:val="20"/>
                <w:szCs w:val="20"/>
              </w:rPr>
              <w:t>S</w:t>
            </w:r>
            <w:r w:rsidRPr="0099238F">
              <w:rPr>
                <w:rFonts w:ascii="Arial" w:hAnsi="Arial" w:cs="Arial"/>
                <w:sz w:val="20"/>
                <w:szCs w:val="20"/>
              </w:rPr>
              <w:t xml:space="preserve">tudents will demonstrate knowledge of </w:t>
            </w:r>
            <w:proofErr w:type="gramStart"/>
            <w:r w:rsidRPr="0099238F">
              <w:rPr>
                <w:rFonts w:ascii="Arial" w:hAnsi="Arial" w:cs="Arial"/>
                <w:sz w:val="20"/>
                <w:szCs w:val="20"/>
              </w:rPr>
              <w:t>CCC’s</w:t>
            </w:r>
            <w:proofErr w:type="gramEnd"/>
            <w:r w:rsidRPr="0099238F">
              <w:rPr>
                <w:rFonts w:ascii="Arial" w:hAnsi="Arial" w:cs="Arial"/>
                <w:sz w:val="20"/>
                <w:szCs w:val="20"/>
              </w:rPr>
              <w:t xml:space="preserve"> various physical locations.  </w:t>
            </w:r>
            <w:r w:rsidR="00FF7A3E">
              <w:rPr>
                <w:rFonts w:ascii="Arial" w:hAnsi="Arial" w:cs="Arial"/>
                <w:sz w:val="20"/>
                <w:szCs w:val="20"/>
              </w:rPr>
              <w:t>[</w:t>
            </w:r>
            <w:r w:rsidR="008E52F3">
              <w:rPr>
                <w:rFonts w:ascii="Arial" w:hAnsi="Arial" w:cs="Arial"/>
                <w:i/>
                <w:sz w:val="20"/>
                <w:szCs w:val="20"/>
              </w:rPr>
              <w:t>T</w:t>
            </w:r>
            <w:r w:rsidRPr="009C40CA">
              <w:rPr>
                <w:rFonts w:ascii="Arial" w:hAnsi="Arial" w:cs="Arial"/>
                <w:i/>
                <w:sz w:val="20"/>
                <w:szCs w:val="20"/>
              </w:rPr>
              <w:t xml:space="preserve">his </w:t>
            </w:r>
            <w:r w:rsidR="008E52F3">
              <w:rPr>
                <w:rFonts w:ascii="Arial" w:hAnsi="Arial" w:cs="Arial"/>
                <w:i/>
                <w:sz w:val="20"/>
                <w:szCs w:val="20"/>
              </w:rPr>
              <w:t>question</w:t>
            </w:r>
            <w:r w:rsidR="008E3FA4">
              <w:rPr>
                <w:rFonts w:ascii="Arial" w:hAnsi="Arial" w:cs="Arial"/>
                <w:i/>
                <w:sz w:val="20"/>
                <w:szCs w:val="20"/>
              </w:rPr>
              <w:t xml:space="preserve"> </w:t>
            </w:r>
            <w:r w:rsidRPr="009C40CA">
              <w:rPr>
                <w:rFonts w:ascii="Arial" w:hAnsi="Arial" w:cs="Arial"/>
                <w:i/>
                <w:sz w:val="20"/>
                <w:szCs w:val="20"/>
              </w:rPr>
              <w:t xml:space="preserve">is grouped </w:t>
            </w:r>
            <w:r>
              <w:rPr>
                <w:rFonts w:ascii="Arial" w:hAnsi="Arial" w:cs="Arial"/>
                <w:i/>
                <w:sz w:val="20"/>
                <w:szCs w:val="20"/>
              </w:rPr>
              <w:t>with</w:t>
            </w:r>
            <w:r w:rsidRPr="009C40CA">
              <w:rPr>
                <w:rFonts w:ascii="Arial" w:hAnsi="Arial" w:cs="Arial"/>
                <w:i/>
                <w:sz w:val="20"/>
                <w:szCs w:val="20"/>
              </w:rPr>
              <w:t xml:space="preserve">  M</w:t>
            </w:r>
            <w:r w:rsidR="000B3869">
              <w:rPr>
                <w:rFonts w:ascii="Arial" w:hAnsi="Arial" w:cs="Arial"/>
                <w:i/>
                <w:sz w:val="20"/>
                <w:szCs w:val="20"/>
              </w:rPr>
              <w:t xml:space="preserve"> </w:t>
            </w:r>
            <w:r w:rsidRPr="009C40CA">
              <w:rPr>
                <w:rFonts w:ascii="Arial" w:hAnsi="Arial" w:cs="Arial"/>
                <w:i/>
                <w:sz w:val="20"/>
                <w:szCs w:val="20"/>
              </w:rPr>
              <w:t>&amp;</w:t>
            </w:r>
            <w:r w:rsidR="000B3869">
              <w:rPr>
                <w:rFonts w:ascii="Arial" w:hAnsi="Arial" w:cs="Arial"/>
                <w:i/>
                <w:sz w:val="20"/>
                <w:szCs w:val="20"/>
              </w:rPr>
              <w:t xml:space="preserve"> </w:t>
            </w:r>
            <w:r w:rsidRPr="009C40CA">
              <w:rPr>
                <w:rFonts w:ascii="Arial" w:hAnsi="Arial" w:cs="Arial"/>
                <w:i/>
                <w:sz w:val="20"/>
                <w:szCs w:val="20"/>
              </w:rPr>
              <w:t>O</w:t>
            </w:r>
            <w:r>
              <w:rPr>
                <w:rFonts w:ascii="Arial" w:hAnsi="Arial" w:cs="Arial"/>
                <w:i/>
                <w:sz w:val="20"/>
                <w:szCs w:val="20"/>
              </w:rPr>
              <w:t xml:space="preserve"> question</w:t>
            </w:r>
            <w:r w:rsidR="008344A9">
              <w:rPr>
                <w:rFonts w:ascii="Arial" w:hAnsi="Arial" w:cs="Arial"/>
                <w:i/>
                <w:sz w:val="20"/>
                <w:szCs w:val="20"/>
              </w:rPr>
              <w:t>s in the survey</w:t>
            </w:r>
            <w:r w:rsidR="00FF7A3E">
              <w:rPr>
                <w:rFonts w:ascii="Arial" w:hAnsi="Arial" w:cs="Arial"/>
                <w:sz w:val="20"/>
                <w:szCs w:val="20"/>
              </w:rPr>
              <w:t>]</w:t>
            </w:r>
          </w:p>
          <w:p w:rsidR="00192F76" w:rsidRPr="0099238F" w:rsidRDefault="00192F76" w:rsidP="00D5320D">
            <w:pPr>
              <w:autoSpaceDE w:val="0"/>
              <w:autoSpaceDN w:val="0"/>
              <w:adjustRightInd w:val="0"/>
              <w:ind w:left="40"/>
              <w:rPr>
                <w:rFonts w:ascii="Arial" w:hAnsi="Arial" w:cs="Arial"/>
                <w:sz w:val="20"/>
                <w:szCs w:val="20"/>
              </w:rPr>
            </w:pPr>
          </w:p>
        </w:tc>
        <w:tc>
          <w:tcPr>
            <w:tcW w:w="1440" w:type="dxa"/>
          </w:tcPr>
          <w:p w:rsidR="00192F76" w:rsidRPr="0099238F" w:rsidRDefault="00192F76" w:rsidP="00D5320D">
            <w:pPr>
              <w:autoSpaceDE w:val="0"/>
              <w:autoSpaceDN w:val="0"/>
              <w:adjustRightInd w:val="0"/>
              <w:contextualSpacing w:val="0"/>
              <w:rPr>
                <w:rFonts w:ascii="Arial" w:hAnsi="Arial" w:cs="Arial"/>
                <w:sz w:val="20"/>
                <w:szCs w:val="20"/>
              </w:rPr>
            </w:pPr>
            <w:r w:rsidRPr="0099238F">
              <w:rPr>
                <w:rFonts w:ascii="Arial" w:hAnsi="Arial" w:cs="Arial"/>
                <w:sz w:val="20"/>
                <w:szCs w:val="20"/>
              </w:rPr>
              <w:t>Mb; SI</w:t>
            </w:r>
            <w:r>
              <w:rPr>
                <w:rFonts w:ascii="Arial" w:hAnsi="Arial" w:cs="Arial"/>
                <w:sz w:val="20"/>
                <w:szCs w:val="20"/>
              </w:rPr>
              <w:t>.</w:t>
            </w:r>
            <w:r w:rsidRPr="0099238F">
              <w:rPr>
                <w:rFonts w:ascii="Arial" w:hAnsi="Arial" w:cs="Arial"/>
                <w:sz w:val="20"/>
                <w:szCs w:val="20"/>
              </w:rPr>
              <w:t>1</w:t>
            </w:r>
          </w:p>
          <w:p w:rsidR="00192F76" w:rsidRPr="0099238F" w:rsidRDefault="00192F76" w:rsidP="00D5320D">
            <w:pPr>
              <w:autoSpaceDE w:val="0"/>
              <w:autoSpaceDN w:val="0"/>
              <w:adjustRightInd w:val="0"/>
              <w:contextualSpacing w:val="0"/>
              <w:rPr>
                <w:rFonts w:ascii="Arial" w:hAnsi="Arial" w:cs="Arial"/>
                <w:sz w:val="20"/>
                <w:szCs w:val="20"/>
              </w:rPr>
            </w:pPr>
          </w:p>
        </w:tc>
        <w:tc>
          <w:tcPr>
            <w:tcW w:w="5490" w:type="dxa"/>
          </w:tcPr>
          <w:p w:rsidR="00192F76" w:rsidRPr="008E3FA4" w:rsidRDefault="008E3FA4" w:rsidP="008E3FA4">
            <w:pPr>
              <w:pStyle w:val="ListParagraph"/>
              <w:numPr>
                <w:ilvl w:val="0"/>
                <w:numId w:val="23"/>
              </w:numPr>
              <w:autoSpaceDE w:val="0"/>
              <w:autoSpaceDN w:val="0"/>
              <w:adjustRightInd w:val="0"/>
              <w:ind w:left="144" w:hanging="144"/>
              <w:contextualSpacing w:val="0"/>
              <w:rPr>
                <w:rFonts w:ascii="Arial" w:hAnsi="Arial" w:cs="Arial"/>
                <w:sz w:val="20"/>
                <w:szCs w:val="20"/>
              </w:rPr>
            </w:pPr>
            <w:r w:rsidRPr="008E3FA4">
              <w:rPr>
                <w:rFonts w:ascii="Arial" w:hAnsi="Arial" w:cs="Arial"/>
                <w:b/>
                <w:bCs/>
                <w:color w:val="000000"/>
                <w:sz w:val="20"/>
                <w:szCs w:val="20"/>
              </w:rPr>
              <w:t>Which of the following techniques could you use to find directions to Coastline's locations?</w:t>
            </w:r>
            <w:r w:rsidR="00192F76" w:rsidRPr="008E3FA4">
              <w:rPr>
                <w:rFonts w:ascii="Arial" w:hAnsi="Arial" w:cs="Arial"/>
                <w:sz w:val="20"/>
                <w:szCs w:val="20"/>
              </w:rPr>
              <w:t xml:space="preserve"> </w:t>
            </w:r>
          </w:p>
          <w:p w:rsidR="008E3FA4" w:rsidRPr="008E3FA4" w:rsidRDefault="008E3FA4" w:rsidP="008E3FA4">
            <w:pPr>
              <w:pStyle w:val="ListParagraph"/>
              <w:numPr>
                <w:ilvl w:val="0"/>
                <w:numId w:val="23"/>
              </w:numPr>
              <w:autoSpaceDE w:val="0"/>
              <w:autoSpaceDN w:val="0"/>
              <w:adjustRightInd w:val="0"/>
              <w:ind w:left="144" w:hanging="144"/>
              <w:contextualSpacing w:val="0"/>
              <w:rPr>
                <w:rFonts w:ascii="Arial" w:hAnsi="Arial" w:cs="Arial"/>
                <w:sz w:val="20"/>
                <w:szCs w:val="20"/>
              </w:rPr>
            </w:pPr>
            <w:r w:rsidRPr="008E3FA4">
              <w:rPr>
                <w:rFonts w:ascii="Arial" w:hAnsi="Arial" w:cs="Arial"/>
                <w:b/>
                <w:bCs/>
                <w:color w:val="000000"/>
                <w:sz w:val="20"/>
                <w:szCs w:val="20"/>
              </w:rPr>
              <w:t>Demonstrate your knowledge of parking regulations at Coastline</w:t>
            </w:r>
            <w:proofErr w:type="gramStart"/>
            <w:r w:rsidRPr="008E3FA4">
              <w:rPr>
                <w:rFonts w:ascii="Arial" w:hAnsi="Arial" w:cs="Arial"/>
                <w:b/>
                <w:bCs/>
                <w:color w:val="000000"/>
                <w:sz w:val="20"/>
                <w:szCs w:val="20"/>
              </w:rPr>
              <w:t xml:space="preserve">. </w:t>
            </w:r>
            <w:proofErr w:type="gramEnd"/>
            <w:r w:rsidRPr="008E3FA4">
              <w:rPr>
                <w:rFonts w:ascii="Arial" w:hAnsi="Arial" w:cs="Arial"/>
                <w:b/>
                <w:bCs/>
                <w:color w:val="000000"/>
                <w:sz w:val="20"/>
                <w:szCs w:val="20"/>
              </w:rPr>
              <w:t>Which of the following sites require Parking Permits?</w:t>
            </w:r>
          </w:p>
          <w:p w:rsidR="00192F76" w:rsidRPr="008E3FA4" w:rsidRDefault="00192F76" w:rsidP="00C946FB">
            <w:pPr>
              <w:autoSpaceDE w:val="0"/>
              <w:autoSpaceDN w:val="0"/>
              <w:adjustRightInd w:val="0"/>
              <w:contextualSpacing w:val="0"/>
              <w:rPr>
                <w:rFonts w:ascii="Arial" w:hAnsi="Arial" w:cs="Arial"/>
                <w:sz w:val="20"/>
                <w:szCs w:val="20"/>
              </w:rPr>
            </w:pPr>
          </w:p>
        </w:tc>
      </w:tr>
      <w:tr w:rsidR="00192F76" w:rsidRPr="0099238F" w:rsidTr="00D07DEC">
        <w:tc>
          <w:tcPr>
            <w:tcW w:w="1818" w:type="dxa"/>
          </w:tcPr>
          <w:p w:rsidR="00192F76" w:rsidRPr="0099238F" w:rsidRDefault="00192F76" w:rsidP="00617511">
            <w:pPr>
              <w:autoSpaceDE w:val="0"/>
              <w:autoSpaceDN w:val="0"/>
              <w:adjustRightInd w:val="0"/>
              <w:contextualSpacing w:val="0"/>
              <w:rPr>
                <w:rFonts w:ascii="Arial" w:hAnsi="Arial" w:cs="Arial"/>
                <w:b/>
                <w:bCs/>
                <w:sz w:val="20"/>
                <w:szCs w:val="20"/>
              </w:rPr>
            </w:pPr>
          </w:p>
        </w:tc>
        <w:tc>
          <w:tcPr>
            <w:tcW w:w="6930" w:type="dxa"/>
          </w:tcPr>
          <w:p w:rsidR="00192F76" w:rsidRDefault="00FF7A3E" w:rsidP="00D5320D">
            <w:pPr>
              <w:autoSpaceDE w:val="0"/>
              <w:autoSpaceDN w:val="0"/>
              <w:adjustRightInd w:val="0"/>
              <w:ind w:left="40"/>
              <w:rPr>
                <w:rFonts w:ascii="Arial" w:hAnsi="Arial" w:cs="Arial"/>
                <w:sz w:val="20"/>
                <w:szCs w:val="20"/>
              </w:rPr>
            </w:pPr>
            <w:r>
              <w:rPr>
                <w:rFonts w:ascii="Arial" w:eastAsia="Times New Roman" w:hAnsi="Arial" w:cs="Arial"/>
                <w:sz w:val="20"/>
                <w:szCs w:val="20"/>
              </w:rPr>
              <w:t>[Satisfaction items]</w:t>
            </w:r>
          </w:p>
        </w:tc>
        <w:tc>
          <w:tcPr>
            <w:tcW w:w="1440" w:type="dxa"/>
          </w:tcPr>
          <w:p w:rsidR="00192F76" w:rsidRPr="0099238F" w:rsidRDefault="00192F76" w:rsidP="00D5320D">
            <w:pPr>
              <w:autoSpaceDE w:val="0"/>
              <w:autoSpaceDN w:val="0"/>
              <w:adjustRightInd w:val="0"/>
              <w:contextualSpacing w:val="0"/>
              <w:rPr>
                <w:rFonts w:ascii="Arial" w:hAnsi="Arial" w:cs="Arial"/>
                <w:sz w:val="20"/>
                <w:szCs w:val="20"/>
              </w:rPr>
            </w:pPr>
          </w:p>
        </w:tc>
        <w:tc>
          <w:tcPr>
            <w:tcW w:w="5490" w:type="dxa"/>
          </w:tcPr>
          <w:p w:rsidR="00192F76" w:rsidRPr="008E3FA4" w:rsidRDefault="00192F76" w:rsidP="008E3FA4">
            <w:pPr>
              <w:pStyle w:val="ListParagraph"/>
              <w:numPr>
                <w:ilvl w:val="0"/>
                <w:numId w:val="18"/>
              </w:numPr>
              <w:autoSpaceDE w:val="0"/>
              <w:autoSpaceDN w:val="0"/>
              <w:adjustRightInd w:val="0"/>
              <w:ind w:left="144" w:hanging="144"/>
              <w:contextualSpacing w:val="0"/>
              <w:rPr>
                <w:rFonts w:ascii="Arial" w:hAnsi="Arial" w:cs="Arial"/>
                <w:b/>
                <w:bCs/>
                <w:color w:val="000000"/>
                <w:sz w:val="20"/>
                <w:szCs w:val="20"/>
              </w:rPr>
            </w:pPr>
            <w:r w:rsidRPr="008E3FA4">
              <w:rPr>
                <w:rFonts w:ascii="Arial" w:hAnsi="Arial" w:cs="Arial"/>
                <w:b/>
                <w:bCs/>
                <w:color w:val="000000"/>
                <w:sz w:val="20"/>
                <w:szCs w:val="20"/>
              </w:rPr>
              <w:t xml:space="preserve">The ON-SITE (group) new student orientation </w:t>
            </w:r>
            <w:proofErr w:type="gramStart"/>
            <w:r w:rsidRPr="008E3FA4">
              <w:rPr>
                <w:rFonts w:ascii="Arial" w:hAnsi="Arial" w:cs="Arial"/>
                <w:b/>
                <w:bCs/>
                <w:color w:val="000000"/>
                <w:sz w:val="20"/>
                <w:szCs w:val="20"/>
              </w:rPr>
              <w:t>I</w:t>
            </w:r>
            <w:proofErr w:type="gramEnd"/>
            <w:r w:rsidRPr="008E3FA4">
              <w:rPr>
                <w:rFonts w:ascii="Arial" w:hAnsi="Arial" w:cs="Arial"/>
                <w:b/>
                <w:bCs/>
                <w:color w:val="000000"/>
                <w:sz w:val="20"/>
                <w:szCs w:val="20"/>
              </w:rPr>
              <w:t xml:space="preserve"> attended was useful.</w:t>
            </w:r>
          </w:p>
          <w:p w:rsidR="00192F76" w:rsidRPr="008E3FA4" w:rsidRDefault="00192F76" w:rsidP="008E3FA4">
            <w:pPr>
              <w:pStyle w:val="ListParagraph"/>
              <w:numPr>
                <w:ilvl w:val="0"/>
                <w:numId w:val="18"/>
              </w:numPr>
              <w:autoSpaceDE w:val="0"/>
              <w:autoSpaceDN w:val="0"/>
              <w:adjustRightInd w:val="0"/>
              <w:ind w:left="144" w:hanging="144"/>
              <w:contextualSpacing w:val="0"/>
              <w:rPr>
                <w:rFonts w:ascii="Arial" w:hAnsi="Arial" w:cs="Arial"/>
                <w:sz w:val="20"/>
                <w:szCs w:val="20"/>
              </w:rPr>
            </w:pPr>
            <w:r w:rsidRPr="008E3FA4">
              <w:rPr>
                <w:rFonts w:ascii="Arial" w:hAnsi="Arial" w:cs="Arial"/>
                <w:b/>
                <w:bCs/>
                <w:color w:val="000000"/>
                <w:sz w:val="20"/>
                <w:szCs w:val="20"/>
              </w:rPr>
              <w:t>The ONLINE new student orientation was useful.</w:t>
            </w:r>
          </w:p>
        </w:tc>
      </w:tr>
      <w:tr w:rsidR="00192F76" w:rsidRPr="0099238F" w:rsidTr="00D07DEC">
        <w:tc>
          <w:tcPr>
            <w:tcW w:w="1818" w:type="dxa"/>
          </w:tcPr>
          <w:p w:rsidR="00192F76" w:rsidRDefault="00192F76" w:rsidP="00F43C02">
            <w:pPr>
              <w:autoSpaceDE w:val="0"/>
              <w:autoSpaceDN w:val="0"/>
              <w:adjustRightInd w:val="0"/>
              <w:contextualSpacing w:val="0"/>
              <w:rPr>
                <w:rFonts w:ascii="Arial" w:hAnsi="Arial" w:cs="Arial"/>
                <w:b/>
                <w:sz w:val="20"/>
                <w:szCs w:val="20"/>
              </w:rPr>
            </w:pPr>
            <w:r w:rsidRPr="0099238F">
              <w:rPr>
                <w:rFonts w:ascii="Arial" w:hAnsi="Arial" w:cs="Arial"/>
                <w:b/>
                <w:sz w:val="20"/>
                <w:szCs w:val="20"/>
              </w:rPr>
              <w:t>Security</w:t>
            </w:r>
            <w:r>
              <w:rPr>
                <w:rFonts w:ascii="Arial" w:hAnsi="Arial" w:cs="Arial"/>
                <w:b/>
                <w:sz w:val="20"/>
                <w:szCs w:val="20"/>
              </w:rPr>
              <w:t>/</w:t>
            </w:r>
          </w:p>
          <w:p w:rsidR="00192F76" w:rsidRPr="0099238F" w:rsidRDefault="00192F76" w:rsidP="00F43C02">
            <w:pPr>
              <w:autoSpaceDE w:val="0"/>
              <w:autoSpaceDN w:val="0"/>
              <w:adjustRightInd w:val="0"/>
              <w:contextualSpacing w:val="0"/>
              <w:rPr>
                <w:rFonts w:ascii="Arial" w:hAnsi="Arial" w:cs="Arial"/>
                <w:b/>
                <w:sz w:val="20"/>
                <w:szCs w:val="20"/>
              </w:rPr>
            </w:pPr>
            <w:r>
              <w:rPr>
                <w:rFonts w:ascii="Arial" w:hAnsi="Arial" w:cs="Arial"/>
                <w:b/>
                <w:sz w:val="20"/>
                <w:szCs w:val="20"/>
              </w:rPr>
              <w:t>Gary</w:t>
            </w:r>
          </w:p>
        </w:tc>
        <w:tc>
          <w:tcPr>
            <w:tcW w:w="6930" w:type="dxa"/>
          </w:tcPr>
          <w:p w:rsidR="00192F76" w:rsidRPr="0099238F" w:rsidRDefault="00192F76" w:rsidP="00120D0E">
            <w:pPr>
              <w:pStyle w:val="NormalWeb"/>
              <w:ind w:left="40"/>
              <w:contextualSpacing/>
              <w:rPr>
                <w:rFonts w:ascii="Arial" w:hAnsi="Arial" w:cs="Arial"/>
                <w:sz w:val="20"/>
                <w:szCs w:val="20"/>
              </w:rPr>
            </w:pPr>
            <w:r w:rsidRPr="0099238F">
              <w:rPr>
                <w:rFonts w:ascii="Arial" w:hAnsi="Arial" w:cs="Arial"/>
                <w:sz w:val="20"/>
                <w:szCs w:val="20"/>
              </w:rPr>
              <w:t xml:space="preserve">Students state they feel safe at Coastline’s sites. </w:t>
            </w:r>
          </w:p>
          <w:p w:rsidR="00192F76" w:rsidRPr="0099238F" w:rsidRDefault="00192F76" w:rsidP="00BF0E04">
            <w:pPr>
              <w:pStyle w:val="NormalWeb"/>
              <w:ind w:left="40"/>
              <w:contextualSpacing/>
              <w:rPr>
                <w:rFonts w:ascii="Arial" w:hAnsi="Arial" w:cs="Arial"/>
                <w:sz w:val="20"/>
                <w:szCs w:val="20"/>
              </w:rPr>
            </w:pPr>
          </w:p>
        </w:tc>
        <w:tc>
          <w:tcPr>
            <w:tcW w:w="1440" w:type="dxa"/>
          </w:tcPr>
          <w:p w:rsidR="00192F76" w:rsidRPr="0099238F" w:rsidRDefault="00192F76" w:rsidP="009E7169">
            <w:pPr>
              <w:autoSpaceDE w:val="0"/>
              <w:autoSpaceDN w:val="0"/>
              <w:adjustRightInd w:val="0"/>
              <w:contextualSpacing w:val="0"/>
              <w:rPr>
                <w:rFonts w:ascii="Arial" w:hAnsi="Arial" w:cs="Arial"/>
                <w:sz w:val="20"/>
                <w:szCs w:val="20"/>
              </w:rPr>
            </w:pPr>
            <w:r w:rsidRPr="0099238F">
              <w:rPr>
                <w:rFonts w:ascii="Arial" w:hAnsi="Arial" w:cs="Arial"/>
                <w:sz w:val="20"/>
                <w:szCs w:val="20"/>
              </w:rPr>
              <w:t>Mb; SI</w:t>
            </w:r>
            <w:r>
              <w:rPr>
                <w:rFonts w:ascii="Arial" w:hAnsi="Arial" w:cs="Arial"/>
                <w:sz w:val="20"/>
                <w:szCs w:val="20"/>
              </w:rPr>
              <w:t>.</w:t>
            </w:r>
            <w:r w:rsidRPr="0099238F">
              <w:rPr>
                <w:rFonts w:ascii="Arial" w:hAnsi="Arial" w:cs="Arial"/>
                <w:sz w:val="20"/>
                <w:szCs w:val="20"/>
              </w:rPr>
              <w:t>1</w:t>
            </w:r>
          </w:p>
          <w:p w:rsidR="00192F76" w:rsidRPr="0099238F" w:rsidRDefault="00192F76" w:rsidP="00F43C02">
            <w:pPr>
              <w:autoSpaceDE w:val="0"/>
              <w:autoSpaceDN w:val="0"/>
              <w:adjustRightInd w:val="0"/>
              <w:contextualSpacing w:val="0"/>
              <w:rPr>
                <w:rFonts w:ascii="Arial" w:hAnsi="Arial" w:cs="Arial"/>
                <w:sz w:val="20"/>
                <w:szCs w:val="20"/>
              </w:rPr>
            </w:pPr>
          </w:p>
        </w:tc>
        <w:tc>
          <w:tcPr>
            <w:tcW w:w="5490" w:type="dxa"/>
          </w:tcPr>
          <w:p w:rsidR="00192F76" w:rsidRPr="00FF7A3E" w:rsidRDefault="00C626A8" w:rsidP="00BF0E04">
            <w:pPr>
              <w:autoSpaceDE w:val="0"/>
              <w:autoSpaceDN w:val="0"/>
              <w:adjustRightInd w:val="0"/>
              <w:contextualSpacing w:val="0"/>
              <w:rPr>
                <w:rFonts w:ascii="Arial" w:hAnsi="Arial" w:cs="Arial"/>
                <w:sz w:val="20"/>
                <w:szCs w:val="20"/>
              </w:rPr>
            </w:pPr>
            <w:r w:rsidRPr="00FF7A3E">
              <w:rPr>
                <w:rFonts w:ascii="Arial" w:hAnsi="Arial" w:cs="Arial"/>
                <w:b/>
                <w:bCs/>
                <w:color w:val="000000"/>
                <w:sz w:val="20"/>
                <w:szCs w:val="20"/>
              </w:rPr>
              <w:t>Coastline sites are safe.</w:t>
            </w:r>
          </w:p>
        </w:tc>
      </w:tr>
      <w:tr w:rsidR="00192F76" w:rsidRPr="0099238F" w:rsidTr="00D07DEC">
        <w:tc>
          <w:tcPr>
            <w:tcW w:w="1818" w:type="dxa"/>
          </w:tcPr>
          <w:p w:rsidR="00192F76" w:rsidRDefault="00192F76" w:rsidP="00156D26">
            <w:pPr>
              <w:autoSpaceDE w:val="0"/>
              <w:autoSpaceDN w:val="0"/>
              <w:adjustRightInd w:val="0"/>
              <w:contextualSpacing w:val="0"/>
              <w:rPr>
                <w:rFonts w:ascii="Arial" w:hAnsi="Arial" w:cs="Arial"/>
                <w:b/>
                <w:bCs/>
                <w:sz w:val="20"/>
                <w:szCs w:val="20"/>
              </w:rPr>
            </w:pPr>
            <w:r w:rsidRPr="0099238F">
              <w:rPr>
                <w:rFonts w:ascii="Arial" w:hAnsi="Arial" w:cs="Arial"/>
                <w:b/>
                <w:bCs/>
                <w:sz w:val="20"/>
                <w:szCs w:val="20"/>
              </w:rPr>
              <w:t>SPSD</w:t>
            </w:r>
            <w:r>
              <w:rPr>
                <w:rFonts w:ascii="Arial" w:hAnsi="Arial" w:cs="Arial"/>
                <w:b/>
                <w:bCs/>
                <w:sz w:val="20"/>
                <w:szCs w:val="20"/>
              </w:rPr>
              <w:t>/</w:t>
            </w:r>
          </w:p>
          <w:p w:rsidR="00192F76" w:rsidRPr="0099238F" w:rsidRDefault="00192F76" w:rsidP="00156D26">
            <w:pPr>
              <w:autoSpaceDE w:val="0"/>
              <w:autoSpaceDN w:val="0"/>
              <w:adjustRightInd w:val="0"/>
              <w:contextualSpacing w:val="0"/>
              <w:rPr>
                <w:rFonts w:ascii="Arial" w:hAnsi="Arial" w:cs="Arial"/>
                <w:b/>
                <w:bCs/>
                <w:sz w:val="20"/>
                <w:szCs w:val="20"/>
              </w:rPr>
            </w:pPr>
            <w:r>
              <w:rPr>
                <w:rFonts w:ascii="Arial" w:hAnsi="Arial" w:cs="Arial"/>
                <w:b/>
                <w:bCs/>
                <w:sz w:val="20"/>
                <w:szCs w:val="20"/>
              </w:rPr>
              <w:t>Celeste</w:t>
            </w:r>
          </w:p>
          <w:p w:rsidR="00192F76" w:rsidRPr="0099238F" w:rsidRDefault="00192F76" w:rsidP="00156D26">
            <w:pPr>
              <w:autoSpaceDE w:val="0"/>
              <w:autoSpaceDN w:val="0"/>
              <w:adjustRightInd w:val="0"/>
              <w:contextualSpacing w:val="0"/>
              <w:rPr>
                <w:rFonts w:ascii="Arial" w:hAnsi="Arial" w:cs="Arial"/>
                <w:sz w:val="20"/>
                <w:szCs w:val="20"/>
              </w:rPr>
            </w:pPr>
          </w:p>
        </w:tc>
        <w:tc>
          <w:tcPr>
            <w:tcW w:w="6930" w:type="dxa"/>
          </w:tcPr>
          <w:p w:rsidR="00192F76" w:rsidRPr="0099238F" w:rsidRDefault="00192F76" w:rsidP="007B03EA">
            <w:pPr>
              <w:numPr>
                <w:ilvl w:val="0"/>
                <w:numId w:val="2"/>
              </w:numPr>
              <w:shd w:val="clear" w:color="auto" w:fill="FFFFFF"/>
              <w:spacing w:before="100" w:beforeAutospacing="1" w:after="100" w:afterAutospacing="1"/>
              <w:ind w:left="40"/>
              <w:rPr>
                <w:rFonts w:ascii="Arial" w:eastAsia="Times New Roman" w:hAnsi="Arial" w:cs="Arial"/>
                <w:sz w:val="20"/>
                <w:szCs w:val="20"/>
              </w:rPr>
            </w:pPr>
            <w:r>
              <w:rPr>
                <w:rFonts w:ascii="Arial" w:eastAsia="Times New Roman" w:hAnsi="Arial" w:cs="Arial"/>
                <w:sz w:val="20"/>
                <w:szCs w:val="20"/>
              </w:rPr>
              <w:t xml:space="preserve">Students will be able to explain </w:t>
            </w:r>
            <w:r w:rsidRPr="0099238F">
              <w:rPr>
                <w:rFonts w:ascii="Arial" w:eastAsia="Times New Roman" w:hAnsi="Arial" w:cs="Arial"/>
                <w:sz w:val="20"/>
                <w:szCs w:val="20"/>
              </w:rPr>
              <w:t xml:space="preserve">how </w:t>
            </w:r>
            <w:r>
              <w:rPr>
                <w:rFonts w:ascii="Arial" w:eastAsia="Times New Roman" w:hAnsi="Arial" w:cs="Arial"/>
                <w:sz w:val="20"/>
                <w:szCs w:val="20"/>
              </w:rPr>
              <w:t xml:space="preserve">their </w:t>
            </w:r>
            <w:r w:rsidR="008344A9">
              <w:rPr>
                <w:rFonts w:ascii="Arial" w:eastAsia="Times New Roman" w:hAnsi="Arial" w:cs="Arial"/>
                <w:sz w:val="20"/>
                <w:szCs w:val="20"/>
              </w:rPr>
              <w:t xml:space="preserve">disability </w:t>
            </w:r>
            <w:r w:rsidRPr="0099238F">
              <w:rPr>
                <w:rFonts w:ascii="Arial" w:eastAsia="Times New Roman" w:hAnsi="Arial" w:cs="Arial"/>
                <w:sz w:val="20"/>
                <w:szCs w:val="20"/>
              </w:rPr>
              <w:t xml:space="preserve">affects </w:t>
            </w:r>
            <w:r>
              <w:rPr>
                <w:rFonts w:ascii="Arial" w:eastAsia="Times New Roman" w:hAnsi="Arial" w:cs="Arial"/>
                <w:sz w:val="20"/>
                <w:szCs w:val="20"/>
              </w:rPr>
              <w:t>their</w:t>
            </w:r>
            <w:r w:rsidRPr="0099238F">
              <w:rPr>
                <w:rFonts w:ascii="Arial" w:eastAsia="Times New Roman" w:hAnsi="Arial" w:cs="Arial"/>
                <w:sz w:val="20"/>
                <w:szCs w:val="20"/>
              </w:rPr>
              <w:t xml:space="preserve"> learning.</w:t>
            </w:r>
          </w:p>
          <w:p w:rsidR="00045681" w:rsidRDefault="00045681" w:rsidP="007B03EA">
            <w:pPr>
              <w:numPr>
                <w:ilvl w:val="0"/>
                <w:numId w:val="2"/>
              </w:numPr>
              <w:shd w:val="clear" w:color="auto" w:fill="FFFFFF"/>
              <w:spacing w:before="100" w:beforeAutospacing="1" w:after="100" w:afterAutospacing="1"/>
              <w:ind w:left="40"/>
              <w:rPr>
                <w:rFonts w:ascii="Arial" w:eastAsia="Times New Roman" w:hAnsi="Arial" w:cs="Arial"/>
                <w:sz w:val="20"/>
                <w:szCs w:val="20"/>
              </w:rPr>
            </w:pPr>
          </w:p>
          <w:p w:rsidR="00192F76" w:rsidRPr="0099238F" w:rsidRDefault="00192F76" w:rsidP="007B03EA">
            <w:pPr>
              <w:numPr>
                <w:ilvl w:val="0"/>
                <w:numId w:val="2"/>
              </w:numPr>
              <w:shd w:val="clear" w:color="auto" w:fill="FFFFFF"/>
              <w:spacing w:before="100" w:beforeAutospacing="1" w:after="100" w:afterAutospacing="1"/>
              <w:ind w:left="40"/>
              <w:rPr>
                <w:rFonts w:ascii="Arial" w:eastAsia="Times New Roman" w:hAnsi="Arial" w:cs="Arial"/>
                <w:sz w:val="20"/>
                <w:szCs w:val="20"/>
              </w:rPr>
            </w:pPr>
            <w:r>
              <w:rPr>
                <w:rFonts w:ascii="Arial" w:eastAsia="Times New Roman" w:hAnsi="Arial" w:cs="Arial"/>
                <w:sz w:val="20"/>
                <w:szCs w:val="20"/>
              </w:rPr>
              <w:t>Students will be able to</w:t>
            </w:r>
            <w:r w:rsidRPr="0099238F">
              <w:rPr>
                <w:rFonts w:ascii="Arial" w:eastAsia="Times New Roman" w:hAnsi="Arial" w:cs="Arial"/>
                <w:sz w:val="20"/>
                <w:szCs w:val="20"/>
              </w:rPr>
              <w:t xml:space="preserve"> identify the Special Programs services/accommodations </w:t>
            </w:r>
            <w:r>
              <w:rPr>
                <w:rFonts w:ascii="Arial" w:eastAsia="Times New Roman" w:hAnsi="Arial" w:cs="Arial"/>
                <w:sz w:val="20"/>
                <w:szCs w:val="20"/>
              </w:rPr>
              <w:t>they</w:t>
            </w:r>
            <w:r w:rsidRPr="0099238F">
              <w:rPr>
                <w:rFonts w:ascii="Arial" w:eastAsia="Times New Roman" w:hAnsi="Arial" w:cs="Arial"/>
                <w:sz w:val="20"/>
                <w:szCs w:val="20"/>
              </w:rPr>
              <w:t xml:space="preserve"> require in order to be successful.</w:t>
            </w:r>
          </w:p>
          <w:p w:rsidR="00192F76" w:rsidRPr="0099238F" w:rsidRDefault="00192F76" w:rsidP="00156D26">
            <w:pPr>
              <w:autoSpaceDE w:val="0"/>
              <w:autoSpaceDN w:val="0"/>
              <w:adjustRightInd w:val="0"/>
              <w:ind w:left="40"/>
              <w:rPr>
                <w:rFonts w:ascii="Arial" w:hAnsi="Arial" w:cs="Arial"/>
                <w:sz w:val="20"/>
                <w:szCs w:val="20"/>
              </w:rPr>
            </w:pPr>
          </w:p>
        </w:tc>
        <w:tc>
          <w:tcPr>
            <w:tcW w:w="1440" w:type="dxa"/>
          </w:tcPr>
          <w:p w:rsidR="00192F76" w:rsidRPr="0099238F" w:rsidRDefault="00192F76" w:rsidP="009E7169">
            <w:pPr>
              <w:autoSpaceDE w:val="0"/>
              <w:autoSpaceDN w:val="0"/>
              <w:adjustRightInd w:val="0"/>
              <w:contextualSpacing w:val="0"/>
              <w:rPr>
                <w:rFonts w:ascii="Arial" w:hAnsi="Arial" w:cs="Arial"/>
                <w:sz w:val="20"/>
                <w:szCs w:val="20"/>
              </w:rPr>
            </w:pPr>
            <w:r w:rsidRPr="0099238F">
              <w:rPr>
                <w:rFonts w:ascii="Arial" w:hAnsi="Arial" w:cs="Arial"/>
                <w:sz w:val="20"/>
                <w:szCs w:val="20"/>
              </w:rPr>
              <w:t>Mb; SI</w:t>
            </w:r>
            <w:r>
              <w:rPr>
                <w:rFonts w:ascii="Arial" w:hAnsi="Arial" w:cs="Arial"/>
                <w:sz w:val="20"/>
                <w:szCs w:val="20"/>
              </w:rPr>
              <w:t>.</w:t>
            </w:r>
            <w:r w:rsidRPr="0099238F">
              <w:rPr>
                <w:rFonts w:ascii="Arial" w:hAnsi="Arial" w:cs="Arial"/>
                <w:sz w:val="20"/>
                <w:szCs w:val="20"/>
              </w:rPr>
              <w:t>1</w:t>
            </w:r>
          </w:p>
          <w:p w:rsidR="00192F76" w:rsidRPr="0099238F" w:rsidRDefault="00192F76" w:rsidP="009E5841">
            <w:pPr>
              <w:autoSpaceDE w:val="0"/>
              <w:autoSpaceDN w:val="0"/>
              <w:adjustRightInd w:val="0"/>
              <w:contextualSpacing w:val="0"/>
              <w:rPr>
                <w:rFonts w:ascii="Arial" w:hAnsi="Arial" w:cs="Arial"/>
                <w:sz w:val="20"/>
                <w:szCs w:val="20"/>
              </w:rPr>
            </w:pPr>
          </w:p>
        </w:tc>
        <w:tc>
          <w:tcPr>
            <w:tcW w:w="5490" w:type="dxa"/>
          </w:tcPr>
          <w:p w:rsidR="00860466" w:rsidRPr="003F1D3A" w:rsidRDefault="00860466" w:rsidP="009E5841">
            <w:pPr>
              <w:autoSpaceDE w:val="0"/>
              <w:autoSpaceDN w:val="0"/>
              <w:adjustRightInd w:val="0"/>
              <w:contextualSpacing w:val="0"/>
              <w:rPr>
                <w:rFonts w:ascii="Arial" w:hAnsi="Arial" w:cs="Arial"/>
                <w:b/>
                <w:bCs/>
                <w:color w:val="000000"/>
                <w:sz w:val="20"/>
                <w:szCs w:val="20"/>
              </w:rPr>
            </w:pPr>
            <w:r w:rsidRPr="003F1D3A">
              <w:rPr>
                <w:rFonts w:ascii="Arial" w:hAnsi="Arial" w:cs="Arial"/>
                <w:b/>
                <w:bCs/>
                <w:color w:val="000000"/>
                <w:sz w:val="20"/>
                <w:szCs w:val="20"/>
              </w:rPr>
              <w:t xml:space="preserve">As a result of using services from the SPSD Office (Special Programs and Services for the Disabled), please indicate the change in your knowledge for each of the following statements related to your disability: </w:t>
            </w:r>
          </w:p>
          <w:p w:rsidR="00860466" w:rsidRPr="003F1D3A" w:rsidRDefault="00860466" w:rsidP="00860466">
            <w:pPr>
              <w:pStyle w:val="ListParagraph"/>
              <w:numPr>
                <w:ilvl w:val="0"/>
                <w:numId w:val="31"/>
              </w:numPr>
              <w:autoSpaceDE w:val="0"/>
              <w:autoSpaceDN w:val="0"/>
              <w:adjustRightInd w:val="0"/>
              <w:ind w:left="144" w:hanging="144"/>
              <w:contextualSpacing w:val="0"/>
              <w:rPr>
                <w:rFonts w:ascii="Arial" w:hAnsi="Arial" w:cs="Arial"/>
                <w:b/>
                <w:bCs/>
                <w:color w:val="000000"/>
                <w:sz w:val="20"/>
                <w:szCs w:val="20"/>
              </w:rPr>
            </w:pPr>
            <w:proofErr w:type="gramStart"/>
            <w:r w:rsidRPr="003F1D3A">
              <w:rPr>
                <w:rFonts w:ascii="Arial" w:hAnsi="Arial" w:cs="Arial"/>
                <w:b/>
                <w:bCs/>
                <w:color w:val="000000"/>
                <w:sz w:val="20"/>
                <w:szCs w:val="20"/>
              </w:rPr>
              <w:t>I</w:t>
            </w:r>
            <w:proofErr w:type="gramEnd"/>
            <w:r w:rsidRPr="003F1D3A">
              <w:rPr>
                <w:rFonts w:ascii="Arial" w:hAnsi="Arial" w:cs="Arial"/>
                <w:b/>
                <w:bCs/>
                <w:color w:val="000000"/>
                <w:sz w:val="20"/>
                <w:szCs w:val="20"/>
              </w:rPr>
              <w:t xml:space="preserve"> can explain how my disability affects my learning.</w:t>
            </w:r>
          </w:p>
          <w:p w:rsidR="00860466" w:rsidRPr="003F1D3A" w:rsidRDefault="00860466" w:rsidP="00860466">
            <w:pPr>
              <w:pStyle w:val="ListParagraph"/>
              <w:numPr>
                <w:ilvl w:val="0"/>
                <w:numId w:val="31"/>
              </w:numPr>
              <w:autoSpaceDE w:val="0"/>
              <w:autoSpaceDN w:val="0"/>
              <w:adjustRightInd w:val="0"/>
              <w:ind w:left="144" w:hanging="144"/>
              <w:contextualSpacing w:val="0"/>
              <w:rPr>
                <w:rFonts w:ascii="Arial" w:hAnsi="Arial" w:cs="Arial"/>
                <w:b/>
                <w:bCs/>
                <w:color w:val="000000"/>
                <w:sz w:val="20"/>
                <w:szCs w:val="20"/>
              </w:rPr>
            </w:pPr>
            <w:proofErr w:type="gramStart"/>
            <w:r w:rsidRPr="003F1D3A">
              <w:rPr>
                <w:rFonts w:ascii="Arial" w:hAnsi="Arial" w:cs="Arial"/>
                <w:b/>
                <w:bCs/>
                <w:color w:val="000000"/>
                <w:sz w:val="20"/>
                <w:szCs w:val="20"/>
              </w:rPr>
              <w:t>I</w:t>
            </w:r>
            <w:proofErr w:type="gramEnd"/>
            <w:r w:rsidRPr="003F1D3A">
              <w:rPr>
                <w:rFonts w:ascii="Arial" w:hAnsi="Arial" w:cs="Arial"/>
                <w:b/>
                <w:bCs/>
                <w:color w:val="000000"/>
                <w:sz w:val="20"/>
                <w:szCs w:val="20"/>
              </w:rPr>
              <w:t xml:space="preserve"> can identify the Special Programs services or accommodations I require in order to be successful.</w:t>
            </w:r>
          </w:p>
          <w:p w:rsidR="00FF7A3E" w:rsidRDefault="00FF7A3E" w:rsidP="009E5841">
            <w:pPr>
              <w:autoSpaceDE w:val="0"/>
              <w:autoSpaceDN w:val="0"/>
              <w:adjustRightInd w:val="0"/>
              <w:contextualSpacing w:val="0"/>
              <w:rPr>
                <w:rFonts w:ascii="Arial" w:hAnsi="Arial" w:cs="Arial"/>
                <w:b/>
                <w:bCs/>
                <w:color w:val="000000"/>
                <w:sz w:val="20"/>
                <w:szCs w:val="20"/>
              </w:rPr>
            </w:pPr>
          </w:p>
          <w:p w:rsidR="00192F76" w:rsidRPr="0099238F" w:rsidRDefault="00192F76" w:rsidP="009E5841">
            <w:pPr>
              <w:autoSpaceDE w:val="0"/>
              <w:autoSpaceDN w:val="0"/>
              <w:adjustRightInd w:val="0"/>
              <w:contextualSpacing w:val="0"/>
              <w:rPr>
                <w:rFonts w:ascii="Arial" w:hAnsi="Arial" w:cs="Arial"/>
                <w:sz w:val="20"/>
                <w:szCs w:val="20"/>
              </w:rPr>
            </w:pPr>
            <w:r w:rsidRPr="003F1D3A">
              <w:rPr>
                <w:rFonts w:ascii="Arial" w:hAnsi="Arial" w:cs="Arial"/>
                <w:b/>
                <w:bCs/>
                <w:color w:val="000000"/>
                <w:sz w:val="20"/>
                <w:szCs w:val="20"/>
              </w:rPr>
              <w:t>(</w:t>
            </w:r>
            <w:r w:rsidR="00A62F2C">
              <w:rPr>
                <w:rFonts w:ascii="Arial" w:hAnsi="Arial" w:cs="Arial"/>
                <w:b/>
                <w:bCs/>
                <w:color w:val="000000"/>
                <w:sz w:val="20"/>
                <w:szCs w:val="20"/>
              </w:rPr>
              <w:t>Plus a question with the “level of</w:t>
            </w:r>
            <w:r w:rsidR="00FF7A3E">
              <w:rPr>
                <w:rFonts w:ascii="Arial" w:hAnsi="Arial" w:cs="Arial"/>
                <w:b/>
                <w:bCs/>
                <w:color w:val="000000"/>
                <w:sz w:val="20"/>
                <w:szCs w:val="20"/>
              </w:rPr>
              <w:t xml:space="preserve"> </w:t>
            </w:r>
            <w:r w:rsidRPr="003F1D3A">
              <w:rPr>
                <w:rFonts w:ascii="Arial" w:hAnsi="Arial" w:cs="Arial"/>
                <w:b/>
                <w:bCs/>
                <w:color w:val="000000"/>
                <w:sz w:val="20"/>
                <w:szCs w:val="20"/>
              </w:rPr>
              <w:t>awareness, need, or satisfaction</w:t>
            </w:r>
            <w:r w:rsidR="00FF7A3E">
              <w:rPr>
                <w:rFonts w:ascii="Arial" w:hAnsi="Arial" w:cs="Arial"/>
                <w:b/>
                <w:bCs/>
                <w:color w:val="000000"/>
                <w:sz w:val="20"/>
                <w:szCs w:val="20"/>
              </w:rPr>
              <w:t>”</w:t>
            </w:r>
            <w:r w:rsidRPr="003F1D3A">
              <w:rPr>
                <w:rFonts w:ascii="Arial" w:hAnsi="Arial" w:cs="Arial"/>
                <w:b/>
                <w:bCs/>
                <w:color w:val="000000"/>
                <w:sz w:val="20"/>
                <w:szCs w:val="20"/>
              </w:rPr>
              <w:t xml:space="preserve"> bank of questions)</w:t>
            </w:r>
          </w:p>
        </w:tc>
      </w:tr>
      <w:tr w:rsidR="00192F76" w:rsidRPr="0099238F" w:rsidTr="00D07DEC">
        <w:tc>
          <w:tcPr>
            <w:tcW w:w="1818" w:type="dxa"/>
          </w:tcPr>
          <w:p w:rsidR="00192F76" w:rsidRDefault="00192F76" w:rsidP="00930EA6">
            <w:pPr>
              <w:autoSpaceDE w:val="0"/>
              <w:autoSpaceDN w:val="0"/>
              <w:adjustRightInd w:val="0"/>
              <w:contextualSpacing w:val="0"/>
              <w:rPr>
                <w:rFonts w:ascii="Arial" w:hAnsi="Arial" w:cs="Arial"/>
                <w:b/>
                <w:bCs/>
                <w:sz w:val="20"/>
                <w:szCs w:val="20"/>
              </w:rPr>
            </w:pPr>
            <w:r w:rsidRPr="0099238F">
              <w:rPr>
                <w:rFonts w:ascii="Arial" w:hAnsi="Arial" w:cs="Arial"/>
                <w:b/>
                <w:bCs/>
                <w:sz w:val="20"/>
                <w:szCs w:val="20"/>
              </w:rPr>
              <w:t>Student Success Center/Tutoring</w:t>
            </w:r>
            <w:r>
              <w:rPr>
                <w:rFonts w:ascii="Arial" w:hAnsi="Arial" w:cs="Arial"/>
                <w:b/>
                <w:bCs/>
                <w:sz w:val="20"/>
                <w:szCs w:val="20"/>
              </w:rPr>
              <w:t>/</w:t>
            </w:r>
          </w:p>
          <w:p w:rsidR="00192F76" w:rsidRPr="0099238F" w:rsidRDefault="00192F76" w:rsidP="00930EA6">
            <w:pPr>
              <w:autoSpaceDE w:val="0"/>
              <w:autoSpaceDN w:val="0"/>
              <w:adjustRightInd w:val="0"/>
              <w:contextualSpacing w:val="0"/>
              <w:rPr>
                <w:rFonts w:ascii="Arial" w:hAnsi="Arial" w:cs="Arial"/>
                <w:b/>
                <w:bCs/>
                <w:sz w:val="20"/>
                <w:szCs w:val="20"/>
              </w:rPr>
            </w:pPr>
            <w:r>
              <w:rPr>
                <w:rFonts w:ascii="Arial" w:hAnsi="Arial" w:cs="Arial"/>
                <w:b/>
                <w:bCs/>
                <w:sz w:val="20"/>
                <w:szCs w:val="20"/>
              </w:rPr>
              <w:t>Daniel</w:t>
            </w:r>
          </w:p>
          <w:p w:rsidR="00192F76" w:rsidRPr="0099238F" w:rsidRDefault="00192F76" w:rsidP="00617511">
            <w:pPr>
              <w:autoSpaceDE w:val="0"/>
              <w:autoSpaceDN w:val="0"/>
              <w:adjustRightInd w:val="0"/>
              <w:contextualSpacing w:val="0"/>
              <w:rPr>
                <w:rFonts w:ascii="Arial" w:hAnsi="Arial" w:cs="Arial"/>
                <w:b/>
                <w:bCs/>
                <w:sz w:val="20"/>
                <w:szCs w:val="20"/>
              </w:rPr>
            </w:pPr>
          </w:p>
        </w:tc>
        <w:tc>
          <w:tcPr>
            <w:tcW w:w="6930" w:type="dxa"/>
          </w:tcPr>
          <w:p w:rsidR="008344A9" w:rsidRDefault="00192F76" w:rsidP="00060E83">
            <w:pPr>
              <w:contextualSpacing w:val="0"/>
              <w:rPr>
                <w:rFonts w:ascii="Arial" w:eastAsia="Times New Roman" w:hAnsi="Arial" w:cs="Arial"/>
                <w:sz w:val="20"/>
                <w:szCs w:val="20"/>
              </w:rPr>
            </w:pPr>
            <w:r w:rsidRPr="0099238F">
              <w:rPr>
                <w:rFonts w:ascii="Arial" w:eastAsia="Times New Roman" w:hAnsi="Arial" w:cs="Arial"/>
                <w:sz w:val="20"/>
                <w:szCs w:val="20"/>
              </w:rPr>
              <w:t>As a result of receiving service connected to the Student Success Center</w:t>
            </w:r>
            <w:r w:rsidR="008344A9">
              <w:rPr>
                <w:rFonts w:ascii="Arial" w:eastAsia="Times New Roman" w:hAnsi="Arial" w:cs="Arial"/>
                <w:sz w:val="20"/>
                <w:szCs w:val="20"/>
              </w:rPr>
              <w:t>:</w:t>
            </w:r>
          </w:p>
          <w:p w:rsidR="008344A9" w:rsidRDefault="008344A9" w:rsidP="00060E83">
            <w:pPr>
              <w:contextualSpacing w:val="0"/>
              <w:rPr>
                <w:rFonts w:ascii="Arial" w:eastAsia="Times New Roman" w:hAnsi="Arial" w:cs="Arial"/>
                <w:sz w:val="20"/>
                <w:szCs w:val="20"/>
              </w:rPr>
            </w:pPr>
          </w:p>
          <w:p w:rsidR="00192F76" w:rsidRPr="0099238F" w:rsidRDefault="008344A9" w:rsidP="00060E83">
            <w:pPr>
              <w:contextualSpacing w:val="0"/>
              <w:rPr>
                <w:rFonts w:ascii="Arial" w:eastAsia="Times New Roman" w:hAnsi="Arial" w:cs="Arial"/>
                <w:sz w:val="20"/>
                <w:szCs w:val="20"/>
              </w:rPr>
            </w:pPr>
            <w:r>
              <w:rPr>
                <w:rFonts w:ascii="Arial" w:eastAsia="Times New Roman" w:hAnsi="Arial" w:cs="Arial"/>
                <w:sz w:val="20"/>
                <w:szCs w:val="20"/>
              </w:rPr>
              <w:t>S</w:t>
            </w:r>
            <w:r w:rsidR="00192F76" w:rsidRPr="0099238F">
              <w:rPr>
                <w:rFonts w:ascii="Arial" w:eastAsia="Times New Roman" w:hAnsi="Arial" w:cs="Arial"/>
                <w:sz w:val="20"/>
                <w:szCs w:val="20"/>
              </w:rPr>
              <w:t>tudents will be more e</w:t>
            </w:r>
            <w:r w:rsidR="00192F76">
              <w:rPr>
                <w:rFonts w:ascii="Arial" w:eastAsia="Times New Roman" w:hAnsi="Arial" w:cs="Arial"/>
                <w:sz w:val="20"/>
                <w:szCs w:val="20"/>
              </w:rPr>
              <w:t xml:space="preserve">mpowered to take responsibility </w:t>
            </w:r>
            <w:r w:rsidR="00192F76" w:rsidRPr="0099238F">
              <w:rPr>
                <w:rFonts w:ascii="Arial" w:eastAsia="Times New Roman" w:hAnsi="Arial" w:cs="Arial"/>
                <w:sz w:val="20"/>
                <w:szCs w:val="20"/>
              </w:rPr>
              <w:t>for their own learning through improved self-confidence</w:t>
            </w:r>
            <w:r w:rsidR="00192F76">
              <w:rPr>
                <w:rFonts w:ascii="Arial" w:eastAsia="Times New Roman" w:hAnsi="Arial" w:cs="Arial"/>
                <w:sz w:val="20"/>
                <w:szCs w:val="20"/>
              </w:rPr>
              <w:t>.</w:t>
            </w:r>
            <w:r w:rsidR="00192F76" w:rsidRPr="0099238F">
              <w:rPr>
                <w:rFonts w:ascii="Arial" w:eastAsia="Times New Roman" w:hAnsi="Arial" w:cs="Arial"/>
                <w:sz w:val="20"/>
                <w:szCs w:val="20"/>
              </w:rPr>
              <w:t xml:space="preserve"> </w:t>
            </w:r>
          </w:p>
          <w:p w:rsidR="00192F76" w:rsidRPr="0099238F" w:rsidRDefault="00192F76" w:rsidP="00060E83">
            <w:pPr>
              <w:contextualSpacing w:val="0"/>
              <w:rPr>
                <w:rFonts w:ascii="Arial" w:eastAsia="Times New Roman" w:hAnsi="Arial" w:cs="Arial"/>
                <w:sz w:val="20"/>
                <w:szCs w:val="20"/>
              </w:rPr>
            </w:pPr>
          </w:p>
          <w:p w:rsidR="00192F76" w:rsidRDefault="008344A9" w:rsidP="00060E83">
            <w:pPr>
              <w:contextualSpacing w:val="0"/>
              <w:rPr>
                <w:rFonts w:ascii="Arial" w:eastAsia="Times New Roman" w:hAnsi="Arial" w:cs="Arial"/>
                <w:sz w:val="20"/>
                <w:szCs w:val="20"/>
              </w:rPr>
            </w:pPr>
            <w:r>
              <w:rPr>
                <w:rFonts w:ascii="Arial" w:hAnsi="Arial" w:cs="Arial"/>
                <w:color w:val="000000"/>
                <w:sz w:val="20"/>
                <w:szCs w:val="20"/>
              </w:rPr>
              <w:t>S</w:t>
            </w:r>
            <w:r w:rsidR="00192F76">
              <w:rPr>
                <w:rFonts w:ascii="Arial" w:hAnsi="Arial" w:cs="Arial"/>
                <w:color w:val="000000"/>
                <w:sz w:val="20"/>
                <w:szCs w:val="20"/>
              </w:rPr>
              <w:t>tudents will report they can utilize effective study strategies</w:t>
            </w:r>
            <w:r w:rsidR="00192F76">
              <w:rPr>
                <w:rFonts w:ascii="Arial" w:eastAsia="Times New Roman" w:hAnsi="Arial" w:cs="Arial"/>
                <w:sz w:val="20"/>
                <w:szCs w:val="20"/>
              </w:rPr>
              <w:t>.</w:t>
            </w:r>
          </w:p>
          <w:p w:rsidR="008344A9" w:rsidRDefault="008344A9" w:rsidP="0008454C">
            <w:pPr>
              <w:contextualSpacing w:val="0"/>
              <w:rPr>
                <w:rFonts w:ascii="Arial" w:eastAsia="Times New Roman" w:hAnsi="Arial" w:cs="Arial"/>
                <w:sz w:val="20"/>
                <w:szCs w:val="20"/>
              </w:rPr>
            </w:pPr>
          </w:p>
          <w:p w:rsidR="00192F76" w:rsidRPr="0099238F" w:rsidRDefault="008344A9" w:rsidP="008344A9">
            <w:pPr>
              <w:contextualSpacing w:val="0"/>
              <w:rPr>
                <w:rFonts w:ascii="Arial" w:hAnsi="Arial" w:cs="Arial"/>
                <w:sz w:val="20"/>
                <w:szCs w:val="20"/>
              </w:rPr>
            </w:pPr>
            <w:r>
              <w:rPr>
                <w:rFonts w:ascii="Arial" w:eastAsia="Times New Roman" w:hAnsi="Arial" w:cs="Arial"/>
                <w:sz w:val="20"/>
                <w:szCs w:val="20"/>
              </w:rPr>
              <w:t>S</w:t>
            </w:r>
            <w:r w:rsidR="00192F76" w:rsidRPr="0099238F">
              <w:rPr>
                <w:rFonts w:ascii="Arial" w:eastAsia="Times New Roman" w:hAnsi="Arial" w:cs="Arial"/>
                <w:sz w:val="20"/>
                <w:szCs w:val="20"/>
              </w:rPr>
              <w:t>tudents will be able to identify learning assistance resources available at the College.</w:t>
            </w:r>
          </w:p>
        </w:tc>
        <w:tc>
          <w:tcPr>
            <w:tcW w:w="1440" w:type="dxa"/>
          </w:tcPr>
          <w:p w:rsidR="00192F76" w:rsidRPr="0099238F" w:rsidRDefault="00192F76" w:rsidP="008E3B63">
            <w:pPr>
              <w:contextualSpacing w:val="0"/>
              <w:rPr>
                <w:rFonts w:ascii="Arial" w:eastAsia="Times New Roman" w:hAnsi="Arial" w:cs="Arial"/>
                <w:sz w:val="20"/>
                <w:szCs w:val="20"/>
              </w:rPr>
            </w:pPr>
            <w:r>
              <w:rPr>
                <w:rFonts w:ascii="Arial" w:eastAsia="Times New Roman" w:hAnsi="Arial" w:cs="Arial"/>
                <w:sz w:val="20"/>
                <w:szCs w:val="20"/>
              </w:rPr>
              <w:t xml:space="preserve">Ma; Mb; </w:t>
            </w:r>
            <w:r w:rsidRPr="0099238F">
              <w:rPr>
                <w:rFonts w:ascii="Arial" w:eastAsia="Times New Roman" w:hAnsi="Arial" w:cs="Arial"/>
                <w:sz w:val="20"/>
                <w:szCs w:val="20"/>
              </w:rPr>
              <w:t>SI</w:t>
            </w:r>
            <w:r>
              <w:rPr>
                <w:rFonts w:ascii="Arial" w:eastAsia="Times New Roman" w:hAnsi="Arial" w:cs="Arial"/>
                <w:sz w:val="20"/>
                <w:szCs w:val="20"/>
              </w:rPr>
              <w:t xml:space="preserve">.1; </w:t>
            </w:r>
            <w:r w:rsidRPr="0099238F">
              <w:rPr>
                <w:rFonts w:ascii="Arial" w:eastAsia="Times New Roman" w:hAnsi="Arial" w:cs="Arial"/>
                <w:sz w:val="20"/>
                <w:szCs w:val="20"/>
              </w:rPr>
              <w:t>SI 2</w:t>
            </w:r>
          </w:p>
          <w:p w:rsidR="00192F76" w:rsidRPr="0099238F" w:rsidRDefault="00192F76" w:rsidP="009E5841">
            <w:pPr>
              <w:autoSpaceDE w:val="0"/>
              <w:autoSpaceDN w:val="0"/>
              <w:adjustRightInd w:val="0"/>
              <w:contextualSpacing w:val="0"/>
              <w:rPr>
                <w:rFonts w:ascii="Arial" w:hAnsi="Arial" w:cs="Arial"/>
                <w:sz w:val="20"/>
                <w:szCs w:val="20"/>
              </w:rPr>
            </w:pPr>
          </w:p>
        </w:tc>
        <w:tc>
          <w:tcPr>
            <w:tcW w:w="5490" w:type="dxa"/>
          </w:tcPr>
          <w:p w:rsidR="004D350C" w:rsidRPr="004D350C" w:rsidRDefault="004D350C" w:rsidP="009E5841">
            <w:pPr>
              <w:autoSpaceDE w:val="0"/>
              <w:autoSpaceDN w:val="0"/>
              <w:adjustRightInd w:val="0"/>
              <w:contextualSpacing w:val="0"/>
              <w:rPr>
                <w:rFonts w:ascii="Arial" w:hAnsi="Arial" w:cs="Arial"/>
                <w:b/>
                <w:bCs/>
                <w:color w:val="000000"/>
                <w:sz w:val="20"/>
                <w:szCs w:val="20"/>
              </w:rPr>
            </w:pPr>
            <w:r w:rsidRPr="004D350C">
              <w:rPr>
                <w:rFonts w:ascii="Arial" w:hAnsi="Arial" w:cs="Arial"/>
                <w:b/>
                <w:bCs/>
                <w:color w:val="000000"/>
                <w:sz w:val="20"/>
                <w:szCs w:val="20"/>
              </w:rPr>
              <w:t xml:space="preserve">As a result of studying in the Student Success Center (at Le-Jao/Westminster, Garden Grove, or Newport Beach) or utilizing the tutoring services available at Coastline, please indicate the change in your ability to: </w:t>
            </w:r>
          </w:p>
          <w:p w:rsidR="004D350C" w:rsidRPr="004D350C" w:rsidRDefault="004D350C" w:rsidP="004D350C">
            <w:pPr>
              <w:pStyle w:val="ListParagraph"/>
              <w:numPr>
                <w:ilvl w:val="0"/>
                <w:numId w:val="29"/>
              </w:numPr>
              <w:autoSpaceDE w:val="0"/>
              <w:autoSpaceDN w:val="0"/>
              <w:adjustRightInd w:val="0"/>
              <w:ind w:left="144" w:hanging="144"/>
              <w:contextualSpacing w:val="0"/>
              <w:rPr>
                <w:rFonts w:ascii="Arial" w:hAnsi="Arial" w:cs="Arial"/>
                <w:b/>
                <w:bCs/>
                <w:color w:val="000000"/>
                <w:sz w:val="20"/>
                <w:szCs w:val="20"/>
              </w:rPr>
            </w:pPr>
            <w:r w:rsidRPr="004D350C">
              <w:rPr>
                <w:rFonts w:ascii="Arial" w:hAnsi="Arial" w:cs="Arial"/>
                <w:b/>
                <w:bCs/>
                <w:color w:val="000000"/>
                <w:sz w:val="20"/>
                <w:szCs w:val="20"/>
              </w:rPr>
              <w:t xml:space="preserve">Take responsibility for </w:t>
            </w:r>
            <w:proofErr w:type="gramStart"/>
            <w:r w:rsidRPr="004D350C">
              <w:rPr>
                <w:rFonts w:ascii="Arial" w:hAnsi="Arial" w:cs="Arial"/>
                <w:b/>
                <w:bCs/>
                <w:color w:val="000000"/>
                <w:sz w:val="20"/>
                <w:szCs w:val="20"/>
              </w:rPr>
              <w:t>my</w:t>
            </w:r>
            <w:proofErr w:type="gramEnd"/>
            <w:r w:rsidRPr="004D350C">
              <w:rPr>
                <w:rFonts w:ascii="Arial" w:hAnsi="Arial" w:cs="Arial"/>
                <w:b/>
                <w:bCs/>
                <w:color w:val="000000"/>
                <w:sz w:val="20"/>
                <w:szCs w:val="20"/>
              </w:rPr>
              <w:t xml:space="preserve"> own learning because of improved self-confidence.</w:t>
            </w:r>
          </w:p>
          <w:p w:rsidR="004D350C" w:rsidRPr="004D350C" w:rsidRDefault="004D350C" w:rsidP="004D350C">
            <w:pPr>
              <w:pStyle w:val="ListParagraph"/>
              <w:numPr>
                <w:ilvl w:val="0"/>
                <w:numId w:val="29"/>
              </w:numPr>
              <w:autoSpaceDE w:val="0"/>
              <w:autoSpaceDN w:val="0"/>
              <w:adjustRightInd w:val="0"/>
              <w:ind w:left="144" w:hanging="144"/>
              <w:contextualSpacing w:val="0"/>
              <w:rPr>
                <w:rFonts w:ascii="Arial" w:hAnsi="Arial" w:cs="Arial"/>
                <w:b/>
                <w:bCs/>
                <w:color w:val="000000"/>
                <w:sz w:val="20"/>
                <w:szCs w:val="20"/>
              </w:rPr>
            </w:pPr>
            <w:r w:rsidRPr="004D350C">
              <w:rPr>
                <w:rFonts w:ascii="Arial" w:hAnsi="Arial" w:cs="Arial"/>
                <w:b/>
                <w:bCs/>
                <w:color w:val="000000"/>
                <w:sz w:val="20"/>
                <w:szCs w:val="20"/>
              </w:rPr>
              <w:t>Utilize effective study strategies.</w:t>
            </w:r>
          </w:p>
          <w:p w:rsidR="004D350C" w:rsidRDefault="004D350C" w:rsidP="004D350C">
            <w:pPr>
              <w:pStyle w:val="ListParagraph"/>
              <w:numPr>
                <w:ilvl w:val="0"/>
                <w:numId w:val="29"/>
              </w:numPr>
              <w:autoSpaceDE w:val="0"/>
              <w:autoSpaceDN w:val="0"/>
              <w:adjustRightInd w:val="0"/>
              <w:ind w:left="144" w:hanging="144"/>
              <w:contextualSpacing w:val="0"/>
              <w:rPr>
                <w:rFonts w:ascii="Arial" w:hAnsi="Arial" w:cs="Arial"/>
                <w:b/>
                <w:bCs/>
                <w:color w:val="000000"/>
                <w:sz w:val="20"/>
                <w:szCs w:val="20"/>
              </w:rPr>
            </w:pPr>
            <w:r w:rsidRPr="004D350C">
              <w:rPr>
                <w:rFonts w:ascii="Arial" w:hAnsi="Arial" w:cs="Arial"/>
                <w:b/>
                <w:bCs/>
                <w:color w:val="000000"/>
                <w:sz w:val="20"/>
                <w:szCs w:val="20"/>
              </w:rPr>
              <w:t>Identify learning assistance resources available at Coastline.</w:t>
            </w:r>
          </w:p>
          <w:p w:rsidR="00FF7A3E" w:rsidRPr="004D350C" w:rsidRDefault="00FF7A3E" w:rsidP="00FF7A3E">
            <w:pPr>
              <w:pStyle w:val="ListParagraph"/>
              <w:autoSpaceDE w:val="0"/>
              <w:autoSpaceDN w:val="0"/>
              <w:adjustRightInd w:val="0"/>
              <w:ind w:left="144"/>
              <w:contextualSpacing w:val="0"/>
              <w:rPr>
                <w:rFonts w:ascii="Arial" w:hAnsi="Arial" w:cs="Arial"/>
                <w:b/>
                <w:bCs/>
                <w:color w:val="000000"/>
                <w:sz w:val="20"/>
                <w:szCs w:val="20"/>
              </w:rPr>
            </w:pPr>
          </w:p>
          <w:p w:rsidR="00192F76" w:rsidRPr="0099238F" w:rsidRDefault="00192F76" w:rsidP="009E5841">
            <w:pPr>
              <w:autoSpaceDE w:val="0"/>
              <w:autoSpaceDN w:val="0"/>
              <w:adjustRightInd w:val="0"/>
              <w:contextualSpacing w:val="0"/>
              <w:rPr>
                <w:rFonts w:ascii="Arial" w:hAnsi="Arial" w:cs="Arial"/>
                <w:sz w:val="20"/>
                <w:szCs w:val="20"/>
              </w:rPr>
            </w:pPr>
            <w:r w:rsidRPr="004D350C">
              <w:rPr>
                <w:rFonts w:ascii="Arial" w:hAnsi="Arial" w:cs="Arial"/>
                <w:b/>
                <w:bCs/>
                <w:color w:val="000000"/>
                <w:sz w:val="20"/>
                <w:szCs w:val="20"/>
              </w:rPr>
              <w:t>(</w:t>
            </w:r>
            <w:r w:rsidR="00A62F2C">
              <w:rPr>
                <w:rFonts w:ascii="Arial" w:hAnsi="Arial" w:cs="Arial"/>
                <w:b/>
                <w:bCs/>
                <w:color w:val="000000"/>
                <w:sz w:val="20"/>
                <w:szCs w:val="20"/>
              </w:rPr>
              <w:t>Plus a question with the “level of</w:t>
            </w:r>
            <w:r w:rsidR="00FF7A3E">
              <w:rPr>
                <w:rFonts w:ascii="Arial" w:hAnsi="Arial" w:cs="Arial"/>
                <w:b/>
                <w:bCs/>
                <w:color w:val="000000"/>
                <w:sz w:val="20"/>
                <w:szCs w:val="20"/>
              </w:rPr>
              <w:t xml:space="preserve"> </w:t>
            </w:r>
            <w:r w:rsidRPr="004D350C">
              <w:rPr>
                <w:rFonts w:ascii="Arial" w:hAnsi="Arial" w:cs="Arial"/>
                <w:b/>
                <w:bCs/>
                <w:color w:val="000000"/>
                <w:sz w:val="20"/>
                <w:szCs w:val="20"/>
              </w:rPr>
              <w:t>awareness, need, or satisfaction</w:t>
            </w:r>
            <w:r w:rsidR="00FF7A3E">
              <w:rPr>
                <w:rFonts w:ascii="Arial" w:hAnsi="Arial" w:cs="Arial"/>
                <w:b/>
                <w:bCs/>
                <w:color w:val="000000"/>
                <w:sz w:val="20"/>
                <w:szCs w:val="20"/>
              </w:rPr>
              <w:t>”</w:t>
            </w:r>
            <w:r w:rsidRPr="004D350C">
              <w:rPr>
                <w:rFonts w:ascii="Arial" w:hAnsi="Arial" w:cs="Arial"/>
                <w:b/>
                <w:bCs/>
                <w:color w:val="000000"/>
                <w:sz w:val="20"/>
                <w:szCs w:val="20"/>
              </w:rPr>
              <w:t xml:space="preserve"> bank of questions)</w:t>
            </w:r>
          </w:p>
        </w:tc>
      </w:tr>
      <w:tr w:rsidR="00192F76" w:rsidRPr="0099238F" w:rsidTr="008E2C0D">
        <w:trPr>
          <w:trHeight w:val="1826"/>
        </w:trPr>
        <w:tc>
          <w:tcPr>
            <w:tcW w:w="1818" w:type="dxa"/>
          </w:tcPr>
          <w:p w:rsidR="00192F76" w:rsidRPr="0099238F" w:rsidRDefault="00192F76" w:rsidP="001B2C19">
            <w:pPr>
              <w:autoSpaceDE w:val="0"/>
              <w:autoSpaceDN w:val="0"/>
              <w:adjustRightInd w:val="0"/>
              <w:contextualSpacing w:val="0"/>
              <w:rPr>
                <w:rFonts w:ascii="Arial" w:hAnsi="Arial" w:cs="Arial"/>
                <w:b/>
                <w:bCs/>
                <w:sz w:val="20"/>
                <w:szCs w:val="20"/>
              </w:rPr>
            </w:pPr>
            <w:r w:rsidRPr="0099238F">
              <w:rPr>
                <w:rFonts w:ascii="Arial" w:hAnsi="Arial" w:cs="Arial"/>
                <w:b/>
                <w:bCs/>
                <w:sz w:val="20"/>
                <w:szCs w:val="20"/>
              </w:rPr>
              <w:t>Transfer</w:t>
            </w:r>
          </w:p>
          <w:p w:rsidR="00192F76" w:rsidRDefault="00192F76" w:rsidP="001B2C19">
            <w:pPr>
              <w:autoSpaceDE w:val="0"/>
              <w:autoSpaceDN w:val="0"/>
              <w:adjustRightInd w:val="0"/>
              <w:contextualSpacing w:val="0"/>
              <w:rPr>
                <w:rFonts w:ascii="Arial" w:hAnsi="Arial" w:cs="Arial"/>
                <w:b/>
                <w:bCs/>
                <w:sz w:val="20"/>
                <w:szCs w:val="20"/>
              </w:rPr>
            </w:pPr>
            <w:r w:rsidRPr="0099238F">
              <w:rPr>
                <w:rFonts w:ascii="Arial" w:hAnsi="Arial" w:cs="Arial"/>
                <w:b/>
                <w:bCs/>
                <w:sz w:val="20"/>
                <w:szCs w:val="20"/>
              </w:rPr>
              <w:t>Center</w:t>
            </w:r>
            <w:r>
              <w:rPr>
                <w:rFonts w:ascii="Arial" w:hAnsi="Arial" w:cs="Arial"/>
                <w:b/>
                <w:bCs/>
                <w:sz w:val="20"/>
                <w:szCs w:val="20"/>
              </w:rPr>
              <w:t>/</w:t>
            </w:r>
          </w:p>
          <w:p w:rsidR="00192F76" w:rsidRPr="0099238F" w:rsidRDefault="00192F76" w:rsidP="001B2C19">
            <w:pPr>
              <w:autoSpaceDE w:val="0"/>
              <w:autoSpaceDN w:val="0"/>
              <w:adjustRightInd w:val="0"/>
              <w:contextualSpacing w:val="0"/>
              <w:rPr>
                <w:rFonts w:ascii="Arial" w:hAnsi="Arial" w:cs="Arial"/>
                <w:b/>
                <w:bCs/>
                <w:sz w:val="20"/>
                <w:szCs w:val="20"/>
              </w:rPr>
            </w:pPr>
            <w:r>
              <w:rPr>
                <w:rFonts w:ascii="Arial" w:hAnsi="Arial" w:cs="Arial"/>
                <w:b/>
                <w:bCs/>
                <w:sz w:val="20"/>
                <w:szCs w:val="20"/>
              </w:rPr>
              <w:t>Helen</w:t>
            </w:r>
          </w:p>
          <w:p w:rsidR="00192F76" w:rsidRPr="0099238F" w:rsidRDefault="00192F76" w:rsidP="001B2C19">
            <w:pPr>
              <w:autoSpaceDE w:val="0"/>
              <w:autoSpaceDN w:val="0"/>
              <w:adjustRightInd w:val="0"/>
              <w:contextualSpacing w:val="0"/>
              <w:rPr>
                <w:rFonts w:ascii="Arial" w:hAnsi="Arial" w:cs="Arial"/>
                <w:sz w:val="20"/>
                <w:szCs w:val="20"/>
              </w:rPr>
            </w:pPr>
          </w:p>
        </w:tc>
        <w:tc>
          <w:tcPr>
            <w:tcW w:w="6930" w:type="dxa"/>
          </w:tcPr>
          <w:p w:rsidR="00192F76" w:rsidRPr="0099238F" w:rsidRDefault="00192F76" w:rsidP="00B727B4">
            <w:pPr>
              <w:shd w:val="clear" w:color="auto" w:fill="FFFFFF"/>
              <w:spacing w:before="100" w:beforeAutospacing="1" w:after="100" w:afterAutospacing="1"/>
              <w:rPr>
                <w:rFonts w:ascii="Arial" w:eastAsia="Times New Roman" w:hAnsi="Arial" w:cs="Arial"/>
                <w:sz w:val="20"/>
                <w:szCs w:val="20"/>
              </w:rPr>
            </w:pPr>
            <w:r w:rsidRPr="0099238F">
              <w:rPr>
                <w:rFonts w:ascii="Arial" w:eastAsia="Times New Roman" w:hAnsi="Arial" w:cs="Arial"/>
                <w:sz w:val="20"/>
                <w:szCs w:val="20"/>
              </w:rPr>
              <w:t>Students will be able to express their transfer goals</w:t>
            </w:r>
            <w:r w:rsidR="00FE10D8" w:rsidRPr="0099238F">
              <w:rPr>
                <w:rFonts w:ascii="Arial" w:eastAsia="Times New Roman" w:hAnsi="Arial" w:cs="Arial"/>
                <w:sz w:val="20"/>
                <w:szCs w:val="20"/>
              </w:rPr>
              <w:t xml:space="preserve"> clearly</w:t>
            </w:r>
            <w:r w:rsidRPr="0099238F">
              <w:rPr>
                <w:rFonts w:ascii="Arial" w:eastAsia="Times New Roman" w:hAnsi="Arial" w:cs="Arial"/>
                <w:sz w:val="20"/>
                <w:szCs w:val="20"/>
              </w:rPr>
              <w:t xml:space="preserve">. </w:t>
            </w:r>
          </w:p>
          <w:p w:rsidR="00192F76" w:rsidRPr="0099238F" w:rsidRDefault="00192F76" w:rsidP="001B2C19">
            <w:pPr>
              <w:shd w:val="clear" w:color="auto" w:fill="FFFFFF"/>
              <w:spacing w:before="100" w:beforeAutospacing="1" w:after="100" w:afterAutospacing="1"/>
              <w:rPr>
                <w:rFonts w:ascii="Arial" w:eastAsia="Times New Roman" w:hAnsi="Arial" w:cs="Arial"/>
                <w:sz w:val="20"/>
                <w:szCs w:val="20"/>
              </w:rPr>
            </w:pPr>
          </w:p>
          <w:p w:rsidR="00192F76" w:rsidRPr="0099238F" w:rsidRDefault="00192F76" w:rsidP="001B2C19">
            <w:pPr>
              <w:shd w:val="clear" w:color="auto" w:fill="FFFFFF"/>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w:t>
            </w:r>
            <w:r w:rsidRPr="0099238F">
              <w:rPr>
                <w:rFonts w:ascii="Arial" w:eastAsia="Times New Roman" w:hAnsi="Arial" w:cs="Arial"/>
                <w:sz w:val="20"/>
                <w:szCs w:val="20"/>
              </w:rPr>
              <w:t xml:space="preserve">tudents will </w:t>
            </w:r>
            <w:r w:rsidR="00FE10D8">
              <w:rPr>
                <w:rFonts w:ascii="Arial" w:eastAsia="Times New Roman" w:hAnsi="Arial" w:cs="Arial"/>
                <w:sz w:val="20"/>
                <w:szCs w:val="20"/>
              </w:rPr>
              <w:t xml:space="preserve">be able to </w:t>
            </w:r>
            <w:r>
              <w:rPr>
                <w:rFonts w:ascii="Arial" w:eastAsia="Times New Roman" w:hAnsi="Arial" w:cs="Arial"/>
                <w:sz w:val="20"/>
                <w:szCs w:val="20"/>
              </w:rPr>
              <w:t>apply to four</w:t>
            </w:r>
            <w:r w:rsidRPr="0099238F">
              <w:rPr>
                <w:rFonts w:ascii="Arial" w:eastAsia="Times New Roman" w:hAnsi="Arial" w:cs="Arial"/>
                <w:sz w:val="20"/>
                <w:szCs w:val="20"/>
              </w:rPr>
              <w:t>-year universities</w:t>
            </w:r>
            <w:r w:rsidR="00FE10D8">
              <w:rPr>
                <w:rFonts w:ascii="Arial" w:eastAsia="Times New Roman" w:hAnsi="Arial" w:cs="Arial"/>
                <w:sz w:val="20"/>
                <w:szCs w:val="20"/>
              </w:rPr>
              <w:t xml:space="preserve"> successfully</w:t>
            </w:r>
            <w:r w:rsidRPr="0099238F">
              <w:rPr>
                <w:rFonts w:ascii="Arial" w:eastAsia="Times New Roman" w:hAnsi="Arial" w:cs="Arial"/>
                <w:sz w:val="20"/>
                <w:szCs w:val="20"/>
              </w:rPr>
              <w:t xml:space="preserve">. </w:t>
            </w:r>
          </w:p>
          <w:p w:rsidR="00192F76" w:rsidRPr="0099238F" w:rsidRDefault="00192F76" w:rsidP="001B2C19">
            <w:pPr>
              <w:autoSpaceDE w:val="0"/>
              <w:autoSpaceDN w:val="0"/>
              <w:adjustRightInd w:val="0"/>
              <w:ind w:left="40"/>
              <w:rPr>
                <w:rFonts w:ascii="Arial" w:hAnsi="Arial" w:cs="Arial"/>
                <w:sz w:val="20"/>
                <w:szCs w:val="20"/>
              </w:rPr>
            </w:pPr>
          </w:p>
        </w:tc>
        <w:tc>
          <w:tcPr>
            <w:tcW w:w="1440" w:type="dxa"/>
          </w:tcPr>
          <w:p w:rsidR="00192F76" w:rsidRPr="0099238F" w:rsidRDefault="00192F76" w:rsidP="001B2C19">
            <w:pPr>
              <w:autoSpaceDE w:val="0"/>
              <w:autoSpaceDN w:val="0"/>
              <w:adjustRightInd w:val="0"/>
              <w:contextualSpacing w:val="0"/>
              <w:rPr>
                <w:rFonts w:ascii="Arial" w:hAnsi="Arial" w:cs="Arial"/>
                <w:sz w:val="20"/>
                <w:szCs w:val="20"/>
              </w:rPr>
            </w:pPr>
            <w:r w:rsidRPr="0099238F">
              <w:rPr>
                <w:rFonts w:ascii="Arial" w:hAnsi="Arial" w:cs="Arial"/>
                <w:sz w:val="20"/>
                <w:szCs w:val="20"/>
              </w:rPr>
              <w:t>Mb; SI</w:t>
            </w:r>
            <w:r>
              <w:rPr>
                <w:rFonts w:ascii="Arial" w:hAnsi="Arial" w:cs="Arial"/>
                <w:sz w:val="20"/>
                <w:szCs w:val="20"/>
              </w:rPr>
              <w:t>.</w:t>
            </w:r>
            <w:r w:rsidRPr="0099238F">
              <w:rPr>
                <w:rFonts w:ascii="Arial" w:hAnsi="Arial" w:cs="Arial"/>
                <w:sz w:val="20"/>
                <w:szCs w:val="20"/>
              </w:rPr>
              <w:t>1; SI</w:t>
            </w:r>
            <w:r>
              <w:rPr>
                <w:rFonts w:ascii="Arial" w:hAnsi="Arial" w:cs="Arial"/>
                <w:sz w:val="20"/>
                <w:szCs w:val="20"/>
              </w:rPr>
              <w:t>.</w:t>
            </w:r>
            <w:r w:rsidRPr="0099238F">
              <w:rPr>
                <w:rFonts w:ascii="Arial" w:hAnsi="Arial" w:cs="Arial"/>
                <w:sz w:val="20"/>
                <w:szCs w:val="20"/>
              </w:rPr>
              <w:t>2</w:t>
            </w:r>
          </w:p>
          <w:p w:rsidR="00192F76" w:rsidRPr="0099238F" w:rsidRDefault="00192F76" w:rsidP="001B2C19">
            <w:pPr>
              <w:autoSpaceDE w:val="0"/>
              <w:autoSpaceDN w:val="0"/>
              <w:adjustRightInd w:val="0"/>
              <w:contextualSpacing w:val="0"/>
              <w:rPr>
                <w:rFonts w:ascii="Arial" w:hAnsi="Arial" w:cs="Arial"/>
                <w:sz w:val="20"/>
                <w:szCs w:val="20"/>
              </w:rPr>
            </w:pPr>
          </w:p>
          <w:p w:rsidR="00192F76" w:rsidRPr="0099238F" w:rsidRDefault="00192F76" w:rsidP="001B2C19">
            <w:pPr>
              <w:autoSpaceDE w:val="0"/>
              <w:autoSpaceDN w:val="0"/>
              <w:adjustRightInd w:val="0"/>
              <w:contextualSpacing w:val="0"/>
              <w:rPr>
                <w:rFonts w:ascii="Arial" w:hAnsi="Arial" w:cs="Arial"/>
                <w:sz w:val="20"/>
                <w:szCs w:val="20"/>
              </w:rPr>
            </w:pPr>
          </w:p>
          <w:p w:rsidR="00192F76" w:rsidRPr="0099238F" w:rsidRDefault="00192F76" w:rsidP="001B2C19">
            <w:pPr>
              <w:autoSpaceDE w:val="0"/>
              <w:autoSpaceDN w:val="0"/>
              <w:adjustRightInd w:val="0"/>
              <w:contextualSpacing w:val="0"/>
              <w:rPr>
                <w:rFonts w:ascii="Arial" w:hAnsi="Arial" w:cs="Arial"/>
                <w:sz w:val="20"/>
                <w:szCs w:val="20"/>
              </w:rPr>
            </w:pPr>
            <w:r w:rsidRPr="0099238F">
              <w:rPr>
                <w:rFonts w:ascii="Arial" w:hAnsi="Arial" w:cs="Arial"/>
                <w:sz w:val="20"/>
                <w:szCs w:val="20"/>
              </w:rPr>
              <w:t>Mb; SI</w:t>
            </w:r>
            <w:r>
              <w:rPr>
                <w:rFonts w:ascii="Arial" w:hAnsi="Arial" w:cs="Arial"/>
                <w:sz w:val="20"/>
                <w:szCs w:val="20"/>
              </w:rPr>
              <w:t>.</w:t>
            </w:r>
            <w:r w:rsidRPr="0099238F">
              <w:rPr>
                <w:rFonts w:ascii="Arial" w:hAnsi="Arial" w:cs="Arial"/>
                <w:sz w:val="20"/>
                <w:szCs w:val="20"/>
              </w:rPr>
              <w:t>1</w:t>
            </w:r>
          </w:p>
          <w:p w:rsidR="00192F76" w:rsidRPr="0099238F" w:rsidRDefault="00192F76" w:rsidP="001B2C19">
            <w:pPr>
              <w:autoSpaceDE w:val="0"/>
              <w:autoSpaceDN w:val="0"/>
              <w:adjustRightInd w:val="0"/>
              <w:contextualSpacing w:val="0"/>
              <w:rPr>
                <w:rFonts w:ascii="Arial" w:hAnsi="Arial" w:cs="Arial"/>
                <w:sz w:val="20"/>
                <w:szCs w:val="20"/>
              </w:rPr>
            </w:pPr>
          </w:p>
          <w:p w:rsidR="00192F76" w:rsidRPr="0099238F" w:rsidRDefault="00192F76" w:rsidP="001B2C19">
            <w:pPr>
              <w:autoSpaceDE w:val="0"/>
              <w:autoSpaceDN w:val="0"/>
              <w:adjustRightInd w:val="0"/>
              <w:contextualSpacing w:val="0"/>
              <w:rPr>
                <w:rFonts w:ascii="Arial" w:hAnsi="Arial" w:cs="Arial"/>
                <w:sz w:val="20"/>
                <w:szCs w:val="20"/>
              </w:rPr>
            </w:pPr>
          </w:p>
          <w:p w:rsidR="00192F76" w:rsidRPr="0099238F" w:rsidRDefault="00192F76" w:rsidP="001B2C19">
            <w:pPr>
              <w:autoSpaceDE w:val="0"/>
              <w:autoSpaceDN w:val="0"/>
              <w:adjustRightInd w:val="0"/>
              <w:contextualSpacing w:val="0"/>
              <w:rPr>
                <w:rFonts w:ascii="Arial" w:hAnsi="Arial" w:cs="Arial"/>
                <w:sz w:val="20"/>
                <w:szCs w:val="20"/>
              </w:rPr>
            </w:pPr>
          </w:p>
          <w:p w:rsidR="00192F76" w:rsidRPr="0099238F" w:rsidRDefault="00192F76" w:rsidP="001B2C19">
            <w:pPr>
              <w:autoSpaceDE w:val="0"/>
              <w:autoSpaceDN w:val="0"/>
              <w:adjustRightInd w:val="0"/>
              <w:contextualSpacing w:val="0"/>
              <w:rPr>
                <w:rFonts w:ascii="Arial" w:hAnsi="Arial" w:cs="Arial"/>
                <w:sz w:val="20"/>
                <w:szCs w:val="20"/>
              </w:rPr>
            </w:pPr>
          </w:p>
          <w:p w:rsidR="00192F76" w:rsidRPr="0099238F" w:rsidRDefault="00192F76" w:rsidP="001B2C19">
            <w:pPr>
              <w:autoSpaceDE w:val="0"/>
              <w:autoSpaceDN w:val="0"/>
              <w:adjustRightInd w:val="0"/>
              <w:contextualSpacing w:val="0"/>
              <w:rPr>
                <w:rFonts w:ascii="Arial" w:hAnsi="Arial" w:cs="Arial"/>
                <w:sz w:val="20"/>
                <w:szCs w:val="20"/>
              </w:rPr>
            </w:pPr>
          </w:p>
        </w:tc>
        <w:tc>
          <w:tcPr>
            <w:tcW w:w="5490" w:type="dxa"/>
          </w:tcPr>
          <w:p w:rsidR="00B727B4" w:rsidRPr="00B727B4" w:rsidRDefault="00B727B4" w:rsidP="001B2C19">
            <w:pPr>
              <w:autoSpaceDE w:val="0"/>
              <w:autoSpaceDN w:val="0"/>
              <w:adjustRightInd w:val="0"/>
              <w:contextualSpacing w:val="0"/>
              <w:rPr>
                <w:rFonts w:ascii="Arial" w:hAnsi="Arial" w:cs="Arial"/>
                <w:b/>
                <w:bCs/>
                <w:color w:val="000000"/>
                <w:sz w:val="20"/>
                <w:szCs w:val="20"/>
              </w:rPr>
            </w:pPr>
            <w:r w:rsidRPr="00B727B4">
              <w:rPr>
                <w:rFonts w:ascii="Arial" w:hAnsi="Arial" w:cs="Arial"/>
                <w:b/>
                <w:bCs/>
                <w:color w:val="000000"/>
                <w:sz w:val="20"/>
                <w:szCs w:val="20"/>
              </w:rPr>
              <w:t>As a result of using services and resources at the Coastline Transfer Center (located at the Garden Grove Center) please indicate the change in your ability to:</w:t>
            </w:r>
          </w:p>
          <w:p w:rsidR="00B727B4" w:rsidRPr="00B727B4" w:rsidRDefault="00B727B4" w:rsidP="00B727B4">
            <w:pPr>
              <w:pStyle w:val="ListParagraph"/>
              <w:numPr>
                <w:ilvl w:val="0"/>
                <w:numId w:val="32"/>
              </w:numPr>
              <w:autoSpaceDE w:val="0"/>
              <w:autoSpaceDN w:val="0"/>
              <w:adjustRightInd w:val="0"/>
              <w:ind w:left="144" w:hanging="144"/>
              <w:contextualSpacing w:val="0"/>
              <w:rPr>
                <w:rFonts w:ascii="Arial" w:hAnsi="Arial" w:cs="Arial"/>
                <w:b/>
                <w:bCs/>
                <w:color w:val="000000"/>
                <w:sz w:val="20"/>
                <w:szCs w:val="20"/>
              </w:rPr>
            </w:pPr>
            <w:r w:rsidRPr="00B727B4">
              <w:rPr>
                <w:rFonts w:ascii="Arial" w:hAnsi="Arial" w:cs="Arial"/>
                <w:b/>
                <w:bCs/>
                <w:color w:val="000000"/>
                <w:sz w:val="20"/>
                <w:szCs w:val="20"/>
              </w:rPr>
              <w:t>Clearly express your transfer goals.</w:t>
            </w:r>
          </w:p>
          <w:p w:rsidR="00192F76" w:rsidRPr="00B727B4" w:rsidRDefault="00B727B4" w:rsidP="00B727B4">
            <w:pPr>
              <w:pStyle w:val="ListParagraph"/>
              <w:numPr>
                <w:ilvl w:val="0"/>
                <w:numId w:val="32"/>
              </w:numPr>
              <w:autoSpaceDE w:val="0"/>
              <w:autoSpaceDN w:val="0"/>
              <w:adjustRightInd w:val="0"/>
              <w:ind w:left="144" w:hanging="144"/>
              <w:contextualSpacing w:val="0"/>
              <w:rPr>
                <w:rFonts w:ascii="Arial" w:hAnsi="Arial" w:cs="Arial"/>
                <w:sz w:val="20"/>
                <w:szCs w:val="20"/>
              </w:rPr>
            </w:pPr>
            <w:r w:rsidRPr="00B727B4">
              <w:rPr>
                <w:rFonts w:ascii="Arial" w:hAnsi="Arial" w:cs="Arial"/>
                <w:b/>
                <w:bCs/>
                <w:color w:val="000000"/>
                <w:sz w:val="20"/>
                <w:szCs w:val="20"/>
              </w:rPr>
              <w:t>Successfully apply to four-year universities.</w:t>
            </w:r>
            <w:r w:rsidR="00192F76" w:rsidRPr="00B727B4">
              <w:rPr>
                <w:rFonts w:ascii="Arial" w:hAnsi="Arial" w:cs="Arial"/>
                <w:sz w:val="20"/>
                <w:szCs w:val="20"/>
              </w:rPr>
              <w:br/>
            </w:r>
          </w:p>
          <w:p w:rsidR="00192F76" w:rsidRPr="0099238F" w:rsidRDefault="00192F76" w:rsidP="001B2C19">
            <w:pPr>
              <w:autoSpaceDE w:val="0"/>
              <w:autoSpaceDN w:val="0"/>
              <w:adjustRightInd w:val="0"/>
              <w:contextualSpacing w:val="0"/>
              <w:rPr>
                <w:rFonts w:ascii="Arial" w:hAnsi="Arial" w:cs="Arial"/>
                <w:sz w:val="20"/>
                <w:szCs w:val="20"/>
              </w:rPr>
            </w:pPr>
            <w:r w:rsidRPr="00B727B4">
              <w:rPr>
                <w:rFonts w:ascii="Arial" w:hAnsi="Arial" w:cs="Arial"/>
                <w:b/>
                <w:bCs/>
                <w:color w:val="000000"/>
                <w:sz w:val="20"/>
                <w:szCs w:val="20"/>
              </w:rPr>
              <w:t>(</w:t>
            </w:r>
            <w:r w:rsidR="00A62F2C">
              <w:rPr>
                <w:rFonts w:ascii="Arial" w:hAnsi="Arial" w:cs="Arial"/>
                <w:b/>
                <w:bCs/>
                <w:color w:val="000000"/>
                <w:sz w:val="20"/>
                <w:szCs w:val="20"/>
              </w:rPr>
              <w:t>Plus a question with the “level of</w:t>
            </w:r>
            <w:r w:rsidR="00FF7A3E">
              <w:rPr>
                <w:rFonts w:ascii="Arial" w:hAnsi="Arial" w:cs="Arial"/>
                <w:b/>
                <w:bCs/>
                <w:color w:val="000000"/>
                <w:sz w:val="20"/>
                <w:szCs w:val="20"/>
              </w:rPr>
              <w:t xml:space="preserve"> </w:t>
            </w:r>
            <w:r w:rsidRPr="00B727B4">
              <w:rPr>
                <w:rFonts w:ascii="Arial" w:hAnsi="Arial" w:cs="Arial"/>
                <w:b/>
                <w:bCs/>
                <w:color w:val="000000"/>
                <w:sz w:val="20"/>
                <w:szCs w:val="20"/>
              </w:rPr>
              <w:t>awareness, need, or satisfaction</w:t>
            </w:r>
            <w:r w:rsidR="00FF7A3E">
              <w:rPr>
                <w:rFonts w:ascii="Arial" w:hAnsi="Arial" w:cs="Arial"/>
                <w:b/>
                <w:bCs/>
                <w:color w:val="000000"/>
                <w:sz w:val="20"/>
                <w:szCs w:val="20"/>
              </w:rPr>
              <w:t>”</w:t>
            </w:r>
            <w:r w:rsidRPr="00B727B4">
              <w:rPr>
                <w:rFonts w:ascii="Arial" w:hAnsi="Arial" w:cs="Arial"/>
                <w:b/>
                <w:bCs/>
                <w:color w:val="000000"/>
                <w:sz w:val="20"/>
                <w:szCs w:val="20"/>
              </w:rPr>
              <w:t xml:space="preserve"> bank of questions)</w:t>
            </w:r>
          </w:p>
        </w:tc>
      </w:tr>
      <w:tr w:rsidR="00192F76" w:rsidRPr="0099238F" w:rsidTr="00D07DEC">
        <w:tc>
          <w:tcPr>
            <w:tcW w:w="1818" w:type="dxa"/>
          </w:tcPr>
          <w:p w:rsidR="00FF7A3E" w:rsidRDefault="00192F76" w:rsidP="00E96E01">
            <w:pPr>
              <w:autoSpaceDE w:val="0"/>
              <w:autoSpaceDN w:val="0"/>
              <w:adjustRightInd w:val="0"/>
              <w:contextualSpacing w:val="0"/>
              <w:rPr>
                <w:rFonts w:ascii="Arial" w:hAnsi="Arial" w:cs="Arial"/>
                <w:b/>
                <w:bCs/>
                <w:sz w:val="20"/>
                <w:szCs w:val="20"/>
              </w:rPr>
            </w:pPr>
            <w:r w:rsidRPr="0099238F">
              <w:rPr>
                <w:rFonts w:ascii="Arial" w:hAnsi="Arial" w:cs="Arial"/>
                <w:b/>
                <w:bCs/>
                <w:sz w:val="20"/>
                <w:szCs w:val="20"/>
              </w:rPr>
              <w:t>Web Page</w:t>
            </w:r>
            <w:r>
              <w:rPr>
                <w:rFonts w:ascii="Arial" w:hAnsi="Arial" w:cs="Arial"/>
                <w:b/>
                <w:bCs/>
                <w:sz w:val="20"/>
                <w:szCs w:val="20"/>
              </w:rPr>
              <w:t>/</w:t>
            </w:r>
          </w:p>
          <w:p w:rsidR="00192F76" w:rsidRPr="0099238F" w:rsidRDefault="00192F76" w:rsidP="00E96E01">
            <w:pPr>
              <w:autoSpaceDE w:val="0"/>
              <w:autoSpaceDN w:val="0"/>
              <w:adjustRightInd w:val="0"/>
              <w:contextualSpacing w:val="0"/>
              <w:rPr>
                <w:rFonts w:ascii="Arial" w:hAnsi="Arial" w:cs="Arial"/>
                <w:b/>
                <w:bCs/>
                <w:sz w:val="20"/>
                <w:szCs w:val="20"/>
              </w:rPr>
            </w:pPr>
            <w:r>
              <w:rPr>
                <w:rFonts w:ascii="Arial" w:hAnsi="Arial" w:cs="Arial"/>
                <w:b/>
                <w:bCs/>
                <w:sz w:val="20"/>
                <w:szCs w:val="20"/>
              </w:rPr>
              <w:t>Dave</w:t>
            </w:r>
          </w:p>
        </w:tc>
        <w:tc>
          <w:tcPr>
            <w:tcW w:w="6930" w:type="dxa"/>
          </w:tcPr>
          <w:p w:rsidR="00192F76" w:rsidRPr="0099238F" w:rsidRDefault="00192F76" w:rsidP="00FF522A">
            <w:pPr>
              <w:ind w:left="40"/>
              <w:contextualSpacing w:val="0"/>
              <w:rPr>
                <w:rFonts w:ascii="Arial" w:eastAsia="Times New Roman" w:hAnsi="Arial" w:cs="Arial"/>
                <w:sz w:val="20"/>
                <w:szCs w:val="20"/>
              </w:rPr>
            </w:pPr>
            <w:r w:rsidRPr="0099238F">
              <w:rPr>
                <w:rFonts w:ascii="Arial" w:eastAsia="Times New Roman" w:hAnsi="Arial" w:cs="Arial"/>
                <w:sz w:val="20"/>
                <w:szCs w:val="20"/>
              </w:rPr>
              <w:t>Students will report that the Web page is easy to navigate.  [</w:t>
            </w:r>
            <w:r w:rsidRPr="009C40CA">
              <w:rPr>
                <w:rFonts w:ascii="Arial" w:eastAsia="Times New Roman" w:hAnsi="Arial" w:cs="Arial"/>
                <w:i/>
                <w:sz w:val="20"/>
                <w:szCs w:val="20"/>
              </w:rPr>
              <w:t>This question is</w:t>
            </w:r>
            <w:r>
              <w:rPr>
                <w:rFonts w:ascii="Arial" w:eastAsia="Times New Roman" w:hAnsi="Arial" w:cs="Arial"/>
                <w:sz w:val="20"/>
                <w:szCs w:val="20"/>
              </w:rPr>
              <w:t xml:space="preserve"> </w:t>
            </w:r>
            <w:r w:rsidR="0022239A">
              <w:rPr>
                <w:rFonts w:ascii="Arial" w:eastAsia="Times New Roman" w:hAnsi="Arial" w:cs="Arial"/>
                <w:i/>
                <w:sz w:val="20"/>
                <w:szCs w:val="20"/>
              </w:rPr>
              <w:t>grouped with the</w:t>
            </w:r>
            <w:r w:rsidRPr="004F4825">
              <w:rPr>
                <w:rFonts w:ascii="Arial" w:eastAsia="Times New Roman" w:hAnsi="Arial" w:cs="Arial"/>
                <w:i/>
                <w:sz w:val="20"/>
                <w:szCs w:val="20"/>
              </w:rPr>
              <w:t xml:space="preserve"> marketing </w:t>
            </w:r>
            <w:r w:rsidR="0022239A">
              <w:rPr>
                <w:rFonts w:ascii="Arial" w:eastAsia="Times New Roman" w:hAnsi="Arial" w:cs="Arial"/>
                <w:i/>
                <w:sz w:val="20"/>
                <w:szCs w:val="20"/>
              </w:rPr>
              <w:t>questions</w:t>
            </w:r>
            <w:r w:rsidRPr="0099238F">
              <w:rPr>
                <w:rFonts w:ascii="Arial" w:eastAsia="Times New Roman" w:hAnsi="Arial" w:cs="Arial"/>
                <w:sz w:val="20"/>
                <w:szCs w:val="20"/>
              </w:rPr>
              <w:t>]</w:t>
            </w:r>
          </w:p>
          <w:p w:rsidR="00192F76" w:rsidRPr="0099238F" w:rsidRDefault="00192F76" w:rsidP="00120D0E">
            <w:pPr>
              <w:autoSpaceDE w:val="0"/>
              <w:autoSpaceDN w:val="0"/>
              <w:adjustRightInd w:val="0"/>
              <w:ind w:left="40"/>
              <w:rPr>
                <w:rFonts w:ascii="Arial" w:hAnsi="Arial" w:cs="Arial"/>
                <w:sz w:val="20"/>
                <w:szCs w:val="20"/>
              </w:rPr>
            </w:pPr>
          </w:p>
        </w:tc>
        <w:tc>
          <w:tcPr>
            <w:tcW w:w="1440" w:type="dxa"/>
          </w:tcPr>
          <w:p w:rsidR="00192F76" w:rsidRPr="0099238F" w:rsidRDefault="00192F76" w:rsidP="004F4825">
            <w:pPr>
              <w:autoSpaceDE w:val="0"/>
              <w:autoSpaceDN w:val="0"/>
              <w:adjustRightInd w:val="0"/>
              <w:contextualSpacing w:val="0"/>
              <w:rPr>
                <w:rFonts w:ascii="Arial" w:hAnsi="Arial" w:cs="Arial"/>
                <w:sz w:val="20"/>
                <w:szCs w:val="20"/>
              </w:rPr>
            </w:pPr>
            <w:r w:rsidRPr="0099238F">
              <w:rPr>
                <w:rFonts w:ascii="Arial" w:hAnsi="Arial" w:cs="Arial"/>
                <w:sz w:val="20"/>
                <w:szCs w:val="20"/>
              </w:rPr>
              <w:t xml:space="preserve">Mb; </w:t>
            </w:r>
            <w:r>
              <w:rPr>
                <w:rFonts w:ascii="Arial" w:hAnsi="Arial" w:cs="Arial"/>
                <w:sz w:val="20"/>
                <w:szCs w:val="20"/>
              </w:rPr>
              <w:t>Mc;</w:t>
            </w:r>
            <w:r w:rsidRPr="0099238F">
              <w:rPr>
                <w:rFonts w:ascii="Arial" w:hAnsi="Arial" w:cs="Arial"/>
                <w:sz w:val="20"/>
                <w:szCs w:val="20"/>
              </w:rPr>
              <w:t xml:space="preserve"> </w:t>
            </w:r>
            <w:proofErr w:type="spellStart"/>
            <w:r>
              <w:rPr>
                <w:rFonts w:ascii="Arial" w:hAnsi="Arial" w:cs="Arial"/>
                <w:sz w:val="20"/>
                <w:szCs w:val="20"/>
              </w:rPr>
              <w:t>Md</w:t>
            </w:r>
            <w:proofErr w:type="spellEnd"/>
            <w:r w:rsidRPr="0099238F">
              <w:rPr>
                <w:rFonts w:ascii="Arial" w:hAnsi="Arial" w:cs="Arial"/>
                <w:sz w:val="20"/>
                <w:szCs w:val="20"/>
              </w:rPr>
              <w:t>; SI</w:t>
            </w:r>
            <w:r>
              <w:rPr>
                <w:rFonts w:ascii="Arial" w:hAnsi="Arial" w:cs="Arial"/>
                <w:sz w:val="20"/>
                <w:szCs w:val="20"/>
              </w:rPr>
              <w:t>.</w:t>
            </w:r>
            <w:r w:rsidRPr="0099238F">
              <w:rPr>
                <w:rFonts w:ascii="Arial" w:hAnsi="Arial" w:cs="Arial"/>
                <w:sz w:val="20"/>
                <w:szCs w:val="20"/>
              </w:rPr>
              <w:t>1</w:t>
            </w:r>
            <w:r w:rsidR="00D07DEC">
              <w:rPr>
                <w:rFonts w:ascii="Arial" w:hAnsi="Arial" w:cs="Arial"/>
                <w:sz w:val="20"/>
                <w:szCs w:val="20"/>
              </w:rPr>
              <w:t xml:space="preserve">; </w:t>
            </w:r>
            <w:r w:rsidRPr="0099238F">
              <w:rPr>
                <w:rFonts w:ascii="Arial" w:hAnsi="Arial" w:cs="Arial"/>
                <w:sz w:val="20"/>
                <w:szCs w:val="20"/>
              </w:rPr>
              <w:t>SI</w:t>
            </w:r>
            <w:r>
              <w:rPr>
                <w:rFonts w:ascii="Arial" w:hAnsi="Arial" w:cs="Arial"/>
                <w:sz w:val="20"/>
                <w:szCs w:val="20"/>
              </w:rPr>
              <w:t>.2;</w:t>
            </w:r>
            <w:r w:rsidRPr="0099238F">
              <w:rPr>
                <w:rFonts w:ascii="Arial" w:hAnsi="Arial" w:cs="Arial"/>
                <w:sz w:val="20"/>
                <w:szCs w:val="20"/>
              </w:rPr>
              <w:t xml:space="preserve"> SI</w:t>
            </w:r>
            <w:r>
              <w:rPr>
                <w:rFonts w:ascii="Arial" w:hAnsi="Arial" w:cs="Arial"/>
                <w:sz w:val="20"/>
                <w:szCs w:val="20"/>
              </w:rPr>
              <w:t>.3</w:t>
            </w:r>
          </w:p>
          <w:p w:rsidR="00192F76" w:rsidRPr="0099238F" w:rsidRDefault="00192F76" w:rsidP="001F6938">
            <w:pPr>
              <w:autoSpaceDE w:val="0"/>
              <w:autoSpaceDN w:val="0"/>
              <w:adjustRightInd w:val="0"/>
              <w:contextualSpacing w:val="0"/>
              <w:rPr>
                <w:rFonts w:ascii="Arial" w:hAnsi="Arial" w:cs="Arial"/>
                <w:sz w:val="20"/>
                <w:szCs w:val="20"/>
              </w:rPr>
            </w:pPr>
          </w:p>
        </w:tc>
        <w:tc>
          <w:tcPr>
            <w:tcW w:w="5490" w:type="dxa"/>
          </w:tcPr>
          <w:p w:rsidR="00192F76" w:rsidRPr="0099238F" w:rsidRDefault="00192F76" w:rsidP="001F6938">
            <w:pPr>
              <w:autoSpaceDE w:val="0"/>
              <w:autoSpaceDN w:val="0"/>
              <w:adjustRightInd w:val="0"/>
              <w:contextualSpacing w:val="0"/>
              <w:rPr>
                <w:rFonts w:ascii="Arial" w:hAnsi="Arial" w:cs="Arial"/>
                <w:sz w:val="20"/>
                <w:szCs w:val="20"/>
              </w:rPr>
            </w:pPr>
          </w:p>
        </w:tc>
      </w:tr>
    </w:tbl>
    <w:p w:rsidR="00FA5952" w:rsidRPr="0099238F" w:rsidRDefault="00FA5952" w:rsidP="008E2C0D">
      <w:pPr>
        <w:autoSpaceDE w:val="0"/>
        <w:autoSpaceDN w:val="0"/>
        <w:adjustRightInd w:val="0"/>
        <w:spacing w:after="0" w:line="240" w:lineRule="auto"/>
        <w:contextualSpacing w:val="0"/>
        <w:rPr>
          <w:rFonts w:ascii="Arial" w:hAnsi="Arial" w:cs="Arial"/>
          <w:sz w:val="20"/>
          <w:szCs w:val="20"/>
        </w:rPr>
      </w:pPr>
    </w:p>
    <w:sectPr w:rsidR="00FA5952" w:rsidRPr="0099238F" w:rsidSect="00CC08C5">
      <w:pgSz w:w="15840" w:h="12240" w:orient="landscape"/>
      <w:pgMar w:top="864" w:right="230" w:bottom="864" w:left="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ECB"/>
    <w:multiLevelType w:val="hybridMultilevel"/>
    <w:tmpl w:val="1CC8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4785A"/>
    <w:multiLevelType w:val="multilevel"/>
    <w:tmpl w:val="BF00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5280B"/>
    <w:multiLevelType w:val="hybridMultilevel"/>
    <w:tmpl w:val="87CE5D9C"/>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BBA13F5"/>
    <w:multiLevelType w:val="hybridMultilevel"/>
    <w:tmpl w:val="9D60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103B2"/>
    <w:multiLevelType w:val="multilevel"/>
    <w:tmpl w:val="EEF6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02156C"/>
    <w:multiLevelType w:val="hybridMultilevel"/>
    <w:tmpl w:val="F8EC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44B72"/>
    <w:multiLevelType w:val="multilevel"/>
    <w:tmpl w:val="4D4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E47603"/>
    <w:multiLevelType w:val="hybridMultilevel"/>
    <w:tmpl w:val="4594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05F2D"/>
    <w:multiLevelType w:val="multilevel"/>
    <w:tmpl w:val="2182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D41A42"/>
    <w:multiLevelType w:val="multilevel"/>
    <w:tmpl w:val="FAF0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C80BC1"/>
    <w:multiLevelType w:val="multilevel"/>
    <w:tmpl w:val="35A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D36286"/>
    <w:multiLevelType w:val="hybridMultilevel"/>
    <w:tmpl w:val="1688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82C50"/>
    <w:multiLevelType w:val="hybridMultilevel"/>
    <w:tmpl w:val="537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E3F91"/>
    <w:multiLevelType w:val="hybridMultilevel"/>
    <w:tmpl w:val="09B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B1F18"/>
    <w:multiLevelType w:val="hybridMultilevel"/>
    <w:tmpl w:val="34E8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E24A4"/>
    <w:multiLevelType w:val="hybridMultilevel"/>
    <w:tmpl w:val="E572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83E73"/>
    <w:multiLevelType w:val="multilevel"/>
    <w:tmpl w:val="FF8A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9503B1"/>
    <w:multiLevelType w:val="multilevel"/>
    <w:tmpl w:val="825A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E345DE"/>
    <w:multiLevelType w:val="multilevel"/>
    <w:tmpl w:val="2D5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0B1CD5"/>
    <w:multiLevelType w:val="hybridMultilevel"/>
    <w:tmpl w:val="77B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60B55"/>
    <w:multiLevelType w:val="hybridMultilevel"/>
    <w:tmpl w:val="DBF0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94A19"/>
    <w:multiLevelType w:val="multilevel"/>
    <w:tmpl w:val="EBA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3A60E7"/>
    <w:multiLevelType w:val="hybridMultilevel"/>
    <w:tmpl w:val="82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7426D"/>
    <w:multiLevelType w:val="hybridMultilevel"/>
    <w:tmpl w:val="EC86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758F2"/>
    <w:multiLevelType w:val="hybridMultilevel"/>
    <w:tmpl w:val="DBA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281F99"/>
    <w:multiLevelType w:val="hybridMultilevel"/>
    <w:tmpl w:val="D3B0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85F7B"/>
    <w:multiLevelType w:val="hybridMultilevel"/>
    <w:tmpl w:val="0592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CA71DE"/>
    <w:multiLevelType w:val="hybridMultilevel"/>
    <w:tmpl w:val="F62CB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26216C"/>
    <w:multiLevelType w:val="hybridMultilevel"/>
    <w:tmpl w:val="AE86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B3EE3"/>
    <w:multiLevelType w:val="multilevel"/>
    <w:tmpl w:val="B4F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E85EC3"/>
    <w:multiLevelType w:val="hybridMultilevel"/>
    <w:tmpl w:val="3F3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82108"/>
    <w:multiLevelType w:val="hybridMultilevel"/>
    <w:tmpl w:val="F14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B65956"/>
    <w:multiLevelType w:val="hybridMultilevel"/>
    <w:tmpl w:val="F38C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8230D3"/>
    <w:multiLevelType w:val="hybridMultilevel"/>
    <w:tmpl w:val="ACF4952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7FDD0E67"/>
    <w:multiLevelType w:val="hybridMultilevel"/>
    <w:tmpl w:val="67D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8"/>
  </w:num>
  <w:num w:numId="5">
    <w:abstractNumId w:val="16"/>
  </w:num>
  <w:num w:numId="6">
    <w:abstractNumId w:val="17"/>
  </w:num>
  <w:num w:numId="7">
    <w:abstractNumId w:val="29"/>
  </w:num>
  <w:num w:numId="8">
    <w:abstractNumId w:val="8"/>
  </w:num>
  <w:num w:numId="9">
    <w:abstractNumId w:val="4"/>
  </w:num>
  <w:num w:numId="10">
    <w:abstractNumId w:val="10"/>
  </w:num>
  <w:num w:numId="11">
    <w:abstractNumId w:val="6"/>
  </w:num>
  <w:num w:numId="12">
    <w:abstractNumId w:val="21"/>
  </w:num>
  <w:num w:numId="13">
    <w:abstractNumId w:val="25"/>
  </w:num>
  <w:num w:numId="14">
    <w:abstractNumId w:val="14"/>
  </w:num>
  <w:num w:numId="15">
    <w:abstractNumId w:val="24"/>
  </w:num>
  <w:num w:numId="16">
    <w:abstractNumId w:val="13"/>
  </w:num>
  <w:num w:numId="17">
    <w:abstractNumId w:val="27"/>
  </w:num>
  <w:num w:numId="18">
    <w:abstractNumId w:val="30"/>
  </w:num>
  <w:num w:numId="19">
    <w:abstractNumId w:val="31"/>
  </w:num>
  <w:num w:numId="20">
    <w:abstractNumId w:val="20"/>
  </w:num>
  <w:num w:numId="21">
    <w:abstractNumId w:val="11"/>
  </w:num>
  <w:num w:numId="22">
    <w:abstractNumId w:val="32"/>
  </w:num>
  <w:num w:numId="23">
    <w:abstractNumId w:val="12"/>
  </w:num>
  <w:num w:numId="24">
    <w:abstractNumId w:val="28"/>
  </w:num>
  <w:num w:numId="25">
    <w:abstractNumId w:val="33"/>
  </w:num>
  <w:num w:numId="26">
    <w:abstractNumId w:val="7"/>
  </w:num>
  <w:num w:numId="27">
    <w:abstractNumId w:val="15"/>
  </w:num>
  <w:num w:numId="28">
    <w:abstractNumId w:val="0"/>
  </w:num>
  <w:num w:numId="29">
    <w:abstractNumId w:val="3"/>
  </w:num>
  <w:num w:numId="30">
    <w:abstractNumId w:val="22"/>
  </w:num>
  <w:num w:numId="31">
    <w:abstractNumId w:val="5"/>
  </w:num>
  <w:num w:numId="32">
    <w:abstractNumId w:val="34"/>
  </w:num>
  <w:num w:numId="33">
    <w:abstractNumId w:val="23"/>
  </w:num>
  <w:num w:numId="34">
    <w:abstractNumId w:val="26"/>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docVars>
    <w:docVar w:name="dgnword-docGUID" w:val="{CAD33E5A-0B54-4E63-A2A5-8D6C8792D728}"/>
    <w:docVar w:name="dgnword-eventsink" w:val="75211272"/>
  </w:docVars>
  <w:rsids>
    <w:rsidRoot w:val="00BC7E74"/>
    <w:rsid w:val="00002F42"/>
    <w:rsid w:val="00007194"/>
    <w:rsid w:val="00011A14"/>
    <w:rsid w:val="00016373"/>
    <w:rsid w:val="000220D9"/>
    <w:rsid w:val="000238F6"/>
    <w:rsid w:val="00044322"/>
    <w:rsid w:val="00045681"/>
    <w:rsid w:val="00045EB1"/>
    <w:rsid w:val="00050C34"/>
    <w:rsid w:val="000546A7"/>
    <w:rsid w:val="0005471C"/>
    <w:rsid w:val="00060E83"/>
    <w:rsid w:val="00062242"/>
    <w:rsid w:val="00071426"/>
    <w:rsid w:val="00075202"/>
    <w:rsid w:val="00083681"/>
    <w:rsid w:val="0008454C"/>
    <w:rsid w:val="00097DD6"/>
    <w:rsid w:val="000A27A6"/>
    <w:rsid w:val="000A4B81"/>
    <w:rsid w:val="000B3444"/>
    <w:rsid w:val="000B3869"/>
    <w:rsid w:val="000C4D75"/>
    <w:rsid w:val="000C5CBC"/>
    <w:rsid w:val="000C7725"/>
    <w:rsid w:val="000D44F1"/>
    <w:rsid w:val="000E7940"/>
    <w:rsid w:val="000E7CCE"/>
    <w:rsid w:val="000F1D23"/>
    <w:rsid w:val="000F2A1C"/>
    <w:rsid w:val="000F4038"/>
    <w:rsid w:val="000F5EAC"/>
    <w:rsid w:val="000F6A63"/>
    <w:rsid w:val="000F74B9"/>
    <w:rsid w:val="00103260"/>
    <w:rsid w:val="001134FA"/>
    <w:rsid w:val="00120D0E"/>
    <w:rsid w:val="00124C10"/>
    <w:rsid w:val="0012517F"/>
    <w:rsid w:val="001340CB"/>
    <w:rsid w:val="001359EB"/>
    <w:rsid w:val="001404B1"/>
    <w:rsid w:val="001435DD"/>
    <w:rsid w:val="00147769"/>
    <w:rsid w:val="00151932"/>
    <w:rsid w:val="00156D26"/>
    <w:rsid w:val="00162824"/>
    <w:rsid w:val="001779DA"/>
    <w:rsid w:val="00181D3A"/>
    <w:rsid w:val="001916DC"/>
    <w:rsid w:val="00192F76"/>
    <w:rsid w:val="001937BF"/>
    <w:rsid w:val="001949FC"/>
    <w:rsid w:val="00194E91"/>
    <w:rsid w:val="00195A1A"/>
    <w:rsid w:val="001A2496"/>
    <w:rsid w:val="001A2AA9"/>
    <w:rsid w:val="001A33D0"/>
    <w:rsid w:val="001A74D2"/>
    <w:rsid w:val="001B2C19"/>
    <w:rsid w:val="001B3F2E"/>
    <w:rsid w:val="001C02AB"/>
    <w:rsid w:val="001C41A4"/>
    <w:rsid w:val="001C46FA"/>
    <w:rsid w:val="001C6216"/>
    <w:rsid w:val="001C7E9A"/>
    <w:rsid w:val="001D4061"/>
    <w:rsid w:val="001D6D17"/>
    <w:rsid w:val="001D75FE"/>
    <w:rsid w:val="001E239E"/>
    <w:rsid w:val="001F2D4C"/>
    <w:rsid w:val="001F6938"/>
    <w:rsid w:val="001F7B02"/>
    <w:rsid w:val="002023A1"/>
    <w:rsid w:val="002055A9"/>
    <w:rsid w:val="00211D58"/>
    <w:rsid w:val="002124E0"/>
    <w:rsid w:val="00213029"/>
    <w:rsid w:val="00220A37"/>
    <w:rsid w:val="00220A4D"/>
    <w:rsid w:val="00220B06"/>
    <w:rsid w:val="0022239A"/>
    <w:rsid w:val="00224205"/>
    <w:rsid w:val="00224214"/>
    <w:rsid w:val="0022725F"/>
    <w:rsid w:val="002448CE"/>
    <w:rsid w:val="00247016"/>
    <w:rsid w:val="00251434"/>
    <w:rsid w:val="002554D8"/>
    <w:rsid w:val="00257345"/>
    <w:rsid w:val="00262695"/>
    <w:rsid w:val="0026520E"/>
    <w:rsid w:val="00276530"/>
    <w:rsid w:val="00276FB0"/>
    <w:rsid w:val="00281BE9"/>
    <w:rsid w:val="0028355A"/>
    <w:rsid w:val="00286B37"/>
    <w:rsid w:val="00297AFA"/>
    <w:rsid w:val="002A16E9"/>
    <w:rsid w:val="002A380F"/>
    <w:rsid w:val="002B0927"/>
    <w:rsid w:val="002B2765"/>
    <w:rsid w:val="002B5917"/>
    <w:rsid w:val="002C7019"/>
    <w:rsid w:val="002D1396"/>
    <w:rsid w:val="002D288F"/>
    <w:rsid w:val="002E1EE5"/>
    <w:rsid w:val="002E3EDE"/>
    <w:rsid w:val="002E4A1A"/>
    <w:rsid w:val="002E4A41"/>
    <w:rsid w:val="002E5130"/>
    <w:rsid w:val="002F77E1"/>
    <w:rsid w:val="002F7DED"/>
    <w:rsid w:val="00303121"/>
    <w:rsid w:val="003126DC"/>
    <w:rsid w:val="00316E7A"/>
    <w:rsid w:val="00317566"/>
    <w:rsid w:val="00325F65"/>
    <w:rsid w:val="003314A2"/>
    <w:rsid w:val="0033429E"/>
    <w:rsid w:val="00334EF1"/>
    <w:rsid w:val="00340A88"/>
    <w:rsid w:val="00341AF1"/>
    <w:rsid w:val="00345FAA"/>
    <w:rsid w:val="00361ECB"/>
    <w:rsid w:val="00362B5B"/>
    <w:rsid w:val="0036308F"/>
    <w:rsid w:val="00364BE5"/>
    <w:rsid w:val="00371459"/>
    <w:rsid w:val="00372B38"/>
    <w:rsid w:val="00377946"/>
    <w:rsid w:val="00382953"/>
    <w:rsid w:val="00383193"/>
    <w:rsid w:val="00394B47"/>
    <w:rsid w:val="003A33BD"/>
    <w:rsid w:val="003B04FE"/>
    <w:rsid w:val="003C1950"/>
    <w:rsid w:val="003C78E0"/>
    <w:rsid w:val="003D2E01"/>
    <w:rsid w:val="003D44F9"/>
    <w:rsid w:val="003E6701"/>
    <w:rsid w:val="003F1A01"/>
    <w:rsid w:val="003F1D3A"/>
    <w:rsid w:val="003F4239"/>
    <w:rsid w:val="00401F0C"/>
    <w:rsid w:val="00404DD2"/>
    <w:rsid w:val="004052EE"/>
    <w:rsid w:val="00412C7E"/>
    <w:rsid w:val="00412E61"/>
    <w:rsid w:val="00413579"/>
    <w:rsid w:val="00414743"/>
    <w:rsid w:val="00416F24"/>
    <w:rsid w:val="004200E9"/>
    <w:rsid w:val="00425FD3"/>
    <w:rsid w:val="004267A1"/>
    <w:rsid w:val="00430E5F"/>
    <w:rsid w:val="00432EA5"/>
    <w:rsid w:val="004346B4"/>
    <w:rsid w:val="004354B0"/>
    <w:rsid w:val="00440B38"/>
    <w:rsid w:val="004538AE"/>
    <w:rsid w:val="00455A4E"/>
    <w:rsid w:val="00456BCD"/>
    <w:rsid w:val="0047161C"/>
    <w:rsid w:val="00472424"/>
    <w:rsid w:val="00487FDF"/>
    <w:rsid w:val="0049465A"/>
    <w:rsid w:val="00494C71"/>
    <w:rsid w:val="004A0F5C"/>
    <w:rsid w:val="004A5C7F"/>
    <w:rsid w:val="004B056F"/>
    <w:rsid w:val="004C1793"/>
    <w:rsid w:val="004C4281"/>
    <w:rsid w:val="004C4A4D"/>
    <w:rsid w:val="004D1A5E"/>
    <w:rsid w:val="004D350C"/>
    <w:rsid w:val="004E1E2D"/>
    <w:rsid w:val="004E2156"/>
    <w:rsid w:val="004F07DC"/>
    <w:rsid w:val="004F1E3D"/>
    <w:rsid w:val="004F4825"/>
    <w:rsid w:val="00503D96"/>
    <w:rsid w:val="005078A8"/>
    <w:rsid w:val="005109A4"/>
    <w:rsid w:val="00513F28"/>
    <w:rsid w:val="0051675B"/>
    <w:rsid w:val="00517B99"/>
    <w:rsid w:val="00521231"/>
    <w:rsid w:val="005213CB"/>
    <w:rsid w:val="00532EAB"/>
    <w:rsid w:val="00534638"/>
    <w:rsid w:val="00554F81"/>
    <w:rsid w:val="005662AD"/>
    <w:rsid w:val="00566B09"/>
    <w:rsid w:val="00567365"/>
    <w:rsid w:val="005750AE"/>
    <w:rsid w:val="00582A8F"/>
    <w:rsid w:val="005945C3"/>
    <w:rsid w:val="00596ECF"/>
    <w:rsid w:val="005A0452"/>
    <w:rsid w:val="005B0CB1"/>
    <w:rsid w:val="005B3FAE"/>
    <w:rsid w:val="005C0BE9"/>
    <w:rsid w:val="005C3515"/>
    <w:rsid w:val="005C38C0"/>
    <w:rsid w:val="005C75C4"/>
    <w:rsid w:val="005D1642"/>
    <w:rsid w:val="005D172B"/>
    <w:rsid w:val="005D6AC3"/>
    <w:rsid w:val="005E36A7"/>
    <w:rsid w:val="005E44A5"/>
    <w:rsid w:val="005F2067"/>
    <w:rsid w:val="005F3D8D"/>
    <w:rsid w:val="005F4B6B"/>
    <w:rsid w:val="00611C7B"/>
    <w:rsid w:val="0061238D"/>
    <w:rsid w:val="0061499B"/>
    <w:rsid w:val="00616CC0"/>
    <w:rsid w:val="00617088"/>
    <w:rsid w:val="00617511"/>
    <w:rsid w:val="006352CE"/>
    <w:rsid w:val="00636AD9"/>
    <w:rsid w:val="00640C61"/>
    <w:rsid w:val="00642BFB"/>
    <w:rsid w:val="0065043E"/>
    <w:rsid w:val="00654239"/>
    <w:rsid w:val="00655069"/>
    <w:rsid w:val="00662C0A"/>
    <w:rsid w:val="006632B8"/>
    <w:rsid w:val="00664FCA"/>
    <w:rsid w:val="0067020F"/>
    <w:rsid w:val="006717F8"/>
    <w:rsid w:val="00673E50"/>
    <w:rsid w:val="006809B7"/>
    <w:rsid w:val="00683B56"/>
    <w:rsid w:val="00683E02"/>
    <w:rsid w:val="006854A6"/>
    <w:rsid w:val="006909E6"/>
    <w:rsid w:val="00695697"/>
    <w:rsid w:val="00697C9D"/>
    <w:rsid w:val="006A00F2"/>
    <w:rsid w:val="006A1E0A"/>
    <w:rsid w:val="006C3B54"/>
    <w:rsid w:val="006D0846"/>
    <w:rsid w:val="006D1C43"/>
    <w:rsid w:val="006D3727"/>
    <w:rsid w:val="006D53AA"/>
    <w:rsid w:val="006D6A59"/>
    <w:rsid w:val="006F3979"/>
    <w:rsid w:val="00701966"/>
    <w:rsid w:val="00701F43"/>
    <w:rsid w:val="00703A97"/>
    <w:rsid w:val="00704317"/>
    <w:rsid w:val="007064E9"/>
    <w:rsid w:val="00712211"/>
    <w:rsid w:val="00720B71"/>
    <w:rsid w:val="00721E42"/>
    <w:rsid w:val="0072393D"/>
    <w:rsid w:val="007307BC"/>
    <w:rsid w:val="00730D47"/>
    <w:rsid w:val="00732E38"/>
    <w:rsid w:val="007337D1"/>
    <w:rsid w:val="007362E1"/>
    <w:rsid w:val="007378D5"/>
    <w:rsid w:val="007440B5"/>
    <w:rsid w:val="00744222"/>
    <w:rsid w:val="00756ACC"/>
    <w:rsid w:val="007578EA"/>
    <w:rsid w:val="0076537A"/>
    <w:rsid w:val="0077018E"/>
    <w:rsid w:val="0077034A"/>
    <w:rsid w:val="00771AA3"/>
    <w:rsid w:val="0077516B"/>
    <w:rsid w:val="007840C0"/>
    <w:rsid w:val="007874E6"/>
    <w:rsid w:val="007921FD"/>
    <w:rsid w:val="0079513A"/>
    <w:rsid w:val="00797E47"/>
    <w:rsid w:val="007A29FC"/>
    <w:rsid w:val="007B03EA"/>
    <w:rsid w:val="007C042E"/>
    <w:rsid w:val="007C7456"/>
    <w:rsid w:val="007D1949"/>
    <w:rsid w:val="007D47BD"/>
    <w:rsid w:val="007D5CD3"/>
    <w:rsid w:val="007E7537"/>
    <w:rsid w:val="007E7DB6"/>
    <w:rsid w:val="00804C3A"/>
    <w:rsid w:val="00823104"/>
    <w:rsid w:val="00823B0C"/>
    <w:rsid w:val="00832C8E"/>
    <w:rsid w:val="008344A9"/>
    <w:rsid w:val="00842115"/>
    <w:rsid w:val="008421AE"/>
    <w:rsid w:val="00844F8C"/>
    <w:rsid w:val="00845196"/>
    <w:rsid w:val="0085272C"/>
    <w:rsid w:val="0085430E"/>
    <w:rsid w:val="00854B96"/>
    <w:rsid w:val="0085552C"/>
    <w:rsid w:val="00860466"/>
    <w:rsid w:val="00862511"/>
    <w:rsid w:val="00873578"/>
    <w:rsid w:val="008760D4"/>
    <w:rsid w:val="00884869"/>
    <w:rsid w:val="008913F3"/>
    <w:rsid w:val="00896563"/>
    <w:rsid w:val="008A29E8"/>
    <w:rsid w:val="008A4F69"/>
    <w:rsid w:val="008A65E9"/>
    <w:rsid w:val="008A6711"/>
    <w:rsid w:val="008A7C89"/>
    <w:rsid w:val="008B634B"/>
    <w:rsid w:val="008C0650"/>
    <w:rsid w:val="008C7355"/>
    <w:rsid w:val="008D3F49"/>
    <w:rsid w:val="008E1AA2"/>
    <w:rsid w:val="008E1AAB"/>
    <w:rsid w:val="008E2C0D"/>
    <w:rsid w:val="008E3B63"/>
    <w:rsid w:val="008E3FA4"/>
    <w:rsid w:val="008E4172"/>
    <w:rsid w:val="008E52F3"/>
    <w:rsid w:val="008E6CFF"/>
    <w:rsid w:val="008F327D"/>
    <w:rsid w:val="00903474"/>
    <w:rsid w:val="00906677"/>
    <w:rsid w:val="009153A6"/>
    <w:rsid w:val="00915BA1"/>
    <w:rsid w:val="009221F9"/>
    <w:rsid w:val="00922294"/>
    <w:rsid w:val="00930EA6"/>
    <w:rsid w:val="009321FA"/>
    <w:rsid w:val="00935781"/>
    <w:rsid w:val="00937046"/>
    <w:rsid w:val="00937D34"/>
    <w:rsid w:val="00942A49"/>
    <w:rsid w:val="00955B02"/>
    <w:rsid w:val="0096318E"/>
    <w:rsid w:val="00964515"/>
    <w:rsid w:val="00964A9F"/>
    <w:rsid w:val="009668BF"/>
    <w:rsid w:val="00967348"/>
    <w:rsid w:val="0097394D"/>
    <w:rsid w:val="00974F59"/>
    <w:rsid w:val="009761F7"/>
    <w:rsid w:val="00982715"/>
    <w:rsid w:val="00985006"/>
    <w:rsid w:val="00986FBC"/>
    <w:rsid w:val="0099238F"/>
    <w:rsid w:val="00992557"/>
    <w:rsid w:val="009960C1"/>
    <w:rsid w:val="00997711"/>
    <w:rsid w:val="009A3C65"/>
    <w:rsid w:val="009A6A1F"/>
    <w:rsid w:val="009B2F5C"/>
    <w:rsid w:val="009B42A9"/>
    <w:rsid w:val="009C1545"/>
    <w:rsid w:val="009C1A18"/>
    <w:rsid w:val="009C40CA"/>
    <w:rsid w:val="009C74F1"/>
    <w:rsid w:val="009D1041"/>
    <w:rsid w:val="009D2839"/>
    <w:rsid w:val="009D3FCA"/>
    <w:rsid w:val="009E5841"/>
    <w:rsid w:val="009E7169"/>
    <w:rsid w:val="009F1A72"/>
    <w:rsid w:val="009F3657"/>
    <w:rsid w:val="009F76BE"/>
    <w:rsid w:val="00A0288D"/>
    <w:rsid w:val="00A06A13"/>
    <w:rsid w:val="00A10888"/>
    <w:rsid w:val="00A114FC"/>
    <w:rsid w:val="00A1557E"/>
    <w:rsid w:val="00A25B69"/>
    <w:rsid w:val="00A27027"/>
    <w:rsid w:val="00A31277"/>
    <w:rsid w:val="00A34736"/>
    <w:rsid w:val="00A4073E"/>
    <w:rsid w:val="00A41522"/>
    <w:rsid w:val="00A423E1"/>
    <w:rsid w:val="00A4582A"/>
    <w:rsid w:val="00A47777"/>
    <w:rsid w:val="00A54DA5"/>
    <w:rsid w:val="00A55BA5"/>
    <w:rsid w:val="00A569EF"/>
    <w:rsid w:val="00A62458"/>
    <w:rsid w:val="00A62F2C"/>
    <w:rsid w:val="00A64E7D"/>
    <w:rsid w:val="00A7653A"/>
    <w:rsid w:val="00A76643"/>
    <w:rsid w:val="00A8058F"/>
    <w:rsid w:val="00A81405"/>
    <w:rsid w:val="00A825A1"/>
    <w:rsid w:val="00A84FF8"/>
    <w:rsid w:val="00AA2B2E"/>
    <w:rsid w:val="00AB4055"/>
    <w:rsid w:val="00AB790E"/>
    <w:rsid w:val="00AC0BEA"/>
    <w:rsid w:val="00AC4CC5"/>
    <w:rsid w:val="00AC7AE6"/>
    <w:rsid w:val="00AD49C4"/>
    <w:rsid w:val="00AE2FF6"/>
    <w:rsid w:val="00AE57AF"/>
    <w:rsid w:val="00AE60AA"/>
    <w:rsid w:val="00AE7608"/>
    <w:rsid w:val="00AF05FE"/>
    <w:rsid w:val="00AF6CF1"/>
    <w:rsid w:val="00B01233"/>
    <w:rsid w:val="00B02B1D"/>
    <w:rsid w:val="00B17178"/>
    <w:rsid w:val="00B24315"/>
    <w:rsid w:val="00B24EF3"/>
    <w:rsid w:val="00B26762"/>
    <w:rsid w:val="00B30B32"/>
    <w:rsid w:val="00B3202C"/>
    <w:rsid w:val="00B34757"/>
    <w:rsid w:val="00B618C3"/>
    <w:rsid w:val="00B67797"/>
    <w:rsid w:val="00B727B4"/>
    <w:rsid w:val="00B72E84"/>
    <w:rsid w:val="00B81133"/>
    <w:rsid w:val="00B93A51"/>
    <w:rsid w:val="00B96F8A"/>
    <w:rsid w:val="00BA3853"/>
    <w:rsid w:val="00BA3CF9"/>
    <w:rsid w:val="00BB0052"/>
    <w:rsid w:val="00BC15E8"/>
    <w:rsid w:val="00BC7E74"/>
    <w:rsid w:val="00BD1C3F"/>
    <w:rsid w:val="00BD604C"/>
    <w:rsid w:val="00BD6895"/>
    <w:rsid w:val="00BF0E04"/>
    <w:rsid w:val="00BF4002"/>
    <w:rsid w:val="00BF40CA"/>
    <w:rsid w:val="00BF77F8"/>
    <w:rsid w:val="00C07711"/>
    <w:rsid w:val="00C10259"/>
    <w:rsid w:val="00C11AB5"/>
    <w:rsid w:val="00C1776A"/>
    <w:rsid w:val="00C3417D"/>
    <w:rsid w:val="00C36B37"/>
    <w:rsid w:val="00C44AB2"/>
    <w:rsid w:val="00C51465"/>
    <w:rsid w:val="00C51A0E"/>
    <w:rsid w:val="00C53402"/>
    <w:rsid w:val="00C564C1"/>
    <w:rsid w:val="00C61EA7"/>
    <w:rsid w:val="00C626A8"/>
    <w:rsid w:val="00C63F45"/>
    <w:rsid w:val="00C65A70"/>
    <w:rsid w:val="00C67647"/>
    <w:rsid w:val="00C67BD0"/>
    <w:rsid w:val="00C7206B"/>
    <w:rsid w:val="00C73C28"/>
    <w:rsid w:val="00C76D32"/>
    <w:rsid w:val="00C8552E"/>
    <w:rsid w:val="00C8784C"/>
    <w:rsid w:val="00C9072D"/>
    <w:rsid w:val="00C92BD9"/>
    <w:rsid w:val="00C946FB"/>
    <w:rsid w:val="00C96FF8"/>
    <w:rsid w:val="00CA01BA"/>
    <w:rsid w:val="00CA02E3"/>
    <w:rsid w:val="00CA45E1"/>
    <w:rsid w:val="00CA7731"/>
    <w:rsid w:val="00CB301C"/>
    <w:rsid w:val="00CB3C11"/>
    <w:rsid w:val="00CB4DE5"/>
    <w:rsid w:val="00CC08C5"/>
    <w:rsid w:val="00CC2A9D"/>
    <w:rsid w:val="00CD12A2"/>
    <w:rsid w:val="00CD6736"/>
    <w:rsid w:val="00CF214C"/>
    <w:rsid w:val="00CF33A5"/>
    <w:rsid w:val="00CF35E9"/>
    <w:rsid w:val="00CF3CD4"/>
    <w:rsid w:val="00CF585D"/>
    <w:rsid w:val="00D00ED7"/>
    <w:rsid w:val="00D03500"/>
    <w:rsid w:val="00D07DEC"/>
    <w:rsid w:val="00D104F5"/>
    <w:rsid w:val="00D11931"/>
    <w:rsid w:val="00D15A2B"/>
    <w:rsid w:val="00D16295"/>
    <w:rsid w:val="00D223B6"/>
    <w:rsid w:val="00D2491C"/>
    <w:rsid w:val="00D2552A"/>
    <w:rsid w:val="00D31C45"/>
    <w:rsid w:val="00D348E5"/>
    <w:rsid w:val="00D37065"/>
    <w:rsid w:val="00D40233"/>
    <w:rsid w:val="00D40355"/>
    <w:rsid w:val="00D41C64"/>
    <w:rsid w:val="00D46B10"/>
    <w:rsid w:val="00D502CA"/>
    <w:rsid w:val="00D511AB"/>
    <w:rsid w:val="00D51B94"/>
    <w:rsid w:val="00D5320D"/>
    <w:rsid w:val="00D55E6A"/>
    <w:rsid w:val="00D604B3"/>
    <w:rsid w:val="00D65376"/>
    <w:rsid w:val="00D7361D"/>
    <w:rsid w:val="00D76E31"/>
    <w:rsid w:val="00D77CDC"/>
    <w:rsid w:val="00D80C05"/>
    <w:rsid w:val="00D86BBB"/>
    <w:rsid w:val="00D92E01"/>
    <w:rsid w:val="00DA2097"/>
    <w:rsid w:val="00DA405A"/>
    <w:rsid w:val="00DA7938"/>
    <w:rsid w:val="00DB1ACC"/>
    <w:rsid w:val="00DC08C1"/>
    <w:rsid w:val="00DC484A"/>
    <w:rsid w:val="00DC52C1"/>
    <w:rsid w:val="00DC57FC"/>
    <w:rsid w:val="00DD6106"/>
    <w:rsid w:val="00DE0958"/>
    <w:rsid w:val="00DF38E8"/>
    <w:rsid w:val="00DF6551"/>
    <w:rsid w:val="00E039C7"/>
    <w:rsid w:val="00E074F2"/>
    <w:rsid w:val="00E17F01"/>
    <w:rsid w:val="00E22BBF"/>
    <w:rsid w:val="00E26C9E"/>
    <w:rsid w:val="00E36653"/>
    <w:rsid w:val="00E4385F"/>
    <w:rsid w:val="00E51B32"/>
    <w:rsid w:val="00E52719"/>
    <w:rsid w:val="00E5289E"/>
    <w:rsid w:val="00E53E81"/>
    <w:rsid w:val="00E54D7A"/>
    <w:rsid w:val="00E6275B"/>
    <w:rsid w:val="00E701A1"/>
    <w:rsid w:val="00E752B5"/>
    <w:rsid w:val="00E81852"/>
    <w:rsid w:val="00E84916"/>
    <w:rsid w:val="00E84FBD"/>
    <w:rsid w:val="00E84FCA"/>
    <w:rsid w:val="00E8585F"/>
    <w:rsid w:val="00E9646A"/>
    <w:rsid w:val="00E966E6"/>
    <w:rsid w:val="00E96E01"/>
    <w:rsid w:val="00E96E05"/>
    <w:rsid w:val="00EB3DE0"/>
    <w:rsid w:val="00EB4D20"/>
    <w:rsid w:val="00EC6F7F"/>
    <w:rsid w:val="00EC71A0"/>
    <w:rsid w:val="00ED22EA"/>
    <w:rsid w:val="00ED28E9"/>
    <w:rsid w:val="00EE04CD"/>
    <w:rsid w:val="00EE3DDA"/>
    <w:rsid w:val="00EF2BD7"/>
    <w:rsid w:val="00EF4C50"/>
    <w:rsid w:val="00EF7EB1"/>
    <w:rsid w:val="00F00B37"/>
    <w:rsid w:val="00F01DF1"/>
    <w:rsid w:val="00F05326"/>
    <w:rsid w:val="00F07A15"/>
    <w:rsid w:val="00F14DA4"/>
    <w:rsid w:val="00F15918"/>
    <w:rsid w:val="00F16B0B"/>
    <w:rsid w:val="00F25027"/>
    <w:rsid w:val="00F32278"/>
    <w:rsid w:val="00F43C02"/>
    <w:rsid w:val="00F5257D"/>
    <w:rsid w:val="00F53A9E"/>
    <w:rsid w:val="00F63AF9"/>
    <w:rsid w:val="00F6515E"/>
    <w:rsid w:val="00F70E50"/>
    <w:rsid w:val="00F740B3"/>
    <w:rsid w:val="00F74928"/>
    <w:rsid w:val="00F8258F"/>
    <w:rsid w:val="00F92736"/>
    <w:rsid w:val="00FA320C"/>
    <w:rsid w:val="00FA5952"/>
    <w:rsid w:val="00FA68F2"/>
    <w:rsid w:val="00FB128D"/>
    <w:rsid w:val="00FB3A77"/>
    <w:rsid w:val="00FB49E7"/>
    <w:rsid w:val="00FD0C05"/>
    <w:rsid w:val="00FD222A"/>
    <w:rsid w:val="00FD7CDB"/>
    <w:rsid w:val="00FE0B94"/>
    <w:rsid w:val="00FE10D8"/>
    <w:rsid w:val="00FE31DE"/>
    <w:rsid w:val="00FF008C"/>
    <w:rsid w:val="00FF058E"/>
    <w:rsid w:val="00FF522A"/>
    <w:rsid w:val="00FF7326"/>
    <w:rsid w:val="00FF7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8C0650"/>
    <w:pPr>
      <w:spacing w:before="100" w:beforeAutospacing="1" w:after="100" w:afterAutospacing="1" w:line="326" w:lineRule="atLeast"/>
      <w:contextualSpacing w:val="0"/>
      <w:outlineLvl w:val="2"/>
    </w:pPr>
    <w:rPr>
      <w:rFonts w:ascii="Georgia" w:eastAsia="Times New Roman" w:hAnsi="Georgia" w:cs="Times New Roman"/>
      <w:color w:val="802117"/>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table" w:styleId="TableGrid">
    <w:name w:val="Table Grid"/>
    <w:basedOn w:val="TableNormal"/>
    <w:uiPriority w:val="59"/>
    <w:rsid w:val="00BC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750AE"/>
    <w:pPr>
      <w:spacing w:before="100" w:beforeAutospacing="1" w:after="100" w:afterAutospacing="1" w:line="240" w:lineRule="auto"/>
      <w:contextualSpacing w:val="0"/>
    </w:pPr>
    <w:rPr>
      <w:rFonts w:eastAsia="Times New Roman" w:cs="Times New Roman"/>
      <w:szCs w:val="24"/>
    </w:rPr>
  </w:style>
  <w:style w:type="character" w:styleId="Strong">
    <w:name w:val="Strong"/>
    <w:basedOn w:val="DefaultParagraphFont"/>
    <w:uiPriority w:val="22"/>
    <w:qFormat/>
    <w:rsid w:val="00A8058F"/>
    <w:rPr>
      <w:b/>
      <w:bCs/>
    </w:rPr>
  </w:style>
  <w:style w:type="character" w:customStyle="1" w:styleId="Heading3Char">
    <w:name w:val="Heading 3 Char"/>
    <w:basedOn w:val="DefaultParagraphFont"/>
    <w:link w:val="Heading3"/>
    <w:uiPriority w:val="9"/>
    <w:rsid w:val="008C0650"/>
    <w:rPr>
      <w:rFonts w:ascii="Georgia" w:eastAsia="Times New Roman" w:hAnsi="Georgia" w:cs="Times New Roman"/>
      <w:color w:val="802117"/>
      <w:sz w:val="30"/>
      <w:szCs w:val="30"/>
    </w:rPr>
  </w:style>
  <w:style w:type="paragraph" w:customStyle="1" w:styleId="italictext1">
    <w:name w:val="italictext1"/>
    <w:basedOn w:val="Normal"/>
    <w:rsid w:val="008C0650"/>
    <w:pPr>
      <w:spacing w:after="0" w:line="240" w:lineRule="auto"/>
      <w:contextualSpacing w:val="0"/>
    </w:pPr>
    <w:rPr>
      <w:rFonts w:eastAsia="Times New Roman" w:cs="Times New Roman"/>
      <w:i/>
      <w:iCs/>
      <w:szCs w:val="24"/>
    </w:rPr>
  </w:style>
  <w:style w:type="paragraph" w:customStyle="1" w:styleId="Default">
    <w:name w:val="Default"/>
    <w:rsid w:val="009F76B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67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97"/>
    <w:rPr>
      <w:rFonts w:ascii="Tahoma" w:hAnsi="Tahoma" w:cs="Tahoma"/>
      <w:sz w:val="16"/>
      <w:szCs w:val="16"/>
    </w:rPr>
  </w:style>
  <w:style w:type="character" w:styleId="CommentReference">
    <w:name w:val="annotation reference"/>
    <w:basedOn w:val="DefaultParagraphFont"/>
    <w:uiPriority w:val="99"/>
    <w:semiHidden/>
    <w:unhideWhenUsed/>
    <w:rsid w:val="00903474"/>
    <w:rPr>
      <w:sz w:val="16"/>
      <w:szCs w:val="16"/>
    </w:rPr>
  </w:style>
  <w:style w:type="paragraph" w:styleId="CommentText">
    <w:name w:val="annotation text"/>
    <w:basedOn w:val="Normal"/>
    <w:link w:val="CommentTextChar"/>
    <w:uiPriority w:val="99"/>
    <w:semiHidden/>
    <w:unhideWhenUsed/>
    <w:rsid w:val="00903474"/>
    <w:pPr>
      <w:spacing w:line="240" w:lineRule="auto"/>
    </w:pPr>
    <w:rPr>
      <w:sz w:val="20"/>
      <w:szCs w:val="20"/>
    </w:rPr>
  </w:style>
  <w:style w:type="character" w:customStyle="1" w:styleId="CommentTextChar">
    <w:name w:val="Comment Text Char"/>
    <w:basedOn w:val="DefaultParagraphFont"/>
    <w:link w:val="CommentText"/>
    <w:uiPriority w:val="99"/>
    <w:semiHidden/>
    <w:rsid w:val="009034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03474"/>
    <w:rPr>
      <w:b/>
      <w:bCs/>
    </w:rPr>
  </w:style>
  <w:style w:type="character" w:customStyle="1" w:styleId="CommentSubjectChar">
    <w:name w:val="Comment Subject Char"/>
    <w:basedOn w:val="CommentTextChar"/>
    <w:link w:val="CommentSubject"/>
    <w:uiPriority w:val="99"/>
    <w:semiHidden/>
    <w:rsid w:val="00903474"/>
    <w:rPr>
      <w:rFonts w:ascii="Times New Roman" w:hAnsi="Times New Roman"/>
      <w:b/>
      <w:bCs/>
      <w:sz w:val="20"/>
      <w:szCs w:val="20"/>
    </w:rPr>
  </w:style>
  <w:style w:type="paragraph" w:styleId="PlainText">
    <w:name w:val="Plain Text"/>
    <w:basedOn w:val="Normal"/>
    <w:link w:val="PlainTextChar"/>
    <w:uiPriority w:val="99"/>
    <w:semiHidden/>
    <w:unhideWhenUsed/>
    <w:rsid w:val="00377946"/>
    <w:pPr>
      <w:spacing w:after="0" w:line="240" w:lineRule="auto"/>
      <w:contextualSpacing w:val="0"/>
    </w:pPr>
    <w:rPr>
      <w:rFonts w:ascii="Arial" w:eastAsia="Times New Roman" w:hAnsi="Arial" w:cs="Arial"/>
      <w:sz w:val="20"/>
      <w:szCs w:val="20"/>
    </w:rPr>
  </w:style>
  <w:style w:type="character" w:customStyle="1" w:styleId="PlainTextChar">
    <w:name w:val="Plain Text Char"/>
    <w:basedOn w:val="DefaultParagraphFont"/>
    <w:link w:val="PlainText"/>
    <w:uiPriority w:val="99"/>
    <w:semiHidden/>
    <w:rsid w:val="00377946"/>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8C0650"/>
    <w:pPr>
      <w:spacing w:before="100" w:beforeAutospacing="1" w:after="100" w:afterAutospacing="1" w:line="326" w:lineRule="atLeast"/>
      <w:contextualSpacing w:val="0"/>
      <w:outlineLvl w:val="2"/>
    </w:pPr>
    <w:rPr>
      <w:rFonts w:ascii="Georgia" w:eastAsia="Times New Roman" w:hAnsi="Georgia" w:cs="Times New Roman"/>
      <w:color w:val="802117"/>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table" w:styleId="TableGrid">
    <w:name w:val="Table Grid"/>
    <w:basedOn w:val="TableNormal"/>
    <w:uiPriority w:val="59"/>
    <w:rsid w:val="00BC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750AE"/>
    <w:pPr>
      <w:spacing w:before="100" w:beforeAutospacing="1" w:after="100" w:afterAutospacing="1" w:line="240" w:lineRule="auto"/>
      <w:contextualSpacing w:val="0"/>
    </w:pPr>
    <w:rPr>
      <w:rFonts w:eastAsia="Times New Roman" w:cs="Times New Roman"/>
      <w:szCs w:val="24"/>
    </w:rPr>
  </w:style>
  <w:style w:type="character" w:styleId="Strong">
    <w:name w:val="Strong"/>
    <w:basedOn w:val="DefaultParagraphFont"/>
    <w:uiPriority w:val="22"/>
    <w:qFormat/>
    <w:rsid w:val="00A8058F"/>
    <w:rPr>
      <w:b/>
      <w:bCs/>
    </w:rPr>
  </w:style>
  <w:style w:type="character" w:customStyle="1" w:styleId="Heading3Char">
    <w:name w:val="Heading 3 Char"/>
    <w:basedOn w:val="DefaultParagraphFont"/>
    <w:link w:val="Heading3"/>
    <w:uiPriority w:val="9"/>
    <w:rsid w:val="008C0650"/>
    <w:rPr>
      <w:rFonts w:ascii="Georgia" w:eastAsia="Times New Roman" w:hAnsi="Georgia" w:cs="Times New Roman"/>
      <w:color w:val="802117"/>
      <w:sz w:val="30"/>
      <w:szCs w:val="30"/>
    </w:rPr>
  </w:style>
  <w:style w:type="paragraph" w:customStyle="1" w:styleId="italictext1">
    <w:name w:val="italictext1"/>
    <w:basedOn w:val="Normal"/>
    <w:rsid w:val="008C0650"/>
    <w:pPr>
      <w:spacing w:after="0" w:line="240" w:lineRule="auto"/>
      <w:contextualSpacing w:val="0"/>
    </w:pPr>
    <w:rPr>
      <w:rFonts w:eastAsia="Times New Roman" w:cs="Times New Roman"/>
      <w:i/>
      <w:iCs/>
      <w:szCs w:val="24"/>
    </w:rPr>
  </w:style>
  <w:style w:type="paragraph" w:customStyle="1" w:styleId="Default">
    <w:name w:val="Default"/>
    <w:rsid w:val="009F76B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67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97"/>
    <w:rPr>
      <w:rFonts w:ascii="Tahoma" w:hAnsi="Tahoma" w:cs="Tahoma"/>
      <w:sz w:val="16"/>
      <w:szCs w:val="16"/>
    </w:rPr>
  </w:style>
  <w:style w:type="character" w:styleId="CommentReference">
    <w:name w:val="annotation reference"/>
    <w:basedOn w:val="DefaultParagraphFont"/>
    <w:uiPriority w:val="99"/>
    <w:semiHidden/>
    <w:unhideWhenUsed/>
    <w:rsid w:val="00903474"/>
    <w:rPr>
      <w:sz w:val="16"/>
      <w:szCs w:val="16"/>
    </w:rPr>
  </w:style>
  <w:style w:type="paragraph" w:styleId="CommentText">
    <w:name w:val="annotation text"/>
    <w:basedOn w:val="Normal"/>
    <w:link w:val="CommentTextChar"/>
    <w:uiPriority w:val="99"/>
    <w:semiHidden/>
    <w:unhideWhenUsed/>
    <w:rsid w:val="00903474"/>
    <w:pPr>
      <w:spacing w:line="240" w:lineRule="auto"/>
    </w:pPr>
    <w:rPr>
      <w:sz w:val="20"/>
      <w:szCs w:val="20"/>
    </w:rPr>
  </w:style>
  <w:style w:type="character" w:customStyle="1" w:styleId="CommentTextChar">
    <w:name w:val="Comment Text Char"/>
    <w:basedOn w:val="DefaultParagraphFont"/>
    <w:link w:val="CommentText"/>
    <w:uiPriority w:val="99"/>
    <w:semiHidden/>
    <w:rsid w:val="009034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03474"/>
    <w:rPr>
      <w:b/>
      <w:bCs/>
    </w:rPr>
  </w:style>
  <w:style w:type="character" w:customStyle="1" w:styleId="CommentSubjectChar">
    <w:name w:val="Comment Subject Char"/>
    <w:basedOn w:val="CommentTextChar"/>
    <w:link w:val="CommentSubject"/>
    <w:uiPriority w:val="99"/>
    <w:semiHidden/>
    <w:rsid w:val="00903474"/>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5668595">
      <w:bodyDiv w:val="1"/>
      <w:marLeft w:val="0"/>
      <w:marRight w:val="0"/>
      <w:marTop w:val="0"/>
      <w:marBottom w:val="0"/>
      <w:divBdr>
        <w:top w:val="none" w:sz="0" w:space="0" w:color="auto"/>
        <w:left w:val="none" w:sz="0" w:space="0" w:color="auto"/>
        <w:bottom w:val="none" w:sz="0" w:space="0" w:color="auto"/>
        <w:right w:val="none" w:sz="0" w:space="0" w:color="auto"/>
      </w:divBdr>
      <w:divsChild>
        <w:div w:id="1880891268">
          <w:marLeft w:val="0"/>
          <w:marRight w:val="0"/>
          <w:marTop w:val="0"/>
          <w:marBottom w:val="0"/>
          <w:divBdr>
            <w:top w:val="none" w:sz="0" w:space="0" w:color="auto"/>
            <w:left w:val="none" w:sz="0" w:space="0" w:color="auto"/>
            <w:bottom w:val="none" w:sz="0" w:space="0" w:color="auto"/>
            <w:right w:val="none" w:sz="0" w:space="0" w:color="auto"/>
          </w:divBdr>
        </w:div>
      </w:divsChild>
    </w:div>
    <w:div w:id="346519929">
      <w:bodyDiv w:val="1"/>
      <w:marLeft w:val="0"/>
      <w:marRight w:val="0"/>
      <w:marTop w:val="0"/>
      <w:marBottom w:val="0"/>
      <w:divBdr>
        <w:top w:val="none" w:sz="0" w:space="0" w:color="auto"/>
        <w:left w:val="none" w:sz="0" w:space="0" w:color="auto"/>
        <w:bottom w:val="none" w:sz="0" w:space="0" w:color="auto"/>
        <w:right w:val="none" w:sz="0" w:space="0" w:color="auto"/>
      </w:divBdr>
      <w:divsChild>
        <w:div w:id="1000696713">
          <w:marLeft w:val="0"/>
          <w:marRight w:val="0"/>
          <w:marTop w:val="0"/>
          <w:marBottom w:val="0"/>
          <w:divBdr>
            <w:top w:val="none" w:sz="0" w:space="0" w:color="auto"/>
            <w:left w:val="none" w:sz="0" w:space="0" w:color="auto"/>
            <w:bottom w:val="none" w:sz="0" w:space="0" w:color="auto"/>
            <w:right w:val="none" w:sz="0" w:space="0" w:color="auto"/>
          </w:divBdr>
          <w:divsChild>
            <w:div w:id="1053040977">
              <w:marLeft w:val="0"/>
              <w:marRight w:val="0"/>
              <w:marTop w:val="0"/>
              <w:marBottom w:val="0"/>
              <w:divBdr>
                <w:top w:val="none" w:sz="0" w:space="0" w:color="auto"/>
                <w:left w:val="none" w:sz="0" w:space="0" w:color="auto"/>
                <w:bottom w:val="none" w:sz="0" w:space="0" w:color="auto"/>
                <w:right w:val="none" w:sz="0" w:space="0" w:color="auto"/>
              </w:divBdr>
              <w:divsChild>
                <w:div w:id="181435749">
                  <w:marLeft w:val="0"/>
                  <w:marRight w:val="0"/>
                  <w:marTop w:val="0"/>
                  <w:marBottom w:val="0"/>
                  <w:divBdr>
                    <w:top w:val="none" w:sz="0" w:space="0" w:color="auto"/>
                    <w:left w:val="none" w:sz="0" w:space="0" w:color="auto"/>
                    <w:bottom w:val="none" w:sz="0" w:space="0" w:color="auto"/>
                    <w:right w:val="none" w:sz="0" w:space="0" w:color="auto"/>
                  </w:divBdr>
                  <w:divsChild>
                    <w:div w:id="2046515056">
                      <w:marLeft w:val="0"/>
                      <w:marRight w:val="0"/>
                      <w:marTop w:val="0"/>
                      <w:marBottom w:val="0"/>
                      <w:divBdr>
                        <w:top w:val="none" w:sz="0" w:space="0" w:color="auto"/>
                        <w:left w:val="none" w:sz="0" w:space="0" w:color="auto"/>
                        <w:bottom w:val="none" w:sz="0" w:space="0" w:color="auto"/>
                        <w:right w:val="none" w:sz="0" w:space="0" w:color="auto"/>
                      </w:divBdr>
                      <w:divsChild>
                        <w:div w:id="2061439010">
                          <w:marLeft w:val="0"/>
                          <w:marRight w:val="0"/>
                          <w:marTop w:val="0"/>
                          <w:marBottom w:val="0"/>
                          <w:divBdr>
                            <w:top w:val="none" w:sz="0" w:space="0" w:color="auto"/>
                            <w:left w:val="none" w:sz="0" w:space="0" w:color="auto"/>
                            <w:bottom w:val="none" w:sz="0" w:space="0" w:color="auto"/>
                            <w:right w:val="none" w:sz="0" w:space="0" w:color="auto"/>
                          </w:divBdr>
                          <w:divsChild>
                            <w:div w:id="591743515">
                              <w:marLeft w:val="-168"/>
                              <w:marRight w:val="0"/>
                              <w:marTop w:val="0"/>
                              <w:marBottom w:val="0"/>
                              <w:divBdr>
                                <w:top w:val="none" w:sz="0" w:space="0" w:color="auto"/>
                                <w:left w:val="none" w:sz="0" w:space="0" w:color="auto"/>
                                <w:bottom w:val="none" w:sz="0" w:space="0" w:color="auto"/>
                                <w:right w:val="none" w:sz="0" w:space="0" w:color="auto"/>
                              </w:divBdr>
                              <w:divsChild>
                                <w:div w:id="164975419">
                                  <w:marLeft w:val="0"/>
                                  <w:marRight w:val="0"/>
                                  <w:marTop w:val="0"/>
                                  <w:marBottom w:val="0"/>
                                  <w:divBdr>
                                    <w:top w:val="none" w:sz="0" w:space="0" w:color="auto"/>
                                    <w:left w:val="none" w:sz="0" w:space="0" w:color="auto"/>
                                    <w:bottom w:val="none" w:sz="0" w:space="0" w:color="auto"/>
                                    <w:right w:val="none" w:sz="0" w:space="0" w:color="auto"/>
                                  </w:divBdr>
                                  <w:divsChild>
                                    <w:div w:id="15970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66121">
      <w:bodyDiv w:val="1"/>
      <w:marLeft w:val="0"/>
      <w:marRight w:val="0"/>
      <w:marTop w:val="0"/>
      <w:marBottom w:val="0"/>
      <w:divBdr>
        <w:top w:val="none" w:sz="0" w:space="0" w:color="auto"/>
        <w:left w:val="none" w:sz="0" w:space="0" w:color="auto"/>
        <w:bottom w:val="none" w:sz="0" w:space="0" w:color="auto"/>
        <w:right w:val="none" w:sz="0" w:space="0" w:color="auto"/>
      </w:divBdr>
      <w:divsChild>
        <w:div w:id="1494906345">
          <w:marLeft w:val="0"/>
          <w:marRight w:val="0"/>
          <w:marTop w:val="0"/>
          <w:marBottom w:val="0"/>
          <w:divBdr>
            <w:top w:val="none" w:sz="0" w:space="0" w:color="auto"/>
            <w:left w:val="none" w:sz="0" w:space="0" w:color="auto"/>
            <w:bottom w:val="none" w:sz="0" w:space="0" w:color="auto"/>
            <w:right w:val="none" w:sz="0" w:space="0" w:color="auto"/>
          </w:divBdr>
          <w:divsChild>
            <w:div w:id="968709328">
              <w:marLeft w:val="0"/>
              <w:marRight w:val="0"/>
              <w:marTop w:val="0"/>
              <w:marBottom w:val="0"/>
              <w:divBdr>
                <w:top w:val="none" w:sz="0" w:space="0" w:color="auto"/>
                <w:left w:val="none" w:sz="0" w:space="0" w:color="auto"/>
                <w:bottom w:val="none" w:sz="0" w:space="0" w:color="auto"/>
                <w:right w:val="none" w:sz="0" w:space="0" w:color="auto"/>
              </w:divBdr>
              <w:divsChild>
                <w:div w:id="251160731">
                  <w:marLeft w:val="0"/>
                  <w:marRight w:val="0"/>
                  <w:marTop w:val="0"/>
                  <w:marBottom w:val="0"/>
                  <w:divBdr>
                    <w:top w:val="none" w:sz="0" w:space="0" w:color="auto"/>
                    <w:left w:val="none" w:sz="0" w:space="0" w:color="auto"/>
                    <w:bottom w:val="none" w:sz="0" w:space="0" w:color="auto"/>
                    <w:right w:val="none" w:sz="0" w:space="0" w:color="auto"/>
                  </w:divBdr>
                  <w:divsChild>
                    <w:div w:id="167721421">
                      <w:marLeft w:val="0"/>
                      <w:marRight w:val="0"/>
                      <w:marTop w:val="0"/>
                      <w:marBottom w:val="0"/>
                      <w:divBdr>
                        <w:top w:val="none" w:sz="0" w:space="0" w:color="auto"/>
                        <w:left w:val="none" w:sz="0" w:space="0" w:color="auto"/>
                        <w:bottom w:val="none" w:sz="0" w:space="0" w:color="auto"/>
                        <w:right w:val="none" w:sz="0" w:space="0" w:color="auto"/>
                      </w:divBdr>
                      <w:divsChild>
                        <w:div w:id="766998343">
                          <w:marLeft w:val="0"/>
                          <w:marRight w:val="0"/>
                          <w:marTop w:val="0"/>
                          <w:marBottom w:val="0"/>
                          <w:divBdr>
                            <w:top w:val="none" w:sz="0" w:space="0" w:color="auto"/>
                            <w:left w:val="none" w:sz="0" w:space="0" w:color="auto"/>
                            <w:bottom w:val="none" w:sz="0" w:space="0" w:color="auto"/>
                            <w:right w:val="none" w:sz="0" w:space="0" w:color="auto"/>
                          </w:divBdr>
                          <w:divsChild>
                            <w:div w:id="200553520">
                              <w:marLeft w:val="-168"/>
                              <w:marRight w:val="0"/>
                              <w:marTop w:val="0"/>
                              <w:marBottom w:val="0"/>
                              <w:divBdr>
                                <w:top w:val="none" w:sz="0" w:space="0" w:color="auto"/>
                                <w:left w:val="none" w:sz="0" w:space="0" w:color="auto"/>
                                <w:bottom w:val="none" w:sz="0" w:space="0" w:color="auto"/>
                                <w:right w:val="none" w:sz="0" w:space="0" w:color="auto"/>
                              </w:divBdr>
                              <w:divsChild>
                                <w:div w:id="1581476251">
                                  <w:marLeft w:val="0"/>
                                  <w:marRight w:val="0"/>
                                  <w:marTop w:val="0"/>
                                  <w:marBottom w:val="0"/>
                                  <w:divBdr>
                                    <w:top w:val="none" w:sz="0" w:space="0" w:color="auto"/>
                                    <w:left w:val="none" w:sz="0" w:space="0" w:color="auto"/>
                                    <w:bottom w:val="none" w:sz="0" w:space="0" w:color="auto"/>
                                    <w:right w:val="none" w:sz="0" w:space="0" w:color="auto"/>
                                  </w:divBdr>
                                  <w:divsChild>
                                    <w:div w:id="6095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320549">
      <w:bodyDiv w:val="1"/>
      <w:marLeft w:val="0"/>
      <w:marRight w:val="0"/>
      <w:marTop w:val="0"/>
      <w:marBottom w:val="0"/>
      <w:divBdr>
        <w:top w:val="none" w:sz="0" w:space="0" w:color="auto"/>
        <w:left w:val="none" w:sz="0" w:space="0" w:color="auto"/>
        <w:bottom w:val="none" w:sz="0" w:space="0" w:color="auto"/>
        <w:right w:val="none" w:sz="0" w:space="0" w:color="auto"/>
      </w:divBdr>
      <w:divsChild>
        <w:div w:id="29191714">
          <w:marLeft w:val="0"/>
          <w:marRight w:val="0"/>
          <w:marTop w:val="0"/>
          <w:marBottom w:val="0"/>
          <w:divBdr>
            <w:top w:val="none" w:sz="0" w:space="0" w:color="auto"/>
            <w:left w:val="none" w:sz="0" w:space="0" w:color="auto"/>
            <w:bottom w:val="none" w:sz="0" w:space="0" w:color="auto"/>
            <w:right w:val="none" w:sz="0" w:space="0" w:color="auto"/>
          </w:divBdr>
          <w:divsChild>
            <w:div w:id="563029732">
              <w:marLeft w:val="0"/>
              <w:marRight w:val="0"/>
              <w:marTop w:val="0"/>
              <w:marBottom w:val="0"/>
              <w:divBdr>
                <w:top w:val="none" w:sz="0" w:space="0" w:color="auto"/>
                <w:left w:val="none" w:sz="0" w:space="0" w:color="auto"/>
                <w:bottom w:val="none" w:sz="0" w:space="0" w:color="auto"/>
                <w:right w:val="none" w:sz="0" w:space="0" w:color="auto"/>
              </w:divBdr>
              <w:divsChild>
                <w:div w:id="5136695">
                  <w:marLeft w:val="0"/>
                  <w:marRight w:val="0"/>
                  <w:marTop w:val="0"/>
                  <w:marBottom w:val="0"/>
                  <w:divBdr>
                    <w:top w:val="none" w:sz="0" w:space="0" w:color="auto"/>
                    <w:left w:val="none" w:sz="0" w:space="0" w:color="auto"/>
                    <w:bottom w:val="none" w:sz="0" w:space="0" w:color="auto"/>
                    <w:right w:val="none" w:sz="0" w:space="0" w:color="auto"/>
                  </w:divBdr>
                  <w:divsChild>
                    <w:div w:id="1797524951">
                      <w:marLeft w:val="0"/>
                      <w:marRight w:val="0"/>
                      <w:marTop w:val="0"/>
                      <w:marBottom w:val="0"/>
                      <w:divBdr>
                        <w:top w:val="none" w:sz="0" w:space="0" w:color="auto"/>
                        <w:left w:val="none" w:sz="0" w:space="0" w:color="auto"/>
                        <w:bottom w:val="none" w:sz="0" w:space="0" w:color="auto"/>
                        <w:right w:val="none" w:sz="0" w:space="0" w:color="auto"/>
                      </w:divBdr>
                      <w:divsChild>
                        <w:div w:id="1999772260">
                          <w:marLeft w:val="0"/>
                          <w:marRight w:val="0"/>
                          <w:marTop w:val="0"/>
                          <w:marBottom w:val="0"/>
                          <w:divBdr>
                            <w:top w:val="none" w:sz="0" w:space="0" w:color="auto"/>
                            <w:left w:val="none" w:sz="0" w:space="0" w:color="auto"/>
                            <w:bottom w:val="none" w:sz="0" w:space="0" w:color="auto"/>
                            <w:right w:val="none" w:sz="0" w:space="0" w:color="auto"/>
                          </w:divBdr>
                          <w:divsChild>
                            <w:div w:id="1107192529">
                              <w:marLeft w:val="-168"/>
                              <w:marRight w:val="0"/>
                              <w:marTop w:val="0"/>
                              <w:marBottom w:val="0"/>
                              <w:divBdr>
                                <w:top w:val="none" w:sz="0" w:space="0" w:color="auto"/>
                                <w:left w:val="none" w:sz="0" w:space="0" w:color="auto"/>
                                <w:bottom w:val="none" w:sz="0" w:space="0" w:color="auto"/>
                                <w:right w:val="none" w:sz="0" w:space="0" w:color="auto"/>
                              </w:divBdr>
                              <w:divsChild>
                                <w:div w:id="438767175">
                                  <w:marLeft w:val="0"/>
                                  <w:marRight w:val="0"/>
                                  <w:marTop w:val="0"/>
                                  <w:marBottom w:val="0"/>
                                  <w:divBdr>
                                    <w:top w:val="none" w:sz="0" w:space="0" w:color="auto"/>
                                    <w:left w:val="none" w:sz="0" w:space="0" w:color="auto"/>
                                    <w:bottom w:val="none" w:sz="0" w:space="0" w:color="auto"/>
                                    <w:right w:val="none" w:sz="0" w:space="0" w:color="auto"/>
                                  </w:divBdr>
                                  <w:divsChild>
                                    <w:div w:id="4163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413932">
      <w:bodyDiv w:val="1"/>
      <w:marLeft w:val="0"/>
      <w:marRight w:val="0"/>
      <w:marTop w:val="0"/>
      <w:marBottom w:val="0"/>
      <w:divBdr>
        <w:top w:val="none" w:sz="0" w:space="0" w:color="auto"/>
        <w:left w:val="none" w:sz="0" w:space="0" w:color="auto"/>
        <w:bottom w:val="none" w:sz="0" w:space="0" w:color="auto"/>
        <w:right w:val="none" w:sz="0" w:space="0" w:color="auto"/>
      </w:divBdr>
      <w:divsChild>
        <w:div w:id="1026835452">
          <w:marLeft w:val="0"/>
          <w:marRight w:val="0"/>
          <w:marTop w:val="0"/>
          <w:marBottom w:val="0"/>
          <w:divBdr>
            <w:top w:val="single" w:sz="4" w:space="0" w:color="9A9A9A"/>
            <w:left w:val="none" w:sz="0" w:space="0" w:color="auto"/>
            <w:bottom w:val="none" w:sz="0" w:space="0" w:color="auto"/>
            <w:right w:val="none" w:sz="0" w:space="0" w:color="auto"/>
          </w:divBdr>
          <w:divsChild>
            <w:div w:id="1175264053">
              <w:marLeft w:val="0"/>
              <w:marRight w:val="0"/>
              <w:marTop w:val="0"/>
              <w:marBottom w:val="0"/>
              <w:divBdr>
                <w:top w:val="none" w:sz="0" w:space="0" w:color="auto"/>
                <w:left w:val="none" w:sz="0" w:space="0" w:color="auto"/>
                <w:bottom w:val="none" w:sz="0" w:space="0" w:color="auto"/>
                <w:right w:val="none" w:sz="0" w:space="0" w:color="auto"/>
              </w:divBdr>
              <w:divsChild>
                <w:div w:id="507793105">
                  <w:marLeft w:val="0"/>
                  <w:marRight w:val="0"/>
                  <w:marTop w:val="0"/>
                  <w:marBottom w:val="0"/>
                  <w:divBdr>
                    <w:top w:val="none" w:sz="0" w:space="0" w:color="auto"/>
                    <w:left w:val="none" w:sz="0" w:space="0" w:color="auto"/>
                    <w:bottom w:val="none" w:sz="0" w:space="0" w:color="auto"/>
                    <w:right w:val="none" w:sz="0" w:space="0" w:color="auto"/>
                  </w:divBdr>
                  <w:divsChild>
                    <w:div w:id="967508970">
                      <w:marLeft w:val="0"/>
                      <w:marRight w:val="0"/>
                      <w:marTop w:val="0"/>
                      <w:marBottom w:val="0"/>
                      <w:divBdr>
                        <w:top w:val="none" w:sz="0" w:space="0" w:color="auto"/>
                        <w:left w:val="none" w:sz="0" w:space="0" w:color="auto"/>
                        <w:bottom w:val="none" w:sz="0" w:space="0" w:color="auto"/>
                        <w:right w:val="none" w:sz="0" w:space="0" w:color="auto"/>
                      </w:divBdr>
                      <w:divsChild>
                        <w:div w:id="1170407686">
                          <w:marLeft w:val="0"/>
                          <w:marRight w:val="0"/>
                          <w:marTop w:val="0"/>
                          <w:marBottom w:val="0"/>
                          <w:divBdr>
                            <w:top w:val="none" w:sz="0" w:space="0" w:color="auto"/>
                            <w:left w:val="none" w:sz="0" w:space="0" w:color="auto"/>
                            <w:bottom w:val="none" w:sz="0" w:space="0" w:color="auto"/>
                            <w:right w:val="none" w:sz="0" w:space="0" w:color="auto"/>
                          </w:divBdr>
                          <w:divsChild>
                            <w:div w:id="1827090811">
                              <w:marLeft w:val="0"/>
                              <w:marRight w:val="0"/>
                              <w:marTop w:val="0"/>
                              <w:marBottom w:val="0"/>
                              <w:divBdr>
                                <w:top w:val="none" w:sz="0" w:space="0" w:color="auto"/>
                                <w:left w:val="none" w:sz="0" w:space="0" w:color="auto"/>
                                <w:bottom w:val="none" w:sz="0" w:space="0" w:color="auto"/>
                                <w:right w:val="none" w:sz="0" w:space="0" w:color="auto"/>
                              </w:divBdr>
                              <w:divsChild>
                                <w:div w:id="422993899">
                                  <w:marLeft w:val="0"/>
                                  <w:marRight w:val="0"/>
                                  <w:marTop w:val="0"/>
                                  <w:marBottom w:val="0"/>
                                  <w:divBdr>
                                    <w:top w:val="none" w:sz="0" w:space="0" w:color="auto"/>
                                    <w:left w:val="none" w:sz="0" w:space="0" w:color="auto"/>
                                    <w:bottom w:val="none" w:sz="0" w:space="0" w:color="auto"/>
                                    <w:right w:val="none" w:sz="0" w:space="0" w:color="auto"/>
                                  </w:divBdr>
                                  <w:divsChild>
                                    <w:div w:id="848909989">
                                      <w:marLeft w:val="0"/>
                                      <w:marRight w:val="0"/>
                                      <w:marTop w:val="0"/>
                                      <w:marBottom w:val="0"/>
                                      <w:divBdr>
                                        <w:top w:val="none" w:sz="0" w:space="0" w:color="auto"/>
                                        <w:left w:val="none" w:sz="0" w:space="0" w:color="auto"/>
                                        <w:bottom w:val="none" w:sz="0" w:space="0" w:color="auto"/>
                                        <w:right w:val="none" w:sz="0" w:space="0" w:color="auto"/>
                                      </w:divBdr>
                                      <w:divsChild>
                                        <w:div w:id="1111900242">
                                          <w:marLeft w:val="133"/>
                                          <w:marRight w:val="133"/>
                                          <w:marTop w:val="0"/>
                                          <w:marBottom w:val="0"/>
                                          <w:divBdr>
                                            <w:top w:val="dashed" w:sz="4" w:space="7" w:color="CCCCCC"/>
                                            <w:left w:val="dashed" w:sz="4" w:space="7" w:color="CCCCCC"/>
                                            <w:bottom w:val="dashed" w:sz="4" w:space="7" w:color="CCCCCC"/>
                                            <w:right w:val="dashed" w:sz="4" w:space="7" w:color="CCCCCC"/>
                                          </w:divBdr>
                                          <w:divsChild>
                                            <w:div w:id="45226738">
                                              <w:marLeft w:val="0"/>
                                              <w:marRight w:val="0"/>
                                              <w:marTop w:val="0"/>
                                              <w:marBottom w:val="0"/>
                                              <w:divBdr>
                                                <w:top w:val="none" w:sz="0" w:space="0" w:color="auto"/>
                                                <w:left w:val="none" w:sz="0" w:space="0" w:color="auto"/>
                                                <w:bottom w:val="none" w:sz="0" w:space="0" w:color="auto"/>
                                                <w:right w:val="none" w:sz="0" w:space="0" w:color="auto"/>
                                              </w:divBdr>
                                              <w:divsChild>
                                                <w:div w:id="207298489">
                                                  <w:marLeft w:val="0"/>
                                                  <w:marRight w:val="0"/>
                                                  <w:marTop w:val="0"/>
                                                  <w:marBottom w:val="0"/>
                                                  <w:divBdr>
                                                    <w:top w:val="none" w:sz="0" w:space="0" w:color="auto"/>
                                                    <w:left w:val="none" w:sz="0" w:space="0" w:color="auto"/>
                                                    <w:bottom w:val="none" w:sz="0" w:space="0" w:color="auto"/>
                                                    <w:right w:val="none" w:sz="0" w:space="0" w:color="auto"/>
                                                  </w:divBdr>
                                                  <w:divsChild>
                                                    <w:div w:id="1215040666">
                                                      <w:marLeft w:val="0"/>
                                                      <w:marRight w:val="0"/>
                                                      <w:marTop w:val="0"/>
                                                      <w:marBottom w:val="0"/>
                                                      <w:divBdr>
                                                        <w:top w:val="none" w:sz="0" w:space="0" w:color="auto"/>
                                                        <w:left w:val="none" w:sz="0" w:space="0" w:color="auto"/>
                                                        <w:bottom w:val="none" w:sz="0" w:space="0" w:color="auto"/>
                                                        <w:right w:val="none" w:sz="0" w:space="0" w:color="auto"/>
                                                      </w:divBdr>
                                                      <w:divsChild>
                                                        <w:div w:id="1934169475">
                                                          <w:marLeft w:val="0"/>
                                                          <w:marRight w:val="0"/>
                                                          <w:marTop w:val="0"/>
                                                          <w:marBottom w:val="400"/>
                                                          <w:divBdr>
                                                            <w:top w:val="none" w:sz="0" w:space="0" w:color="auto"/>
                                                            <w:left w:val="none" w:sz="0" w:space="0" w:color="auto"/>
                                                            <w:bottom w:val="none" w:sz="0" w:space="0" w:color="auto"/>
                                                            <w:right w:val="none" w:sz="0" w:space="0" w:color="auto"/>
                                                          </w:divBdr>
                                                          <w:divsChild>
                                                            <w:div w:id="474639564">
                                                              <w:marLeft w:val="0"/>
                                                              <w:marRight w:val="0"/>
                                                              <w:marTop w:val="0"/>
                                                              <w:marBottom w:val="0"/>
                                                              <w:divBdr>
                                                                <w:top w:val="none" w:sz="0" w:space="0" w:color="auto"/>
                                                                <w:left w:val="none" w:sz="0" w:space="0" w:color="auto"/>
                                                                <w:bottom w:val="none" w:sz="0" w:space="0" w:color="auto"/>
                                                                <w:right w:val="none" w:sz="0" w:space="0" w:color="auto"/>
                                                              </w:divBdr>
                                                              <w:divsChild>
                                                                <w:div w:id="1810397776">
                                                                  <w:marLeft w:val="0"/>
                                                                  <w:marRight w:val="0"/>
                                                                  <w:marTop w:val="100"/>
                                                                  <w:marBottom w:val="100"/>
                                                                  <w:divBdr>
                                                                    <w:top w:val="none" w:sz="0" w:space="0" w:color="auto"/>
                                                                    <w:left w:val="none" w:sz="0" w:space="0" w:color="auto"/>
                                                                    <w:bottom w:val="none" w:sz="0" w:space="0" w:color="auto"/>
                                                                    <w:right w:val="none" w:sz="0" w:space="0" w:color="auto"/>
                                                                  </w:divBdr>
                                                                </w:div>
                                                                <w:div w:id="84035324">
                                                                  <w:marLeft w:val="0"/>
                                                                  <w:marRight w:val="0"/>
                                                                  <w:marTop w:val="100"/>
                                                                  <w:marBottom w:val="100"/>
                                                                  <w:divBdr>
                                                                    <w:top w:val="none" w:sz="0" w:space="0" w:color="auto"/>
                                                                    <w:left w:val="none" w:sz="0" w:space="0" w:color="auto"/>
                                                                    <w:bottom w:val="none" w:sz="0" w:space="0" w:color="auto"/>
                                                                    <w:right w:val="none" w:sz="0" w:space="0" w:color="auto"/>
                                                                  </w:divBdr>
                                                                </w:div>
                                                                <w:div w:id="1282613218">
                                                                  <w:marLeft w:val="0"/>
                                                                  <w:marRight w:val="0"/>
                                                                  <w:marTop w:val="100"/>
                                                                  <w:marBottom w:val="100"/>
                                                                  <w:divBdr>
                                                                    <w:top w:val="none" w:sz="0" w:space="0" w:color="auto"/>
                                                                    <w:left w:val="none" w:sz="0" w:space="0" w:color="auto"/>
                                                                    <w:bottom w:val="none" w:sz="0" w:space="0" w:color="auto"/>
                                                                    <w:right w:val="none" w:sz="0" w:space="0" w:color="auto"/>
                                                                  </w:divBdr>
                                                                </w:div>
                                                                <w:div w:id="879590936">
                                                                  <w:marLeft w:val="0"/>
                                                                  <w:marRight w:val="0"/>
                                                                  <w:marTop w:val="100"/>
                                                                  <w:marBottom w:val="100"/>
                                                                  <w:divBdr>
                                                                    <w:top w:val="none" w:sz="0" w:space="0" w:color="auto"/>
                                                                    <w:left w:val="none" w:sz="0" w:space="0" w:color="auto"/>
                                                                    <w:bottom w:val="none" w:sz="0" w:space="0" w:color="auto"/>
                                                                    <w:right w:val="none" w:sz="0" w:space="0" w:color="auto"/>
                                                                  </w:divBdr>
                                                                </w:div>
                                                                <w:div w:id="21342776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8857220">
      <w:bodyDiv w:val="1"/>
      <w:marLeft w:val="0"/>
      <w:marRight w:val="0"/>
      <w:marTop w:val="0"/>
      <w:marBottom w:val="0"/>
      <w:divBdr>
        <w:top w:val="none" w:sz="0" w:space="0" w:color="auto"/>
        <w:left w:val="none" w:sz="0" w:space="0" w:color="auto"/>
        <w:bottom w:val="none" w:sz="0" w:space="0" w:color="auto"/>
        <w:right w:val="none" w:sz="0" w:space="0" w:color="auto"/>
      </w:divBdr>
      <w:divsChild>
        <w:div w:id="213004833">
          <w:marLeft w:val="0"/>
          <w:marRight w:val="0"/>
          <w:marTop w:val="0"/>
          <w:marBottom w:val="0"/>
          <w:divBdr>
            <w:top w:val="none" w:sz="0" w:space="0" w:color="auto"/>
            <w:left w:val="none" w:sz="0" w:space="0" w:color="auto"/>
            <w:bottom w:val="none" w:sz="0" w:space="0" w:color="auto"/>
            <w:right w:val="none" w:sz="0" w:space="0" w:color="auto"/>
          </w:divBdr>
          <w:divsChild>
            <w:div w:id="1722316145">
              <w:marLeft w:val="0"/>
              <w:marRight w:val="0"/>
              <w:marTop w:val="0"/>
              <w:marBottom w:val="0"/>
              <w:divBdr>
                <w:top w:val="none" w:sz="0" w:space="0" w:color="auto"/>
                <w:left w:val="none" w:sz="0" w:space="0" w:color="auto"/>
                <w:bottom w:val="none" w:sz="0" w:space="0" w:color="auto"/>
                <w:right w:val="none" w:sz="0" w:space="0" w:color="auto"/>
              </w:divBdr>
              <w:divsChild>
                <w:div w:id="1626885708">
                  <w:marLeft w:val="0"/>
                  <w:marRight w:val="0"/>
                  <w:marTop w:val="0"/>
                  <w:marBottom w:val="0"/>
                  <w:divBdr>
                    <w:top w:val="none" w:sz="0" w:space="0" w:color="auto"/>
                    <w:left w:val="none" w:sz="0" w:space="0" w:color="auto"/>
                    <w:bottom w:val="none" w:sz="0" w:space="0" w:color="auto"/>
                    <w:right w:val="none" w:sz="0" w:space="0" w:color="auto"/>
                  </w:divBdr>
                  <w:divsChild>
                    <w:div w:id="1225675978">
                      <w:marLeft w:val="0"/>
                      <w:marRight w:val="0"/>
                      <w:marTop w:val="0"/>
                      <w:marBottom w:val="0"/>
                      <w:divBdr>
                        <w:top w:val="none" w:sz="0" w:space="0" w:color="auto"/>
                        <w:left w:val="none" w:sz="0" w:space="0" w:color="auto"/>
                        <w:bottom w:val="none" w:sz="0" w:space="0" w:color="auto"/>
                        <w:right w:val="none" w:sz="0" w:space="0" w:color="auto"/>
                      </w:divBdr>
                      <w:divsChild>
                        <w:div w:id="1798446821">
                          <w:marLeft w:val="0"/>
                          <w:marRight w:val="0"/>
                          <w:marTop w:val="0"/>
                          <w:marBottom w:val="0"/>
                          <w:divBdr>
                            <w:top w:val="none" w:sz="0" w:space="0" w:color="auto"/>
                            <w:left w:val="none" w:sz="0" w:space="0" w:color="auto"/>
                            <w:bottom w:val="none" w:sz="0" w:space="0" w:color="auto"/>
                            <w:right w:val="none" w:sz="0" w:space="0" w:color="auto"/>
                          </w:divBdr>
                          <w:divsChild>
                            <w:div w:id="1291474579">
                              <w:marLeft w:val="-168"/>
                              <w:marRight w:val="0"/>
                              <w:marTop w:val="0"/>
                              <w:marBottom w:val="0"/>
                              <w:divBdr>
                                <w:top w:val="none" w:sz="0" w:space="0" w:color="auto"/>
                                <w:left w:val="none" w:sz="0" w:space="0" w:color="auto"/>
                                <w:bottom w:val="none" w:sz="0" w:space="0" w:color="auto"/>
                                <w:right w:val="none" w:sz="0" w:space="0" w:color="auto"/>
                              </w:divBdr>
                              <w:divsChild>
                                <w:div w:id="291911312">
                                  <w:marLeft w:val="0"/>
                                  <w:marRight w:val="0"/>
                                  <w:marTop w:val="0"/>
                                  <w:marBottom w:val="0"/>
                                  <w:divBdr>
                                    <w:top w:val="none" w:sz="0" w:space="0" w:color="auto"/>
                                    <w:left w:val="none" w:sz="0" w:space="0" w:color="auto"/>
                                    <w:bottom w:val="none" w:sz="0" w:space="0" w:color="auto"/>
                                    <w:right w:val="none" w:sz="0" w:space="0" w:color="auto"/>
                                  </w:divBdr>
                                  <w:divsChild>
                                    <w:div w:id="6144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452571">
      <w:bodyDiv w:val="1"/>
      <w:marLeft w:val="0"/>
      <w:marRight w:val="0"/>
      <w:marTop w:val="0"/>
      <w:marBottom w:val="0"/>
      <w:divBdr>
        <w:top w:val="none" w:sz="0" w:space="0" w:color="auto"/>
        <w:left w:val="none" w:sz="0" w:space="0" w:color="auto"/>
        <w:bottom w:val="none" w:sz="0" w:space="0" w:color="auto"/>
        <w:right w:val="none" w:sz="0" w:space="0" w:color="auto"/>
      </w:divBdr>
      <w:divsChild>
        <w:div w:id="1071732994">
          <w:marLeft w:val="0"/>
          <w:marRight w:val="0"/>
          <w:marTop w:val="0"/>
          <w:marBottom w:val="0"/>
          <w:divBdr>
            <w:top w:val="none" w:sz="0" w:space="0" w:color="auto"/>
            <w:left w:val="none" w:sz="0" w:space="0" w:color="auto"/>
            <w:bottom w:val="none" w:sz="0" w:space="0" w:color="auto"/>
            <w:right w:val="none" w:sz="0" w:space="0" w:color="auto"/>
          </w:divBdr>
        </w:div>
      </w:divsChild>
    </w:div>
    <w:div w:id="964041400">
      <w:bodyDiv w:val="1"/>
      <w:marLeft w:val="0"/>
      <w:marRight w:val="0"/>
      <w:marTop w:val="0"/>
      <w:marBottom w:val="0"/>
      <w:divBdr>
        <w:top w:val="none" w:sz="0" w:space="0" w:color="auto"/>
        <w:left w:val="none" w:sz="0" w:space="0" w:color="auto"/>
        <w:bottom w:val="none" w:sz="0" w:space="0" w:color="auto"/>
        <w:right w:val="none" w:sz="0" w:space="0" w:color="auto"/>
      </w:divBdr>
      <w:divsChild>
        <w:div w:id="329066347">
          <w:marLeft w:val="0"/>
          <w:marRight w:val="0"/>
          <w:marTop w:val="0"/>
          <w:marBottom w:val="0"/>
          <w:divBdr>
            <w:top w:val="none" w:sz="0" w:space="0" w:color="auto"/>
            <w:left w:val="none" w:sz="0" w:space="0" w:color="auto"/>
            <w:bottom w:val="none" w:sz="0" w:space="0" w:color="auto"/>
            <w:right w:val="none" w:sz="0" w:space="0" w:color="auto"/>
          </w:divBdr>
          <w:divsChild>
            <w:div w:id="1585411588">
              <w:marLeft w:val="0"/>
              <w:marRight w:val="0"/>
              <w:marTop w:val="0"/>
              <w:marBottom w:val="0"/>
              <w:divBdr>
                <w:top w:val="none" w:sz="0" w:space="0" w:color="auto"/>
                <w:left w:val="none" w:sz="0" w:space="0" w:color="auto"/>
                <w:bottom w:val="none" w:sz="0" w:space="0" w:color="auto"/>
                <w:right w:val="none" w:sz="0" w:space="0" w:color="auto"/>
              </w:divBdr>
              <w:divsChild>
                <w:div w:id="1235359705">
                  <w:marLeft w:val="0"/>
                  <w:marRight w:val="0"/>
                  <w:marTop w:val="0"/>
                  <w:marBottom w:val="0"/>
                  <w:divBdr>
                    <w:top w:val="none" w:sz="0" w:space="0" w:color="auto"/>
                    <w:left w:val="none" w:sz="0" w:space="0" w:color="auto"/>
                    <w:bottom w:val="none" w:sz="0" w:space="0" w:color="auto"/>
                    <w:right w:val="none" w:sz="0" w:space="0" w:color="auto"/>
                  </w:divBdr>
                  <w:divsChild>
                    <w:div w:id="1812558050">
                      <w:marLeft w:val="0"/>
                      <w:marRight w:val="0"/>
                      <w:marTop w:val="0"/>
                      <w:marBottom w:val="0"/>
                      <w:divBdr>
                        <w:top w:val="none" w:sz="0" w:space="0" w:color="auto"/>
                        <w:left w:val="none" w:sz="0" w:space="0" w:color="auto"/>
                        <w:bottom w:val="none" w:sz="0" w:space="0" w:color="auto"/>
                        <w:right w:val="none" w:sz="0" w:space="0" w:color="auto"/>
                      </w:divBdr>
                      <w:divsChild>
                        <w:div w:id="1190483290">
                          <w:marLeft w:val="0"/>
                          <w:marRight w:val="0"/>
                          <w:marTop w:val="0"/>
                          <w:marBottom w:val="0"/>
                          <w:divBdr>
                            <w:top w:val="none" w:sz="0" w:space="0" w:color="auto"/>
                            <w:left w:val="none" w:sz="0" w:space="0" w:color="auto"/>
                            <w:bottom w:val="none" w:sz="0" w:space="0" w:color="auto"/>
                            <w:right w:val="none" w:sz="0" w:space="0" w:color="auto"/>
                          </w:divBdr>
                          <w:divsChild>
                            <w:div w:id="636491516">
                              <w:marLeft w:val="-168"/>
                              <w:marRight w:val="0"/>
                              <w:marTop w:val="0"/>
                              <w:marBottom w:val="0"/>
                              <w:divBdr>
                                <w:top w:val="none" w:sz="0" w:space="0" w:color="auto"/>
                                <w:left w:val="none" w:sz="0" w:space="0" w:color="auto"/>
                                <w:bottom w:val="none" w:sz="0" w:space="0" w:color="auto"/>
                                <w:right w:val="none" w:sz="0" w:space="0" w:color="auto"/>
                              </w:divBdr>
                              <w:divsChild>
                                <w:div w:id="465852129">
                                  <w:marLeft w:val="0"/>
                                  <w:marRight w:val="0"/>
                                  <w:marTop w:val="0"/>
                                  <w:marBottom w:val="0"/>
                                  <w:divBdr>
                                    <w:top w:val="none" w:sz="0" w:space="0" w:color="auto"/>
                                    <w:left w:val="none" w:sz="0" w:space="0" w:color="auto"/>
                                    <w:bottom w:val="none" w:sz="0" w:space="0" w:color="auto"/>
                                    <w:right w:val="none" w:sz="0" w:space="0" w:color="auto"/>
                                  </w:divBdr>
                                  <w:divsChild>
                                    <w:div w:id="5151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5168">
      <w:bodyDiv w:val="1"/>
      <w:marLeft w:val="0"/>
      <w:marRight w:val="0"/>
      <w:marTop w:val="0"/>
      <w:marBottom w:val="0"/>
      <w:divBdr>
        <w:top w:val="none" w:sz="0" w:space="0" w:color="auto"/>
        <w:left w:val="none" w:sz="0" w:space="0" w:color="auto"/>
        <w:bottom w:val="none" w:sz="0" w:space="0" w:color="auto"/>
        <w:right w:val="none" w:sz="0" w:space="0" w:color="auto"/>
      </w:divBdr>
      <w:divsChild>
        <w:div w:id="1508056057">
          <w:marLeft w:val="0"/>
          <w:marRight w:val="0"/>
          <w:marTop w:val="0"/>
          <w:marBottom w:val="0"/>
          <w:divBdr>
            <w:top w:val="none" w:sz="0" w:space="0" w:color="auto"/>
            <w:left w:val="none" w:sz="0" w:space="0" w:color="auto"/>
            <w:bottom w:val="none" w:sz="0" w:space="0" w:color="auto"/>
            <w:right w:val="none" w:sz="0" w:space="0" w:color="auto"/>
          </w:divBdr>
          <w:divsChild>
            <w:div w:id="1171874498">
              <w:marLeft w:val="0"/>
              <w:marRight w:val="0"/>
              <w:marTop w:val="0"/>
              <w:marBottom w:val="0"/>
              <w:divBdr>
                <w:top w:val="none" w:sz="0" w:space="0" w:color="auto"/>
                <w:left w:val="none" w:sz="0" w:space="0" w:color="auto"/>
                <w:bottom w:val="none" w:sz="0" w:space="0" w:color="auto"/>
                <w:right w:val="none" w:sz="0" w:space="0" w:color="auto"/>
              </w:divBdr>
              <w:divsChild>
                <w:div w:id="692462686">
                  <w:marLeft w:val="0"/>
                  <w:marRight w:val="0"/>
                  <w:marTop w:val="0"/>
                  <w:marBottom w:val="0"/>
                  <w:divBdr>
                    <w:top w:val="none" w:sz="0" w:space="0" w:color="auto"/>
                    <w:left w:val="none" w:sz="0" w:space="0" w:color="auto"/>
                    <w:bottom w:val="none" w:sz="0" w:space="0" w:color="auto"/>
                    <w:right w:val="none" w:sz="0" w:space="0" w:color="auto"/>
                  </w:divBdr>
                  <w:divsChild>
                    <w:div w:id="53965716">
                      <w:marLeft w:val="0"/>
                      <w:marRight w:val="0"/>
                      <w:marTop w:val="0"/>
                      <w:marBottom w:val="0"/>
                      <w:divBdr>
                        <w:top w:val="none" w:sz="0" w:space="0" w:color="auto"/>
                        <w:left w:val="none" w:sz="0" w:space="0" w:color="auto"/>
                        <w:bottom w:val="none" w:sz="0" w:space="0" w:color="auto"/>
                        <w:right w:val="none" w:sz="0" w:space="0" w:color="auto"/>
                      </w:divBdr>
                      <w:divsChild>
                        <w:div w:id="2064478319">
                          <w:marLeft w:val="0"/>
                          <w:marRight w:val="0"/>
                          <w:marTop w:val="0"/>
                          <w:marBottom w:val="0"/>
                          <w:divBdr>
                            <w:top w:val="none" w:sz="0" w:space="0" w:color="auto"/>
                            <w:left w:val="none" w:sz="0" w:space="0" w:color="auto"/>
                            <w:bottom w:val="none" w:sz="0" w:space="0" w:color="auto"/>
                            <w:right w:val="none" w:sz="0" w:space="0" w:color="auto"/>
                          </w:divBdr>
                          <w:divsChild>
                            <w:div w:id="183829467">
                              <w:marLeft w:val="-168"/>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16571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132656">
      <w:bodyDiv w:val="1"/>
      <w:marLeft w:val="0"/>
      <w:marRight w:val="0"/>
      <w:marTop w:val="0"/>
      <w:marBottom w:val="0"/>
      <w:divBdr>
        <w:top w:val="none" w:sz="0" w:space="0" w:color="auto"/>
        <w:left w:val="none" w:sz="0" w:space="0" w:color="auto"/>
        <w:bottom w:val="none" w:sz="0" w:space="0" w:color="auto"/>
        <w:right w:val="none" w:sz="0" w:space="0" w:color="auto"/>
      </w:divBdr>
      <w:divsChild>
        <w:div w:id="23557867">
          <w:marLeft w:val="0"/>
          <w:marRight w:val="0"/>
          <w:marTop w:val="0"/>
          <w:marBottom w:val="0"/>
          <w:divBdr>
            <w:top w:val="none" w:sz="0" w:space="0" w:color="auto"/>
            <w:left w:val="none" w:sz="0" w:space="0" w:color="auto"/>
            <w:bottom w:val="none" w:sz="0" w:space="0" w:color="auto"/>
            <w:right w:val="none" w:sz="0" w:space="0" w:color="auto"/>
          </w:divBdr>
          <w:divsChild>
            <w:div w:id="1468425753">
              <w:marLeft w:val="0"/>
              <w:marRight w:val="0"/>
              <w:marTop w:val="0"/>
              <w:marBottom w:val="0"/>
              <w:divBdr>
                <w:top w:val="none" w:sz="0" w:space="0" w:color="auto"/>
                <w:left w:val="none" w:sz="0" w:space="0" w:color="auto"/>
                <w:bottom w:val="none" w:sz="0" w:space="0" w:color="auto"/>
                <w:right w:val="none" w:sz="0" w:space="0" w:color="auto"/>
              </w:divBdr>
              <w:divsChild>
                <w:div w:id="294528555">
                  <w:marLeft w:val="0"/>
                  <w:marRight w:val="0"/>
                  <w:marTop w:val="0"/>
                  <w:marBottom w:val="0"/>
                  <w:divBdr>
                    <w:top w:val="none" w:sz="0" w:space="0" w:color="auto"/>
                    <w:left w:val="none" w:sz="0" w:space="0" w:color="auto"/>
                    <w:bottom w:val="none" w:sz="0" w:space="0" w:color="auto"/>
                    <w:right w:val="none" w:sz="0" w:space="0" w:color="auto"/>
                  </w:divBdr>
                  <w:divsChild>
                    <w:div w:id="1627275275">
                      <w:marLeft w:val="0"/>
                      <w:marRight w:val="0"/>
                      <w:marTop w:val="0"/>
                      <w:marBottom w:val="0"/>
                      <w:divBdr>
                        <w:top w:val="none" w:sz="0" w:space="0" w:color="auto"/>
                        <w:left w:val="none" w:sz="0" w:space="0" w:color="auto"/>
                        <w:bottom w:val="none" w:sz="0" w:space="0" w:color="auto"/>
                        <w:right w:val="none" w:sz="0" w:space="0" w:color="auto"/>
                      </w:divBdr>
                      <w:divsChild>
                        <w:div w:id="708652831">
                          <w:marLeft w:val="0"/>
                          <w:marRight w:val="0"/>
                          <w:marTop w:val="0"/>
                          <w:marBottom w:val="0"/>
                          <w:divBdr>
                            <w:top w:val="none" w:sz="0" w:space="0" w:color="auto"/>
                            <w:left w:val="none" w:sz="0" w:space="0" w:color="auto"/>
                            <w:bottom w:val="none" w:sz="0" w:space="0" w:color="auto"/>
                            <w:right w:val="none" w:sz="0" w:space="0" w:color="auto"/>
                          </w:divBdr>
                          <w:divsChild>
                            <w:div w:id="1655404293">
                              <w:marLeft w:val="-168"/>
                              <w:marRight w:val="0"/>
                              <w:marTop w:val="0"/>
                              <w:marBottom w:val="0"/>
                              <w:divBdr>
                                <w:top w:val="none" w:sz="0" w:space="0" w:color="auto"/>
                                <w:left w:val="none" w:sz="0" w:space="0" w:color="auto"/>
                                <w:bottom w:val="none" w:sz="0" w:space="0" w:color="auto"/>
                                <w:right w:val="none" w:sz="0" w:space="0" w:color="auto"/>
                              </w:divBdr>
                              <w:divsChild>
                                <w:div w:id="1291473992">
                                  <w:marLeft w:val="0"/>
                                  <w:marRight w:val="0"/>
                                  <w:marTop w:val="0"/>
                                  <w:marBottom w:val="0"/>
                                  <w:divBdr>
                                    <w:top w:val="none" w:sz="0" w:space="0" w:color="auto"/>
                                    <w:left w:val="none" w:sz="0" w:space="0" w:color="auto"/>
                                    <w:bottom w:val="none" w:sz="0" w:space="0" w:color="auto"/>
                                    <w:right w:val="none" w:sz="0" w:space="0" w:color="auto"/>
                                  </w:divBdr>
                                  <w:divsChild>
                                    <w:div w:id="87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83834">
      <w:bodyDiv w:val="1"/>
      <w:marLeft w:val="0"/>
      <w:marRight w:val="0"/>
      <w:marTop w:val="0"/>
      <w:marBottom w:val="0"/>
      <w:divBdr>
        <w:top w:val="none" w:sz="0" w:space="0" w:color="auto"/>
        <w:left w:val="none" w:sz="0" w:space="0" w:color="auto"/>
        <w:bottom w:val="none" w:sz="0" w:space="0" w:color="auto"/>
        <w:right w:val="none" w:sz="0" w:space="0" w:color="auto"/>
      </w:divBdr>
      <w:divsChild>
        <w:div w:id="265425763">
          <w:marLeft w:val="0"/>
          <w:marRight w:val="0"/>
          <w:marTop w:val="0"/>
          <w:marBottom w:val="0"/>
          <w:divBdr>
            <w:top w:val="none" w:sz="0" w:space="0" w:color="auto"/>
            <w:left w:val="none" w:sz="0" w:space="0" w:color="auto"/>
            <w:bottom w:val="none" w:sz="0" w:space="0" w:color="auto"/>
            <w:right w:val="none" w:sz="0" w:space="0" w:color="auto"/>
          </w:divBdr>
          <w:divsChild>
            <w:div w:id="736559635">
              <w:marLeft w:val="0"/>
              <w:marRight w:val="0"/>
              <w:marTop w:val="0"/>
              <w:marBottom w:val="0"/>
              <w:divBdr>
                <w:top w:val="none" w:sz="0" w:space="0" w:color="auto"/>
                <w:left w:val="none" w:sz="0" w:space="0" w:color="auto"/>
                <w:bottom w:val="none" w:sz="0" w:space="0" w:color="auto"/>
                <w:right w:val="none" w:sz="0" w:space="0" w:color="auto"/>
              </w:divBdr>
              <w:divsChild>
                <w:div w:id="1087848290">
                  <w:marLeft w:val="0"/>
                  <w:marRight w:val="0"/>
                  <w:marTop w:val="0"/>
                  <w:marBottom w:val="0"/>
                  <w:divBdr>
                    <w:top w:val="none" w:sz="0" w:space="0" w:color="auto"/>
                    <w:left w:val="none" w:sz="0" w:space="0" w:color="auto"/>
                    <w:bottom w:val="none" w:sz="0" w:space="0" w:color="auto"/>
                    <w:right w:val="none" w:sz="0" w:space="0" w:color="auto"/>
                  </w:divBdr>
                  <w:divsChild>
                    <w:div w:id="1906182600">
                      <w:marLeft w:val="0"/>
                      <w:marRight w:val="0"/>
                      <w:marTop w:val="0"/>
                      <w:marBottom w:val="0"/>
                      <w:divBdr>
                        <w:top w:val="none" w:sz="0" w:space="0" w:color="auto"/>
                        <w:left w:val="none" w:sz="0" w:space="0" w:color="auto"/>
                        <w:bottom w:val="none" w:sz="0" w:space="0" w:color="auto"/>
                        <w:right w:val="none" w:sz="0" w:space="0" w:color="auto"/>
                      </w:divBdr>
                      <w:divsChild>
                        <w:div w:id="1483810528">
                          <w:marLeft w:val="0"/>
                          <w:marRight w:val="0"/>
                          <w:marTop w:val="0"/>
                          <w:marBottom w:val="0"/>
                          <w:divBdr>
                            <w:top w:val="none" w:sz="0" w:space="0" w:color="auto"/>
                            <w:left w:val="none" w:sz="0" w:space="0" w:color="auto"/>
                            <w:bottom w:val="none" w:sz="0" w:space="0" w:color="auto"/>
                            <w:right w:val="none" w:sz="0" w:space="0" w:color="auto"/>
                          </w:divBdr>
                          <w:divsChild>
                            <w:div w:id="293412141">
                              <w:marLeft w:val="-168"/>
                              <w:marRight w:val="0"/>
                              <w:marTop w:val="0"/>
                              <w:marBottom w:val="0"/>
                              <w:divBdr>
                                <w:top w:val="none" w:sz="0" w:space="0" w:color="auto"/>
                                <w:left w:val="none" w:sz="0" w:space="0" w:color="auto"/>
                                <w:bottom w:val="none" w:sz="0" w:space="0" w:color="auto"/>
                                <w:right w:val="none" w:sz="0" w:space="0" w:color="auto"/>
                              </w:divBdr>
                              <w:divsChild>
                                <w:div w:id="1633754401">
                                  <w:marLeft w:val="0"/>
                                  <w:marRight w:val="0"/>
                                  <w:marTop w:val="0"/>
                                  <w:marBottom w:val="0"/>
                                  <w:divBdr>
                                    <w:top w:val="none" w:sz="0" w:space="0" w:color="auto"/>
                                    <w:left w:val="none" w:sz="0" w:space="0" w:color="auto"/>
                                    <w:bottom w:val="none" w:sz="0" w:space="0" w:color="auto"/>
                                    <w:right w:val="none" w:sz="0" w:space="0" w:color="auto"/>
                                  </w:divBdr>
                                  <w:divsChild>
                                    <w:div w:id="659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25438">
      <w:bodyDiv w:val="1"/>
      <w:marLeft w:val="0"/>
      <w:marRight w:val="0"/>
      <w:marTop w:val="0"/>
      <w:marBottom w:val="0"/>
      <w:divBdr>
        <w:top w:val="none" w:sz="0" w:space="0" w:color="auto"/>
        <w:left w:val="none" w:sz="0" w:space="0" w:color="auto"/>
        <w:bottom w:val="none" w:sz="0" w:space="0" w:color="auto"/>
        <w:right w:val="none" w:sz="0" w:space="0" w:color="auto"/>
      </w:divBdr>
      <w:divsChild>
        <w:div w:id="1491750859">
          <w:marLeft w:val="0"/>
          <w:marRight w:val="0"/>
          <w:marTop w:val="0"/>
          <w:marBottom w:val="0"/>
          <w:divBdr>
            <w:top w:val="none" w:sz="0" w:space="0" w:color="auto"/>
            <w:left w:val="none" w:sz="0" w:space="0" w:color="auto"/>
            <w:bottom w:val="none" w:sz="0" w:space="0" w:color="auto"/>
            <w:right w:val="none" w:sz="0" w:space="0" w:color="auto"/>
          </w:divBdr>
          <w:divsChild>
            <w:div w:id="750665381">
              <w:marLeft w:val="0"/>
              <w:marRight w:val="0"/>
              <w:marTop w:val="0"/>
              <w:marBottom w:val="0"/>
              <w:divBdr>
                <w:top w:val="none" w:sz="0" w:space="0" w:color="auto"/>
                <w:left w:val="none" w:sz="0" w:space="0" w:color="auto"/>
                <w:bottom w:val="none" w:sz="0" w:space="0" w:color="auto"/>
                <w:right w:val="none" w:sz="0" w:space="0" w:color="auto"/>
              </w:divBdr>
              <w:divsChild>
                <w:div w:id="257522744">
                  <w:marLeft w:val="0"/>
                  <w:marRight w:val="0"/>
                  <w:marTop w:val="0"/>
                  <w:marBottom w:val="0"/>
                  <w:divBdr>
                    <w:top w:val="none" w:sz="0" w:space="0" w:color="auto"/>
                    <w:left w:val="none" w:sz="0" w:space="0" w:color="auto"/>
                    <w:bottom w:val="none" w:sz="0" w:space="0" w:color="auto"/>
                    <w:right w:val="none" w:sz="0" w:space="0" w:color="auto"/>
                  </w:divBdr>
                  <w:divsChild>
                    <w:div w:id="1730806921">
                      <w:marLeft w:val="0"/>
                      <w:marRight w:val="0"/>
                      <w:marTop w:val="0"/>
                      <w:marBottom w:val="0"/>
                      <w:divBdr>
                        <w:top w:val="none" w:sz="0" w:space="0" w:color="auto"/>
                        <w:left w:val="none" w:sz="0" w:space="0" w:color="auto"/>
                        <w:bottom w:val="none" w:sz="0" w:space="0" w:color="auto"/>
                        <w:right w:val="none" w:sz="0" w:space="0" w:color="auto"/>
                      </w:divBdr>
                      <w:divsChild>
                        <w:div w:id="448015779">
                          <w:marLeft w:val="0"/>
                          <w:marRight w:val="0"/>
                          <w:marTop w:val="0"/>
                          <w:marBottom w:val="0"/>
                          <w:divBdr>
                            <w:top w:val="none" w:sz="0" w:space="0" w:color="auto"/>
                            <w:left w:val="none" w:sz="0" w:space="0" w:color="auto"/>
                            <w:bottom w:val="none" w:sz="0" w:space="0" w:color="auto"/>
                            <w:right w:val="none" w:sz="0" w:space="0" w:color="auto"/>
                          </w:divBdr>
                          <w:divsChild>
                            <w:div w:id="2098212918">
                              <w:marLeft w:val="-168"/>
                              <w:marRight w:val="0"/>
                              <w:marTop w:val="0"/>
                              <w:marBottom w:val="0"/>
                              <w:divBdr>
                                <w:top w:val="none" w:sz="0" w:space="0" w:color="auto"/>
                                <w:left w:val="none" w:sz="0" w:space="0" w:color="auto"/>
                                <w:bottom w:val="none" w:sz="0" w:space="0" w:color="auto"/>
                                <w:right w:val="none" w:sz="0" w:space="0" w:color="auto"/>
                              </w:divBdr>
                              <w:divsChild>
                                <w:div w:id="398752112">
                                  <w:marLeft w:val="0"/>
                                  <w:marRight w:val="0"/>
                                  <w:marTop w:val="0"/>
                                  <w:marBottom w:val="0"/>
                                  <w:divBdr>
                                    <w:top w:val="none" w:sz="0" w:space="0" w:color="auto"/>
                                    <w:left w:val="none" w:sz="0" w:space="0" w:color="auto"/>
                                    <w:bottom w:val="none" w:sz="0" w:space="0" w:color="auto"/>
                                    <w:right w:val="none" w:sz="0" w:space="0" w:color="auto"/>
                                  </w:divBdr>
                                  <w:divsChild>
                                    <w:div w:id="1089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9304">
      <w:bodyDiv w:val="1"/>
      <w:marLeft w:val="0"/>
      <w:marRight w:val="0"/>
      <w:marTop w:val="0"/>
      <w:marBottom w:val="0"/>
      <w:divBdr>
        <w:top w:val="none" w:sz="0" w:space="0" w:color="auto"/>
        <w:left w:val="none" w:sz="0" w:space="0" w:color="auto"/>
        <w:bottom w:val="none" w:sz="0" w:space="0" w:color="auto"/>
        <w:right w:val="none" w:sz="0" w:space="0" w:color="auto"/>
      </w:divBdr>
      <w:divsChild>
        <w:div w:id="1597132487">
          <w:marLeft w:val="0"/>
          <w:marRight w:val="0"/>
          <w:marTop w:val="0"/>
          <w:marBottom w:val="0"/>
          <w:divBdr>
            <w:top w:val="none" w:sz="0" w:space="0" w:color="auto"/>
            <w:left w:val="none" w:sz="0" w:space="0" w:color="auto"/>
            <w:bottom w:val="none" w:sz="0" w:space="0" w:color="auto"/>
            <w:right w:val="none" w:sz="0" w:space="0" w:color="auto"/>
          </w:divBdr>
        </w:div>
      </w:divsChild>
    </w:div>
    <w:div w:id="1327636074">
      <w:bodyDiv w:val="1"/>
      <w:marLeft w:val="0"/>
      <w:marRight w:val="0"/>
      <w:marTop w:val="0"/>
      <w:marBottom w:val="0"/>
      <w:divBdr>
        <w:top w:val="none" w:sz="0" w:space="0" w:color="auto"/>
        <w:left w:val="none" w:sz="0" w:space="0" w:color="auto"/>
        <w:bottom w:val="none" w:sz="0" w:space="0" w:color="auto"/>
        <w:right w:val="none" w:sz="0" w:space="0" w:color="auto"/>
      </w:divBdr>
      <w:divsChild>
        <w:div w:id="74867611">
          <w:marLeft w:val="0"/>
          <w:marRight w:val="0"/>
          <w:marTop w:val="0"/>
          <w:marBottom w:val="0"/>
          <w:divBdr>
            <w:top w:val="none" w:sz="0" w:space="0" w:color="auto"/>
            <w:left w:val="none" w:sz="0" w:space="0" w:color="auto"/>
            <w:bottom w:val="none" w:sz="0" w:space="0" w:color="auto"/>
            <w:right w:val="none" w:sz="0" w:space="0" w:color="auto"/>
          </w:divBdr>
          <w:divsChild>
            <w:div w:id="1649895828">
              <w:marLeft w:val="0"/>
              <w:marRight w:val="0"/>
              <w:marTop w:val="0"/>
              <w:marBottom w:val="0"/>
              <w:divBdr>
                <w:top w:val="none" w:sz="0" w:space="0" w:color="auto"/>
                <w:left w:val="none" w:sz="0" w:space="0" w:color="auto"/>
                <w:bottom w:val="none" w:sz="0" w:space="0" w:color="auto"/>
                <w:right w:val="none" w:sz="0" w:space="0" w:color="auto"/>
              </w:divBdr>
              <w:divsChild>
                <w:div w:id="2126994568">
                  <w:marLeft w:val="0"/>
                  <w:marRight w:val="0"/>
                  <w:marTop w:val="0"/>
                  <w:marBottom w:val="0"/>
                  <w:divBdr>
                    <w:top w:val="none" w:sz="0" w:space="0" w:color="auto"/>
                    <w:left w:val="none" w:sz="0" w:space="0" w:color="auto"/>
                    <w:bottom w:val="none" w:sz="0" w:space="0" w:color="auto"/>
                    <w:right w:val="none" w:sz="0" w:space="0" w:color="auto"/>
                  </w:divBdr>
                  <w:divsChild>
                    <w:div w:id="1936018133">
                      <w:marLeft w:val="0"/>
                      <w:marRight w:val="0"/>
                      <w:marTop w:val="0"/>
                      <w:marBottom w:val="0"/>
                      <w:divBdr>
                        <w:top w:val="none" w:sz="0" w:space="0" w:color="auto"/>
                        <w:left w:val="none" w:sz="0" w:space="0" w:color="auto"/>
                        <w:bottom w:val="none" w:sz="0" w:space="0" w:color="auto"/>
                        <w:right w:val="none" w:sz="0" w:space="0" w:color="auto"/>
                      </w:divBdr>
                      <w:divsChild>
                        <w:div w:id="1369645195">
                          <w:marLeft w:val="0"/>
                          <w:marRight w:val="0"/>
                          <w:marTop w:val="0"/>
                          <w:marBottom w:val="0"/>
                          <w:divBdr>
                            <w:top w:val="none" w:sz="0" w:space="0" w:color="auto"/>
                            <w:left w:val="none" w:sz="0" w:space="0" w:color="auto"/>
                            <w:bottom w:val="none" w:sz="0" w:space="0" w:color="auto"/>
                            <w:right w:val="none" w:sz="0" w:space="0" w:color="auto"/>
                          </w:divBdr>
                          <w:divsChild>
                            <w:div w:id="586770802">
                              <w:marLeft w:val="-168"/>
                              <w:marRight w:val="0"/>
                              <w:marTop w:val="0"/>
                              <w:marBottom w:val="0"/>
                              <w:divBdr>
                                <w:top w:val="none" w:sz="0" w:space="0" w:color="auto"/>
                                <w:left w:val="none" w:sz="0" w:space="0" w:color="auto"/>
                                <w:bottom w:val="none" w:sz="0" w:space="0" w:color="auto"/>
                                <w:right w:val="none" w:sz="0" w:space="0" w:color="auto"/>
                              </w:divBdr>
                              <w:divsChild>
                                <w:div w:id="2081781045">
                                  <w:marLeft w:val="0"/>
                                  <w:marRight w:val="0"/>
                                  <w:marTop w:val="0"/>
                                  <w:marBottom w:val="0"/>
                                  <w:divBdr>
                                    <w:top w:val="none" w:sz="0" w:space="0" w:color="auto"/>
                                    <w:left w:val="none" w:sz="0" w:space="0" w:color="auto"/>
                                    <w:bottom w:val="none" w:sz="0" w:space="0" w:color="auto"/>
                                    <w:right w:val="none" w:sz="0" w:space="0" w:color="auto"/>
                                  </w:divBdr>
                                  <w:divsChild>
                                    <w:div w:id="17120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58847">
      <w:bodyDiv w:val="1"/>
      <w:marLeft w:val="0"/>
      <w:marRight w:val="0"/>
      <w:marTop w:val="0"/>
      <w:marBottom w:val="0"/>
      <w:divBdr>
        <w:top w:val="none" w:sz="0" w:space="0" w:color="auto"/>
        <w:left w:val="none" w:sz="0" w:space="0" w:color="auto"/>
        <w:bottom w:val="none" w:sz="0" w:space="0" w:color="auto"/>
        <w:right w:val="none" w:sz="0" w:space="0" w:color="auto"/>
      </w:divBdr>
      <w:divsChild>
        <w:div w:id="1235043762">
          <w:marLeft w:val="0"/>
          <w:marRight w:val="0"/>
          <w:marTop w:val="0"/>
          <w:marBottom w:val="0"/>
          <w:divBdr>
            <w:top w:val="none" w:sz="0" w:space="0" w:color="auto"/>
            <w:left w:val="none" w:sz="0" w:space="0" w:color="auto"/>
            <w:bottom w:val="none" w:sz="0" w:space="0" w:color="auto"/>
            <w:right w:val="none" w:sz="0" w:space="0" w:color="auto"/>
          </w:divBdr>
          <w:divsChild>
            <w:div w:id="1156730177">
              <w:marLeft w:val="0"/>
              <w:marRight w:val="0"/>
              <w:marTop w:val="0"/>
              <w:marBottom w:val="0"/>
              <w:divBdr>
                <w:top w:val="none" w:sz="0" w:space="0" w:color="auto"/>
                <w:left w:val="none" w:sz="0" w:space="0" w:color="auto"/>
                <w:bottom w:val="none" w:sz="0" w:space="0" w:color="auto"/>
                <w:right w:val="none" w:sz="0" w:space="0" w:color="auto"/>
              </w:divBdr>
              <w:divsChild>
                <w:div w:id="742140052">
                  <w:marLeft w:val="0"/>
                  <w:marRight w:val="0"/>
                  <w:marTop w:val="0"/>
                  <w:marBottom w:val="0"/>
                  <w:divBdr>
                    <w:top w:val="none" w:sz="0" w:space="0" w:color="auto"/>
                    <w:left w:val="none" w:sz="0" w:space="0" w:color="auto"/>
                    <w:bottom w:val="none" w:sz="0" w:space="0" w:color="auto"/>
                    <w:right w:val="none" w:sz="0" w:space="0" w:color="auto"/>
                  </w:divBdr>
                  <w:divsChild>
                    <w:div w:id="868565922">
                      <w:marLeft w:val="0"/>
                      <w:marRight w:val="0"/>
                      <w:marTop w:val="0"/>
                      <w:marBottom w:val="0"/>
                      <w:divBdr>
                        <w:top w:val="none" w:sz="0" w:space="0" w:color="auto"/>
                        <w:left w:val="none" w:sz="0" w:space="0" w:color="auto"/>
                        <w:bottom w:val="none" w:sz="0" w:space="0" w:color="auto"/>
                        <w:right w:val="none" w:sz="0" w:space="0" w:color="auto"/>
                      </w:divBdr>
                      <w:divsChild>
                        <w:div w:id="2031223172">
                          <w:marLeft w:val="0"/>
                          <w:marRight w:val="0"/>
                          <w:marTop w:val="0"/>
                          <w:marBottom w:val="0"/>
                          <w:divBdr>
                            <w:top w:val="none" w:sz="0" w:space="0" w:color="auto"/>
                            <w:left w:val="none" w:sz="0" w:space="0" w:color="auto"/>
                            <w:bottom w:val="none" w:sz="0" w:space="0" w:color="auto"/>
                            <w:right w:val="none" w:sz="0" w:space="0" w:color="auto"/>
                          </w:divBdr>
                          <w:divsChild>
                            <w:div w:id="1679190537">
                              <w:marLeft w:val="0"/>
                              <w:marRight w:val="0"/>
                              <w:marTop w:val="0"/>
                              <w:marBottom w:val="0"/>
                              <w:divBdr>
                                <w:top w:val="none" w:sz="0" w:space="0" w:color="auto"/>
                                <w:left w:val="none" w:sz="0" w:space="0" w:color="auto"/>
                                <w:bottom w:val="none" w:sz="0" w:space="0" w:color="auto"/>
                                <w:right w:val="none" w:sz="0" w:space="0" w:color="auto"/>
                              </w:divBdr>
                              <w:divsChild>
                                <w:div w:id="762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90386">
      <w:bodyDiv w:val="1"/>
      <w:marLeft w:val="0"/>
      <w:marRight w:val="0"/>
      <w:marTop w:val="0"/>
      <w:marBottom w:val="0"/>
      <w:divBdr>
        <w:top w:val="none" w:sz="0" w:space="0" w:color="auto"/>
        <w:left w:val="none" w:sz="0" w:space="0" w:color="auto"/>
        <w:bottom w:val="none" w:sz="0" w:space="0" w:color="auto"/>
        <w:right w:val="none" w:sz="0" w:space="0" w:color="auto"/>
      </w:divBdr>
      <w:divsChild>
        <w:div w:id="1518497211">
          <w:marLeft w:val="0"/>
          <w:marRight w:val="0"/>
          <w:marTop w:val="0"/>
          <w:marBottom w:val="0"/>
          <w:divBdr>
            <w:top w:val="none" w:sz="0" w:space="0" w:color="auto"/>
            <w:left w:val="none" w:sz="0" w:space="0" w:color="auto"/>
            <w:bottom w:val="none" w:sz="0" w:space="0" w:color="auto"/>
            <w:right w:val="none" w:sz="0" w:space="0" w:color="auto"/>
          </w:divBdr>
          <w:divsChild>
            <w:div w:id="328676238">
              <w:marLeft w:val="0"/>
              <w:marRight w:val="0"/>
              <w:marTop w:val="0"/>
              <w:marBottom w:val="0"/>
              <w:divBdr>
                <w:top w:val="none" w:sz="0" w:space="0" w:color="auto"/>
                <w:left w:val="none" w:sz="0" w:space="0" w:color="auto"/>
                <w:bottom w:val="none" w:sz="0" w:space="0" w:color="auto"/>
                <w:right w:val="none" w:sz="0" w:space="0" w:color="auto"/>
              </w:divBdr>
              <w:divsChild>
                <w:div w:id="2012632978">
                  <w:marLeft w:val="0"/>
                  <w:marRight w:val="0"/>
                  <w:marTop w:val="0"/>
                  <w:marBottom w:val="0"/>
                  <w:divBdr>
                    <w:top w:val="none" w:sz="0" w:space="0" w:color="auto"/>
                    <w:left w:val="none" w:sz="0" w:space="0" w:color="auto"/>
                    <w:bottom w:val="none" w:sz="0" w:space="0" w:color="auto"/>
                    <w:right w:val="none" w:sz="0" w:space="0" w:color="auto"/>
                  </w:divBdr>
                  <w:divsChild>
                    <w:div w:id="764956807">
                      <w:marLeft w:val="0"/>
                      <w:marRight w:val="0"/>
                      <w:marTop w:val="0"/>
                      <w:marBottom w:val="0"/>
                      <w:divBdr>
                        <w:top w:val="none" w:sz="0" w:space="0" w:color="auto"/>
                        <w:left w:val="none" w:sz="0" w:space="0" w:color="auto"/>
                        <w:bottom w:val="none" w:sz="0" w:space="0" w:color="auto"/>
                        <w:right w:val="none" w:sz="0" w:space="0" w:color="auto"/>
                      </w:divBdr>
                      <w:divsChild>
                        <w:div w:id="1226796141">
                          <w:marLeft w:val="0"/>
                          <w:marRight w:val="0"/>
                          <w:marTop w:val="0"/>
                          <w:marBottom w:val="0"/>
                          <w:divBdr>
                            <w:top w:val="none" w:sz="0" w:space="0" w:color="auto"/>
                            <w:left w:val="none" w:sz="0" w:space="0" w:color="auto"/>
                            <w:bottom w:val="none" w:sz="0" w:space="0" w:color="auto"/>
                            <w:right w:val="none" w:sz="0" w:space="0" w:color="auto"/>
                          </w:divBdr>
                          <w:divsChild>
                            <w:div w:id="1002507914">
                              <w:marLeft w:val="-168"/>
                              <w:marRight w:val="0"/>
                              <w:marTop w:val="0"/>
                              <w:marBottom w:val="0"/>
                              <w:divBdr>
                                <w:top w:val="none" w:sz="0" w:space="0" w:color="auto"/>
                                <w:left w:val="none" w:sz="0" w:space="0" w:color="auto"/>
                                <w:bottom w:val="none" w:sz="0" w:space="0" w:color="auto"/>
                                <w:right w:val="none" w:sz="0" w:space="0" w:color="auto"/>
                              </w:divBdr>
                              <w:divsChild>
                                <w:div w:id="492524838">
                                  <w:marLeft w:val="0"/>
                                  <w:marRight w:val="0"/>
                                  <w:marTop w:val="0"/>
                                  <w:marBottom w:val="0"/>
                                  <w:divBdr>
                                    <w:top w:val="none" w:sz="0" w:space="0" w:color="auto"/>
                                    <w:left w:val="none" w:sz="0" w:space="0" w:color="auto"/>
                                    <w:bottom w:val="none" w:sz="0" w:space="0" w:color="auto"/>
                                    <w:right w:val="none" w:sz="0" w:space="0" w:color="auto"/>
                                  </w:divBdr>
                                  <w:divsChild>
                                    <w:div w:id="7325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527817">
      <w:bodyDiv w:val="1"/>
      <w:marLeft w:val="0"/>
      <w:marRight w:val="0"/>
      <w:marTop w:val="0"/>
      <w:marBottom w:val="0"/>
      <w:divBdr>
        <w:top w:val="none" w:sz="0" w:space="0" w:color="auto"/>
        <w:left w:val="none" w:sz="0" w:space="0" w:color="auto"/>
        <w:bottom w:val="none" w:sz="0" w:space="0" w:color="auto"/>
        <w:right w:val="none" w:sz="0" w:space="0" w:color="auto"/>
      </w:divBdr>
      <w:divsChild>
        <w:div w:id="791554857">
          <w:marLeft w:val="0"/>
          <w:marRight w:val="0"/>
          <w:marTop w:val="0"/>
          <w:marBottom w:val="0"/>
          <w:divBdr>
            <w:top w:val="none" w:sz="0" w:space="0" w:color="auto"/>
            <w:left w:val="none" w:sz="0" w:space="0" w:color="auto"/>
            <w:bottom w:val="none" w:sz="0" w:space="0" w:color="auto"/>
            <w:right w:val="none" w:sz="0" w:space="0" w:color="auto"/>
          </w:divBdr>
          <w:divsChild>
            <w:div w:id="1221015267">
              <w:marLeft w:val="0"/>
              <w:marRight w:val="0"/>
              <w:marTop w:val="0"/>
              <w:marBottom w:val="0"/>
              <w:divBdr>
                <w:top w:val="none" w:sz="0" w:space="0" w:color="auto"/>
                <w:left w:val="none" w:sz="0" w:space="0" w:color="auto"/>
                <w:bottom w:val="none" w:sz="0" w:space="0" w:color="auto"/>
                <w:right w:val="none" w:sz="0" w:space="0" w:color="auto"/>
              </w:divBdr>
              <w:divsChild>
                <w:div w:id="4489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23">
      <w:bodyDiv w:val="1"/>
      <w:marLeft w:val="0"/>
      <w:marRight w:val="0"/>
      <w:marTop w:val="0"/>
      <w:marBottom w:val="0"/>
      <w:divBdr>
        <w:top w:val="none" w:sz="0" w:space="0" w:color="auto"/>
        <w:left w:val="none" w:sz="0" w:space="0" w:color="auto"/>
        <w:bottom w:val="none" w:sz="0" w:space="0" w:color="auto"/>
        <w:right w:val="none" w:sz="0" w:space="0" w:color="auto"/>
      </w:divBdr>
      <w:divsChild>
        <w:div w:id="1685279055">
          <w:marLeft w:val="0"/>
          <w:marRight w:val="0"/>
          <w:marTop w:val="0"/>
          <w:marBottom w:val="0"/>
          <w:divBdr>
            <w:top w:val="single" w:sz="4" w:space="0" w:color="9A9A9A"/>
            <w:left w:val="none" w:sz="0" w:space="0" w:color="auto"/>
            <w:bottom w:val="none" w:sz="0" w:space="0" w:color="auto"/>
            <w:right w:val="none" w:sz="0" w:space="0" w:color="auto"/>
          </w:divBdr>
          <w:divsChild>
            <w:div w:id="427503595">
              <w:marLeft w:val="0"/>
              <w:marRight w:val="0"/>
              <w:marTop w:val="0"/>
              <w:marBottom w:val="0"/>
              <w:divBdr>
                <w:top w:val="none" w:sz="0" w:space="0" w:color="auto"/>
                <w:left w:val="none" w:sz="0" w:space="0" w:color="auto"/>
                <w:bottom w:val="none" w:sz="0" w:space="0" w:color="auto"/>
                <w:right w:val="none" w:sz="0" w:space="0" w:color="auto"/>
              </w:divBdr>
              <w:divsChild>
                <w:div w:id="1913613564">
                  <w:marLeft w:val="0"/>
                  <w:marRight w:val="0"/>
                  <w:marTop w:val="0"/>
                  <w:marBottom w:val="0"/>
                  <w:divBdr>
                    <w:top w:val="none" w:sz="0" w:space="0" w:color="auto"/>
                    <w:left w:val="none" w:sz="0" w:space="0" w:color="auto"/>
                    <w:bottom w:val="none" w:sz="0" w:space="0" w:color="auto"/>
                    <w:right w:val="none" w:sz="0" w:space="0" w:color="auto"/>
                  </w:divBdr>
                  <w:divsChild>
                    <w:div w:id="97021839">
                      <w:marLeft w:val="0"/>
                      <w:marRight w:val="0"/>
                      <w:marTop w:val="0"/>
                      <w:marBottom w:val="0"/>
                      <w:divBdr>
                        <w:top w:val="none" w:sz="0" w:space="0" w:color="auto"/>
                        <w:left w:val="none" w:sz="0" w:space="0" w:color="auto"/>
                        <w:bottom w:val="none" w:sz="0" w:space="0" w:color="auto"/>
                        <w:right w:val="none" w:sz="0" w:space="0" w:color="auto"/>
                      </w:divBdr>
                      <w:divsChild>
                        <w:div w:id="1292131655">
                          <w:marLeft w:val="0"/>
                          <w:marRight w:val="0"/>
                          <w:marTop w:val="0"/>
                          <w:marBottom w:val="0"/>
                          <w:divBdr>
                            <w:top w:val="none" w:sz="0" w:space="0" w:color="auto"/>
                            <w:left w:val="none" w:sz="0" w:space="0" w:color="auto"/>
                            <w:bottom w:val="none" w:sz="0" w:space="0" w:color="auto"/>
                            <w:right w:val="none" w:sz="0" w:space="0" w:color="auto"/>
                          </w:divBdr>
                          <w:divsChild>
                            <w:div w:id="1708487096">
                              <w:marLeft w:val="0"/>
                              <w:marRight w:val="0"/>
                              <w:marTop w:val="0"/>
                              <w:marBottom w:val="0"/>
                              <w:divBdr>
                                <w:top w:val="none" w:sz="0" w:space="0" w:color="auto"/>
                                <w:left w:val="none" w:sz="0" w:space="0" w:color="auto"/>
                                <w:bottom w:val="none" w:sz="0" w:space="0" w:color="auto"/>
                                <w:right w:val="none" w:sz="0" w:space="0" w:color="auto"/>
                              </w:divBdr>
                              <w:divsChild>
                                <w:div w:id="234899383">
                                  <w:marLeft w:val="0"/>
                                  <w:marRight w:val="0"/>
                                  <w:marTop w:val="0"/>
                                  <w:marBottom w:val="0"/>
                                  <w:divBdr>
                                    <w:top w:val="none" w:sz="0" w:space="0" w:color="auto"/>
                                    <w:left w:val="none" w:sz="0" w:space="0" w:color="auto"/>
                                    <w:bottom w:val="none" w:sz="0" w:space="0" w:color="auto"/>
                                    <w:right w:val="none" w:sz="0" w:space="0" w:color="auto"/>
                                  </w:divBdr>
                                  <w:divsChild>
                                    <w:div w:id="707534403">
                                      <w:marLeft w:val="0"/>
                                      <w:marRight w:val="0"/>
                                      <w:marTop w:val="0"/>
                                      <w:marBottom w:val="0"/>
                                      <w:divBdr>
                                        <w:top w:val="none" w:sz="0" w:space="0" w:color="auto"/>
                                        <w:left w:val="none" w:sz="0" w:space="0" w:color="auto"/>
                                        <w:bottom w:val="none" w:sz="0" w:space="0" w:color="auto"/>
                                        <w:right w:val="none" w:sz="0" w:space="0" w:color="auto"/>
                                      </w:divBdr>
                                      <w:divsChild>
                                        <w:div w:id="836189516">
                                          <w:marLeft w:val="133"/>
                                          <w:marRight w:val="133"/>
                                          <w:marTop w:val="0"/>
                                          <w:marBottom w:val="0"/>
                                          <w:divBdr>
                                            <w:top w:val="dashed" w:sz="4" w:space="7" w:color="CCCCCC"/>
                                            <w:left w:val="dashed" w:sz="4" w:space="7" w:color="CCCCCC"/>
                                            <w:bottom w:val="dashed" w:sz="4" w:space="7" w:color="CCCCCC"/>
                                            <w:right w:val="dashed" w:sz="4" w:space="7" w:color="CCCCCC"/>
                                          </w:divBdr>
                                          <w:divsChild>
                                            <w:div w:id="730351465">
                                              <w:marLeft w:val="0"/>
                                              <w:marRight w:val="0"/>
                                              <w:marTop w:val="0"/>
                                              <w:marBottom w:val="0"/>
                                              <w:divBdr>
                                                <w:top w:val="none" w:sz="0" w:space="0" w:color="auto"/>
                                                <w:left w:val="none" w:sz="0" w:space="0" w:color="auto"/>
                                                <w:bottom w:val="none" w:sz="0" w:space="0" w:color="auto"/>
                                                <w:right w:val="none" w:sz="0" w:space="0" w:color="auto"/>
                                              </w:divBdr>
                                              <w:divsChild>
                                                <w:div w:id="659503723">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0"/>
                                                      <w:divBdr>
                                                        <w:top w:val="none" w:sz="0" w:space="0" w:color="auto"/>
                                                        <w:left w:val="none" w:sz="0" w:space="0" w:color="auto"/>
                                                        <w:bottom w:val="none" w:sz="0" w:space="0" w:color="auto"/>
                                                        <w:right w:val="none" w:sz="0" w:space="0" w:color="auto"/>
                                                      </w:divBdr>
                                                      <w:divsChild>
                                                        <w:div w:id="394935336">
                                                          <w:marLeft w:val="0"/>
                                                          <w:marRight w:val="0"/>
                                                          <w:marTop w:val="0"/>
                                                          <w:marBottom w:val="400"/>
                                                          <w:divBdr>
                                                            <w:top w:val="none" w:sz="0" w:space="0" w:color="auto"/>
                                                            <w:left w:val="none" w:sz="0" w:space="0" w:color="auto"/>
                                                            <w:bottom w:val="none" w:sz="0" w:space="0" w:color="auto"/>
                                                            <w:right w:val="none" w:sz="0" w:space="0" w:color="auto"/>
                                                          </w:divBdr>
                                                          <w:divsChild>
                                                            <w:div w:id="736830053">
                                                              <w:marLeft w:val="0"/>
                                                              <w:marRight w:val="0"/>
                                                              <w:marTop w:val="0"/>
                                                              <w:marBottom w:val="0"/>
                                                              <w:divBdr>
                                                                <w:top w:val="none" w:sz="0" w:space="0" w:color="auto"/>
                                                                <w:left w:val="none" w:sz="0" w:space="0" w:color="auto"/>
                                                                <w:bottom w:val="none" w:sz="0" w:space="0" w:color="auto"/>
                                                                <w:right w:val="none" w:sz="0" w:space="0" w:color="auto"/>
                                                              </w:divBdr>
                                                              <w:divsChild>
                                                                <w:div w:id="143476172">
                                                                  <w:marLeft w:val="0"/>
                                                                  <w:marRight w:val="0"/>
                                                                  <w:marTop w:val="100"/>
                                                                  <w:marBottom w:val="100"/>
                                                                  <w:divBdr>
                                                                    <w:top w:val="none" w:sz="0" w:space="0" w:color="auto"/>
                                                                    <w:left w:val="none" w:sz="0" w:space="0" w:color="auto"/>
                                                                    <w:bottom w:val="none" w:sz="0" w:space="0" w:color="auto"/>
                                                                    <w:right w:val="none" w:sz="0" w:space="0" w:color="auto"/>
                                                                  </w:divBdr>
                                                                </w:div>
                                                                <w:div w:id="1270503117">
                                                                  <w:marLeft w:val="0"/>
                                                                  <w:marRight w:val="0"/>
                                                                  <w:marTop w:val="100"/>
                                                                  <w:marBottom w:val="100"/>
                                                                  <w:divBdr>
                                                                    <w:top w:val="none" w:sz="0" w:space="0" w:color="auto"/>
                                                                    <w:left w:val="none" w:sz="0" w:space="0" w:color="auto"/>
                                                                    <w:bottom w:val="none" w:sz="0" w:space="0" w:color="auto"/>
                                                                    <w:right w:val="none" w:sz="0" w:space="0" w:color="auto"/>
                                                                  </w:divBdr>
                                                                </w:div>
                                                                <w:div w:id="160974174">
                                                                  <w:marLeft w:val="0"/>
                                                                  <w:marRight w:val="0"/>
                                                                  <w:marTop w:val="100"/>
                                                                  <w:marBottom w:val="100"/>
                                                                  <w:divBdr>
                                                                    <w:top w:val="none" w:sz="0" w:space="0" w:color="auto"/>
                                                                    <w:left w:val="none" w:sz="0" w:space="0" w:color="auto"/>
                                                                    <w:bottom w:val="none" w:sz="0" w:space="0" w:color="auto"/>
                                                                    <w:right w:val="none" w:sz="0" w:space="0" w:color="auto"/>
                                                                  </w:divBdr>
                                                                </w:div>
                                                                <w:div w:id="888110231">
                                                                  <w:marLeft w:val="0"/>
                                                                  <w:marRight w:val="0"/>
                                                                  <w:marTop w:val="100"/>
                                                                  <w:marBottom w:val="100"/>
                                                                  <w:divBdr>
                                                                    <w:top w:val="none" w:sz="0" w:space="0" w:color="auto"/>
                                                                    <w:left w:val="none" w:sz="0" w:space="0" w:color="auto"/>
                                                                    <w:bottom w:val="none" w:sz="0" w:space="0" w:color="auto"/>
                                                                    <w:right w:val="none" w:sz="0" w:space="0" w:color="auto"/>
                                                                  </w:divBdr>
                                                                </w:div>
                                                                <w:div w:id="14999225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7528233">
      <w:bodyDiv w:val="1"/>
      <w:marLeft w:val="0"/>
      <w:marRight w:val="0"/>
      <w:marTop w:val="0"/>
      <w:marBottom w:val="0"/>
      <w:divBdr>
        <w:top w:val="none" w:sz="0" w:space="0" w:color="auto"/>
        <w:left w:val="none" w:sz="0" w:space="0" w:color="auto"/>
        <w:bottom w:val="none" w:sz="0" w:space="0" w:color="auto"/>
        <w:right w:val="none" w:sz="0" w:space="0" w:color="auto"/>
      </w:divBdr>
      <w:divsChild>
        <w:div w:id="13299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1FE4C2-1064-47F6-A65F-099071E2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2014-01-24T19:17:00Z</dcterms:created>
  <dcterms:modified xsi:type="dcterms:W3CDTF">2014-01-24T19:17:00Z</dcterms:modified>
</cp:coreProperties>
</file>